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92" w:rsidRPr="00A71E95" w:rsidRDefault="002B4F92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A3FCD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МІНІСТЕРСТВО ОСВІТИ І НАУКИ УКРАЇНИ</w:t>
      </w:r>
    </w:p>
    <w:p w:rsidR="002B4F92" w:rsidRPr="00A71E95" w:rsidRDefault="002B4F92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ВІДОКРЕМЛЕНИЙ СТРУКТУРНИЙ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ПІДРОЗДІЛ</w:t>
      </w:r>
    </w:p>
    <w:p w:rsidR="002B4F92" w:rsidRPr="00A71E95" w:rsidRDefault="002B4F92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«</w:t>
      </w: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ТЕХНІЧНИЙ ФАХОВИЙ КОЛЕДЖ</w:t>
      </w:r>
    </w:p>
    <w:p w:rsidR="002B4F92" w:rsidRPr="00A71E95" w:rsidRDefault="002B4F92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ЛУЦЬКОГО НАЦІОНАЛЬНОГО ТЕХНІЧНОГО УНІВЕРСИТЕТУ»</w:t>
      </w:r>
    </w:p>
    <w:p w:rsidR="002B4F92" w:rsidRPr="0023061B" w:rsidRDefault="002B4F92" w:rsidP="005F401F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Циклова ком</w:t>
      </w:r>
      <w:r w:rsidR="00C00488">
        <w:rPr>
          <w:rFonts w:ascii="Times New Roman" w:hAnsi="Times New Roman"/>
          <w:b/>
          <w:caps/>
          <w:sz w:val="28"/>
          <w:szCs w:val="28"/>
          <w:lang w:val="uk-UA"/>
        </w:rPr>
        <w:t>ісія фізичного виховання</w:t>
      </w: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 xml:space="preserve"> та</w:t>
      </w:r>
      <w:r w:rsidR="00C00488">
        <w:rPr>
          <w:rFonts w:ascii="Times New Roman" w:hAnsi="Times New Roman"/>
          <w:b/>
          <w:caps/>
          <w:sz w:val="28"/>
          <w:szCs w:val="28"/>
          <w:lang w:val="uk-UA"/>
        </w:rPr>
        <w:t xml:space="preserve"> «</w:t>
      </w: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 xml:space="preserve"> Захисту України</w:t>
      </w:r>
      <w:r w:rsidR="00C00488">
        <w:rPr>
          <w:rFonts w:ascii="Times New Roman" w:hAnsi="Times New Roman"/>
          <w:b/>
          <w:caps/>
          <w:sz w:val="28"/>
          <w:szCs w:val="28"/>
          <w:lang w:val="uk-UA"/>
        </w:rPr>
        <w:t>»</w:t>
      </w:r>
    </w:p>
    <w:p w:rsidR="002B4F92" w:rsidRPr="003E15A8" w:rsidRDefault="002B4F92" w:rsidP="003E15A8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Затверджую                      </w:t>
      </w:r>
    </w:p>
    <w:p w:rsidR="002B4F92" w:rsidRPr="00F94FD2" w:rsidRDefault="002B4F92" w:rsidP="00F94FD2">
      <w:pPr>
        <w:tabs>
          <w:tab w:val="left" w:pos="112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ab/>
        <w:t>Заступник  директора з</w:t>
      </w:r>
    </w:p>
    <w:p w:rsidR="002B4F92" w:rsidRPr="00F94FD2" w:rsidRDefault="002B4F92" w:rsidP="00A9187B">
      <w:pPr>
        <w:tabs>
          <w:tab w:val="left" w:pos="11239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  <w:t>навчальної роботи</w:t>
      </w:r>
    </w:p>
    <w:p w:rsidR="002B4F92" w:rsidRDefault="002B4F92" w:rsidP="00A9187B">
      <w:pPr>
        <w:tabs>
          <w:tab w:val="left" w:pos="11239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----------------- </w:t>
      </w:r>
      <w:r w:rsidRPr="000A3FCD">
        <w:rPr>
          <w:rFonts w:ascii="Times New Roman" w:hAnsi="Times New Roman"/>
          <w:b/>
          <w:sz w:val="32"/>
          <w:szCs w:val="32"/>
          <w:lang w:val="uk-UA"/>
        </w:rPr>
        <w:t xml:space="preserve">С. </w:t>
      </w:r>
      <w:r>
        <w:rPr>
          <w:rFonts w:ascii="Times New Roman" w:hAnsi="Times New Roman"/>
          <w:b/>
          <w:sz w:val="32"/>
          <w:szCs w:val="32"/>
          <w:lang w:val="uk-UA"/>
        </w:rPr>
        <w:t>БУСНЮК</w:t>
      </w:r>
    </w:p>
    <w:p w:rsidR="002B4F92" w:rsidRDefault="002B4F92" w:rsidP="00A71E95">
      <w:pPr>
        <w:tabs>
          <w:tab w:val="left" w:pos="11239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----------------- 2022 р.</w:t>
      </w:r>
    </w:p>
    <w:p w:rsidR="002B4F92" w:rsidRDefault="002B4F92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52B6">
        <w:rPr>
          <w:rFonts w:ascii="Times New Roman" w:hAnsi="Times New Roman"/>
          <w:b/>
          <w:sz w:val="28"/>
          <w:szCs w:val="28"/>
          <w:lang w:val="uk-UA"/>
        </w:rPr>
        <w:t>РОБОЧА ПРОГРАМА НАВЧАЛЬНОЇ ДИСЦИПЛІНИ</w:t>
      </w:r>
    </w:p>
    <w:p w:rsidR="002B4F92" w:rsidRPr="005F401F" w:rsidRDefault="002B4F92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1E95">
        <w:rPr>
          <w:rFonts w:ascii="Times New Roman" w:hAnsi="Times New Roman"/>
          <w:b/>
          <w:sz w:val="36"/>
          <w:szCs w:val="36"/>
          <w:lang w:val="uk-UA"/>
        </w:rPr>
        <w:t>Фізична культура</w:t>
      </w:r>
    </w:p>
    <w:p w:rsidR="002B4F92" w:rsidRDefault="002B4F92" w:rsidP="00567B64">
      <w:pPr>
        <w:tabs>
          <w:tab w:val="left" w:pos="12758"/>
        </w:tabs>
        <w:ind w:right="11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54AE2">
        <w:rPr>
          <w:rFonts w:ascii="Times New Roman" w:hAnsi="Times New Roman"/>
          <w:b/>
          <w:sz w:val="36"/>
          <w:szCs w:val="36"/>
          <w:lang w:val="uk-UA"/>
        </w:rPr>
        <w:t>Шифр та назва спеціальності:</w:t>
      </w:r>
      <w:r w:rsidRPr="00567B64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uk-UA"/>
        </w:rPr>
        <w:t>123</w:t>
      </w:r>
      <w:r w:rsidRPr="00567B6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«Комп</w:t>
      </w:r>
      <w:r w:rsidRPr="00567B64">
        <w:rPr>
          <w:rFonts w:ascii="Times New Roman" w:hAnsi="Times New Roman"/>
          <w:b/>
          <w:sz w:val="28"/>
          <w:szCs w:val="28"/>
          <w:lang w:val="uk-UA"/>
        </w:rPr>
        <w:t>`</w:t>
      </w:r>
      <w:r>
        <w:rPr>
          <w:rFonts w:ascii="Times New Roman" w:hAnsi="Times New Roman"/>
          <w:b/>
          <w:sz w:val="28"/>
          <w:szCs w:val="28"/>
          <w:lang w:val="uk-UA"/>
        </w:rPr>
        <w:t>ютерна інженерія», 022 «Дизайн»,073 «Менеджмент»,141                       «Електроенергетика, електротехніка та електромеханіка»,247 «Автомобільний транспорт», 126 «Інформаційні системи та технології», 182 «Технології легкої промисловості»</w:t>
      </w:r>
    </w:p>
    <w:p w:rsidR="002B4F92" w:rsidRPr="005F401F" w:rsidRDefault="002B4F92" w:rsidP="00567B64">
      <w:pPr>
        <w:tabs>
          <w:tab w:val="left" w:pos="12758"/>
        </w:tabs>
        <w:ind w:right="11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54AE2">
        <w:rPr>
          <w:rStyle w:val="40"/>
          <w:b/>
          <w:sz w:val="36"/>
          <w:szCs w:val="36"/>
        </w:rPr>
        <w:t>Освітньо-професійна 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: «Комп</w:t>
      </w:r>
      <w:r w:rsidRPr="00567B64">
        <w:rPr>
          <w:rFonts w:ascii="Times New Roman" w:hAnsi="Times New Roman"/>
          <w:sz w:val="28"/>
          <w:szCs w:val="28"/>
          <w:lang w:val="uk-UA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ютерна інженерія», «Графічний дизайн» «Менеджмент»                      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Елктроенергетика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електротехніка та електромеханіка», «Автомобільний транспорт», «Інформаційні системи та технології»,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Технології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легкої промисловості»</w:t>
      </w:r>
    </w:p>
    <w:p w:rsidR="002B4F92" w:rsidRDefault="002B4F92" w:rsidP="005F401F">
      <w:pPr>
        <w:tabs>
          <w:tab w:val="left" w:pos="12758"/>
        </w:tabs>
        <w:ind w:right="195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Статус навчальної дисципліни: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язкова</w:t>
      </w:r>
      <w:proofErr w:type="spellEnd"/>
    </w:p>
    <w:p w:rsidR="002B4F92" w:rsidRPr="00933C0D" w:rsidRDefault="002B4F92" w:rsidP="005F401F">
      <w:pPr>
        <w:tabs>
          <w:tab w:val="left" w:pos="12758"/>
        </w:tabs>
        <w:ind w:right="195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Мова навчання: Українська</w:t>
      </w:r>
    </w:p>
    <w:p w:rsidR="002B4F92" w:rsidRDefault="002B4F9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 w:rsidRPr="00A737C4">
        <w:rPr>
          <w:rFonts w:ascii="Times New Roman" w:hAnsi="Times New Roman"/>
          <w:sz w:val="28"/>
          <w:lang w:val="uk-UA"/>
        </w:rPr>
        <w:lastRenderedPageBreak/>
        <w:t>Робоча програма навчальної дисципліни «Фізична культура</w:t>
      </w:r>
      <w:r>
        <w:rPr>
          <w:rFonts w:ascii="Times New Roman" w:hAnsi="Times New Roman"/>
          <w:sz w:val="28"/>
          <w:lang w:val="uk-UA"/>
        </w:rPr>
        <w:t xml:space="preserve">» для здобувачів </w:t>
      </w:r>
      <w:proofErr w:type="spellStart"/>
      <w:r>
        <w:rPr>
          <w:rFonts w:ascii="Times New Roman" w:hAnsi="Times New Roman"/>
          <w:sz w:val="28"/>
          <w:lang w:val="uk-UA"/>
        </w:rPr>
        <w:t>передвищої</w:t>
      </w:r>
      <w:proofErr w:type="spellEnd"/>
      <w:r>
        <w:rPr>
          <w:rFonts w:ascii="Times New Roman" w:hAnsi="Times New Roman"/>
          <w:sz w:val="28"/>
          <w:lang w:val="uk-UA"/>
        </w:rPr>
        <w:t xml:space="preserve"> освіти  денної форми навчання, розробленої на основі типової освітньої програми профільної середньої освіти</w:t>
      </w:r>
    </w:p>
    <w:p w:rsidR="002B4F92" w:rsidRDefault="002B4F9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«__»__________ 202__ року.</w:t>
      </w:r>
    </w:p>
    <w:p w:rsidR="002B4F92" w:rsidRPr="00DC6C80" w:rsidRDefault="002B4F9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Розробники: </w:t>
      </w:r>
      <w:proofErr w:type="spellStart"/>
      <w:r>
        <w:rPr>
          <w:rFonts w:ascii="Times New Roman" w:hAnsi="Times New Roman"/>
          <w:sz w:val="28"/>
          <w:lang w:val="uk-UA"/>
        </w:rPr>
        <w:t>Гамалійчук</w:t>
      </w:r>
      <w:proofErr w:type="spellEnd"/>
      <w:r>
        <w:rPr>
          <w:rFonts w:ascii="Times New Roman" w:hAnsi="Times New Roman"/>
          <w:sz w:val="28"/>
          <w:lang w:val="uk-UA"/>
        </w:rPr>
        <w:t xml:space="preserve"> М. Г., керівник фізичного виховання ТФК ЛНТУ, викладачі Фукс Л.П.,., </w:t>
      </w:r>
      <w:proofErr w:type="spellStart"/>
      <w:r>
        <w:rPr>
          <w:rFonts w:ascii="Times New Roman" w:hAnsi="Times New Roman"/>
          <w:sz w:val="28"/>
          <w:lang w:val="uk-UA"/>
        </w:rPr>
        <w:t>Жигун</w:t>
      </w:r>
      <w:proofErr w:type="spellEnd"/>
      <w:r>
        <w:rPr>
          <w:rFonts w:ascii="Times New Roman" w:hAnsi="Times New Roman"/>
          <w:sz w:val="28"/>
          <w:lang w:val="uk-UA"/>
        </w:rPr>
        <w:t xml:space="preserve"> К.Ф., Вихор В.І.,  </w:t>
      </w:r>
      <w:proofErr w:type="spellStart"/>
      <w:r>
        <w:rPr>
          <w:rFonts w:ascii="Times New Roman" w:hAnsi="Times New Roman"/>
          <w:sz w:val="28"/>
          <w:lang w:val="uk-UA"/>
        </w:rPr>
        <w:t>Євченко</w:t>
      </w:r>
      <w:proofErr w:type="spellEnd"/>
      <w:r>
        <w:rPr>
          <w:rFonts w:ascii="Times New Roman" w:hAnsi="Times New Roman"/>
          <w:sz w:val="28"/>
          <w:lang w:val="uk-UA"/>
        </w:rPr>
        <w:t xml:space="preserve"> І.В. </w:t>
      </w:r>
      <w:proofErr w:type="spellStart"/>
      <w:r>
        <w:rPr>
          <w:rFonts w:ascii="Times New Roman" w:hAnsi="Times New Roman"/>
          <w:sz w:val="28"/>
          <w:lang w:val="uk-UA"/>
        </w:rPr>
        <w:t>-голо</w:t>
      </w:r>
      <w:r w:rsidR="00DD6114">
        <w:rPr>
          <w:rFonts w:ascii="Times New Roman" w:hAnsi="Times New Roman"/>
          <w:sz w:val="28"/>
          <w:lang w:val="uk-UA"/>
        </w:rPr>
        <w:t>ва</w:t>
      </w:r>
      <w:proofErr w:type="spellEnd"/>
      <w:r w:rsidR="00DD6114">
        <w:rPr>
          <w:rFonts w:ascii="Times New Roman" w:hAnsi="Times New Roman"/>
          <w:sz w:val="28"/>
          <w:lang w:val="uk-UA"/>
        </w:rPr>
        <w:t xml:space="preserve"> циклової комісії фізичного виховання </w:t>
      </w:r>
      <w:bookmarkStart w:id="0" w:name="_GoBack"/>
      <w:bookmarkEnd w:id="0"/>
      <w:r>
        <w:rPr>
          <w:rFonts w:ascii="Times New Roman" w:hAnsi="Times New Roman"/>
          <w:sz w:val="28"/>
          <w:lang w:val="uk-UA"/>
        </w:rPr>
        <w:t xml:space="preserve"> та «Захисту України».</w:t>
      </w:r>
    </w:p>
    <w:p w:rsidR="002B4F92" w:rsidRDefault="002B4F9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</w:p>
    <w:p w:rsidR="002B4F92" w:rsidRDefault="002B4F9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Робоча програма затверджена на засіданні циклової комісії фізичного виховання  та «Захисту України»</w:t>
      </w:r>
      <w:r w:rsidRPr="00A737C4">
        <w:rPr>
          <w:rFonts w:ascii="Times New Roman" w:hAnsi="Times New Roman"/>
          <w:sz w:val="28"/>
          <w:lang w:val="uk-UA"/>
        </w:rPr>
        <w:t xml:space="preserve"> </w:t>
      </w:r>
    </w:p>
    <w:p w:rsidR="002B4F92" w:rsidRDefault="002B4F9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Протокол від «__»__________ 202__ року № __</w:t>
      </w:r>
    </w:p>
    <w:p w:rsidR="002B4F92" w:rsidRDefault="002B4F9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Голова циклової комісії фізичного виховання та «Захисту України» дисциплін___________________ </w:t>
      </w:r>
      <w:proofErr w:type="spellStart"/>
      <w:r>
        <w:rPr>
          <w:rFonts w:ascii="Times New Roman" w:hAnsi="Times New Roman"/>
          <w:sz w:val="28"/>
          <w:lang w:val="uk-UA"/>
        </w:rPr>
        <w:t>Євченко</w:t>
      </w:r>
      <w:proofErr w:type="spellEnd"/>
      <w:r>
        <w:rPr>
          <w:rFonts w:ascii="Times New Roman" w:hAnsi="Times New Roman"/>
          <w:sz w:val="28"/>
          <w:lang w:val="uk-UA"/>
        </w:rPr>
        <w:t xml:space="preserve"> І. В.</w:t>
      </w:r>
    </w:p>
    <w:p w:rsidR="002B4F92" w:rsidRDefault="002B4F9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Схвалено </w:t>
      </w:r>
      <w:proofErr w:type="spellStart"/>
      <w:r>
        <w:rPr>
          <w:rFonts w:ascii="Times New Roman" w:hAnsi="Times New Roman"/>
          <w:sz w:val="28"/>
          <w:lang w:val="uk-UA"/>
        </w:rPr>
        <w:t>Педадогічною</w:t>
      </w:r>
      <w:proofErr w:type="spellEnd"/>
      <w:r>
        <w:rPr>
          <w:rFonts w:ascii="Times New Roman" w:hAnsi="Times New Roman"/>
          <w:sz w:val="28"/>
          <w:lang w:val="uk-UA"/>
        </w:rPr>
        <w:t xml:space="preserve"> радою ТФК ЛНТУ</w:t>
      </w:r>
    </w:p>
    <w:p w:rsidR="002B4F92" w:rsidRDefault="002B4F9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Протокол від «__»__________ 202__ року № __</w:t>
      </w:r>
    </w:p>
    <w:p w:rsidR="002B4F92" w:rsidRDefault="002B4F9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</w:p>
    <w:p w:rsidR="002B4F92" w:rsidRDefault="002B4F9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Робоча програма затверджена на засіданні циклової комісії фізичного виховання  та «Захисту України»</w:t>
      </w:r>
      <w:r w:rsidRPr="00A737C4">
        <w:rPr>
          <w:rFonts w:ascii="Times New Roman" w:hAnsi="Times New Roman"/>
          <w:sz w:val="28"/>
          <w:lang w:val="uk-UA"/>
        </w:rPr>
        <w:t xml:space="preserve"> </w:t>
      </w:r>
    </w:p>
    <w:p w:rsidR="002B4F92" w:rsidRDefault="002B4F92" w:rsidP="00617333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Протокол від «__»__________ 202__ року № __</w:t>
      </w:r>
    </w:p>
    <w:p w:rsidR="002B4F92" w:rsidRDefault="002B4F92" w:rsidP="00A50364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Голова циклової комісії фізичного виховання та «Захисту України»</w:t>
      </w:r>
      <w:r w:rsidRPr="00A737C4">
        <w:rPr>
          <w:rFonts w:ascii="Times New Roman" w:hAnsi="Times New Roman"/>
          <w:sz w:val="28"/>
          <w:lang w:val="uk-UA"/>
        </w:rPr>
        <w:t xml:space="preserve"> </w:t>
      </w:r>
    </w:p>
    <w:p w:rsidR="002B4F92" w:rsidRDefault="002B4F92" w:rsidP="00A50364">
      <w:pPr>
        <w:spacing w:line="240" w:lineRule="auto"/>
        <w:ind w:left="1416" w:firstLine="2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дисциплін____________________ </w:t>
      </w:r>
      <w:proofErr w:type="spellStart"/>
      <w:r>
        <w:rPr>
          <w:rFonts w:ascii="Times New Roman" w:hAnsi="Times New Roman"/>
          <w:sz w:val="28"/>
          <w:lang w:val="uk-UA"/>
        </w:rPr>
        <w:t>Євченко</w:t>
      </w:r>
      <w:proofErr w:type="spellEnd"/>
      <w:r>
        <w:rPr>
          <w:rFonts w:ascii="Times New Roman" w:hAnsi="Times New Roman"/>
          <w:sz w:val="28"/>
          <w:lang w:val="uk-UA"/>
        </w:rPr>
        <w:t xml:space="preserve"> І. В. </w:t>
      </w:r>
      <w:r>
        <w:rPr>
          <w:rFonts w:ascii="Times New Roman" w:hAnsi="Times New Roman"/>
          <w:sz w:val="28"/>
          <w:lang w:val="uk-UA"/>
        </w:rPr>
        <w:br/>
        <w:t xml:space="preserve">Схвалено </w:t>
      </w:r>
      <w:proofErr w:type="spellStart"/>
      <w:r>
        <w:rPr>
          <w:rFonts w:ascii="Times New Roman" w:hAnsi="Times New Roman"/>
          <w:sz w:val="28"/>
          <w:lang w:val="uk-UA"/>
        </w:rPr>
        <w:t>Педадогічною</w:t>
      </w:r>
      <w:proofErr w:type="spellEnd"/>
      <w:r>
        <w:rPr>
          <w:rFonts w:ascii="Times New Roman" w:hAnsi="Times New Roman"/>
          <w:sz w:val="28"/>
          <w:lang w:val="uk-UA"/>
        </w:rPr>
        <w:t xml:space="preserve"> радою ТФК ЛНТУ</w:t>
      </w:r>
    </w:p>
    <w:p w:rsidR="002B4F92" w:rsidRDefault="002B4F92" w:rsidP="008E4BE7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Протокол від «__»__________ 202__ року № __</w:t>
      </w:r>
    </w:p>
    <w:p w:rsidR="002B4F92" w:rsidRPr="006C76C3" w:rsidRDefault="002B4F92" w:rsidP="00505FC3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br w:type="page"/>
      </w:r>
      <w:r>
        <w:rPr>
          <w:b/>
          <w:sz w:val="28"/>
          <w:szCs w:val="28"/>
          <w:lang w:val="uk-UA"/>
        </w:rPr>
        <w:lastRenderedPageBreak/>
        <w:t>Опис навчально</w:t>
      </w:r>
      <w:r w:rsidRPr="006C76C3">
        <w:rPr>
          <w:b/>
          <w:sz w:val="28"/>
          <w:szCs w:val="28"/>
          <w:lang w:val="uk-UA"/>
        </w:rPr>
        <w:t>ї дисципліни</w:t>
      </w:r>
    </w:p>
    <w:p w:rsidR="002B4F92" w:rsidRPr="00664CCE" w:rsidRDefault="002B4F92" w:rsidP="00FC24C2">
      <w:pPr>
        <w:rPr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2622"/>
        <w:gridCol w:w="16"/>
        <w:gridCol w:w="10"/>
        <w:gridCol w:w="2897"/>
      </w:tblGrid>
      <w:tr w:rsidR="002B4F92" w:rsidRPr="00664CCE" w:rsidTr="00FC24C2">
        <w:trPr>
          <w:trHeight w:val="705"/>
        </w:trPr>
        <w:tc>
          <w:tcPr>
            <w:tcW w:w="4688" w:type="dxa"/>
            <w:vMerge w:val="restart"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544" w:type="dxa"/>
            <w:gridSpan w:val="4"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Характеристика навчальної дисципліни</w:t>
            </w:r>
          </w:p>
        </w:tc>
      </w:tr>
      <w:tr w:rsidR="002B4F92" w:rsidRPr="00664CCE" w:rsidTr="00FC24C2">
        <w:trPr>
          <w:trHeight w:val="434"/>
        </w:trPr>
        <w:tc>
          <w:tcPr>
            <w:tcW w:w="4688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22" w:type="dxa"/>
          </w:tcPr>
          <w:p w:rsidR="002B4F92" w:rsidRPr="000C3FBF" w:rsidRDefault="002B4F92" w:rsidP="00AA08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C3FBF">
              <w:rPr>
                <w:b/>
                <w:sz w:val="20"/>
                <w:szCs w:val="20"/>
                <w:lang w:val="uk-UA"/>
              </w:rPr>
              <w:t>денна форма навчання</w:t>
            </w:r>
          </w:p>
        </w:tc>
        <w:tc>
          <w:tcPr>
            <w:tcW w:w="2922" w:type="dxa"/>
            <w:gridSpan w:val="3"/>
          </w:tcPr>
          <w:p w:rsidR="002B4F92" w:rsidRPr="000C3FBF" w:rsidRDefault="002B4F92" w:rsidP="00AA08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C3FBF">
              <w:rPr>
                <w:b/>
                <w:sz w:val="20"/>
                <w:szCs w:val="20"/>
                <w:lang w:val="uk-UA"/>
              </w:rPr>
              <w:t>заочна форма навчання</w:t>
            </w:r>
          </w:p>
        </w:tc>
      </w:tr>
      <w:tr w:rsidR="002B4F92" w:rsidRPr="00664CCE" w:rsidTr="00FC24C2">
        <w:trPr>
          <w:trHeight w:val="602"/>
        </w:trPr>
        <w:tc>
          <w:tcPr>
            <w:tcW w:w="4688" w:type="dxa"/>
            <w:vMerge w:val="restart"/>
            <w:vAlign w:val="center"/>
          </w:tcPr>
          <w:p w:rsidR="002B4F92" w:rsidRPr="000C3FBF" w:rsidRDefault="002B4F92" w:rsidP="00AA08A8">
            <w:pPr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 xml:space="preserve">Тем – </w:t>
            </w:r>
            <w:r w:rsidRPr="000C3FBF">
              <w:rPr>
                <w:sz w:val="20"/>
                <w:szCs w:val="20"/>
                <w:lang w:val="en-US"/>
              </w:rPr>
              <w:t>4</w:t>
            </w:r>
            <w:r w:rsidRPr="000C3FBF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281" w:type="dxa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Галузь знань</w:t>
            </w:r>
          </w:p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12 «Інформаційні технології»</w:t>
            </w:r>
          </w:p>
        </w:tc>
        <w:tc>
          <w:tcPr>
            <w:tcW w:w="5544" w:type="dxa"/>
            <w:gridSpan w:val="4"/>
            <w:vMerge w:val="restart"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Базова</w:t>
            </w:r>
          </w:p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 xml:space="preserve">Денна </w:t>
            </w:r>
          </w:p>
          <w:p w:rsidR="002B4F92" w:rsidRPr="000C3FBF" w:rsidRDefault="002B4F92" w:rsidP="00AA08A8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B4F92" w:rsidRPr="00664CCE" w:rsidTr="00FC24C2">
        <w:trPr>
          <w:trHeight w:val="536"/>
        </w:trPr>
        <w:tc>
          <w:tcPr>
            <w:tcW w:w="4688" w:type="dxa"/>
            <w:vMerge/>
            <w:vAlign w:val="center"/>
          </w:tcPr>
          <w:p w:rsidR="002B4F92" w:rsidRPr="000C3FBF" w:rsidRDefault="002B4F92" w:rsidP="00AA08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4" w:type="dxa"/>
            <w:gridSpan w:val="4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B4F92" w:rsidRPr="00664CCE" w:rsidTr="00FC24C2">
        <w:trPr>
          <w:trHeight w:val="485"/>
        </w:trPr>
        <w:tc>
          <w:tcPr>
            <w:tcW w:w="4688" w:type="dxa"/>
            <w:vMerge/>
            <w:vAlign w:val="center"/>
          </w:tcPr>
          <w:p w:rsidR="002B4F92" w:rsidRPr="000C3FBF" w:rsidRDefault="002B4F92" w:rsidP="00AA08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 xml:space="preserve">Спеціальність </w:t>
            </w:r>
          </w:p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123 «</w:t>
            </w:r>
            <w:proofErr w:type="spellStart"/>
            <w:r w:rsidRPr="000C3FBF">
              <w:rPr>
                <w:sz w:val="20"/>
                <w:szCs w:val="20"/>
                <w:lang w:val="uk-UA"/>
              </w:rPr>
              <w:t>Комп</w:t>
            </w:r>
            <w:proofErr w:type="spellEnd"/>
            <w:r w:rsidRPr="000C3FBF">
              <w:rPr>
                <w:sz w:val="20"/>
                <w:szCs w:val="20"/>
                <w:lang w:val="en-US"/>
              </w:rPr>
              <w:t>’</w:t>
            </w:r>
            <w:proofErr w:type="spellStart"/>
            <w:r w:rsidRPr="000C3FBF">
              <w:rPr>
                <w:sz w:val="20"/>
                <w:szCs w:val="20"/>
                <w:lang w:val="en-US"/>
              </w:rPr>
              <w:t>ютерна</w:t>
            </w:r>
            <w:proofErr w:type="spellEnd"/>
            <w:r w:rsidRPr="000C3FB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FBF">
              <w:rPr>
                <w:sz w:val="20"/>
                <w:szCs w:val="20"/>
                <w:lang w:val="en-US"/>
              </w:rPr>
              <w:t>інженарія</w:t>
            </w:r>
            <w:proofErr w:type="spellEnd"/>
            <w:r w:rsidRPr="000C3FBF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5544" w:type="dxa"/>
            <w:gridSpan w:val="4"/>
            <w:vAlign w:val="center"/>
          </w:tcPr>
          <w:p w:rsidR="002B4F92" w:rsidRPr="000C3FBF" w:rsidRDefault="002B4F92" w:rsidP="00AA08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C3FBF">
              <w:rPr>
                <w:b/>
                <w:sz w:val="20"/>
                <w:szCs w:val="20"/>
                <w:lang w:val="uk-UA"/>
              </w:rPr>
              <w:t>Рік підготовки:</w:t>
            </w:r>
          </w:p>
        </w:tc>
      </w:tr>
      <w:tr w:rsidR="002B4F92" w:rsidRPr="00664CCE" w:rsidTr="00FC24C2">
        <w:trPr>
          <w:trHeight w:val="270"/>
        </w:trPr>
        <w:tc>
          <w:tcPr>
            <w:tcW w:w="4688" w:type="dxa"/>
            <w:vMerge/>
            <w:vAlign w:val="center"/>
          </w:tcPr>
          <w:p w:rsidR="002B4F92" w:rsidRPr="000C3FBF" w:rsidRDefault="002B4F92" w:rsidP="00AA08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22" w:type="dxa"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</w:rPr>
            </w:pPr>
            <w:r w:rsidRPr="000C3FBF">
              <w:rPr>
                <w:sz w:val="20"/>
                <w:szCs w:val="20"/>
                <w:lang w:val="en-US"/>
              </w:rPr>
              <w:t>I-</w:t>
            </w:r>
            <w:r w:rsidRPr="000C3FBF">
              <w:rPr>
                <w:sz w:val="20"/>
                <w:szCs w:val="20"/>
              </w:rPr>
              <w:t>й</w:t>
            </w:r>
          </w:p>
        </w:tc>
        <w:tc>
          <w:tcPr>
            <w:tcW w:w="2922" w:type="dxa"/>
            <w:gridSpan w:val="3"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en-US"/>
              </w:rPr>
              <w:t>II</w:t>
            </w:r>
            <w:r w:rsidRPr="000C3FBF">
              <w:rPr>
                <w:sz w:val="20"/>
                <w:szCs w:val="20"/>
                <w:lang w:val="uk-UA"/>
              </w:rPr>
              <w:t>-й</w:t>
            </w:r>
          </w:p>
        </w:tc>
      </w:tr>
      <w:tr w:rsidR="002B4F92" w:rsidRPr="00664CCE" w:rsidTr="00FC24C2">
        <w:trPr>
          <w:trHeight w:val="274"/>
        </w:trPr>
        <w:tc>
          <w:tcPr>
            <w:tcW w:w="4688" w:type="dxa"/>
            <w:vMerge/>
            <w:vAlign w:val="center"/>
          </w:tcPr>
          <w:p w:rsidR="002B4F92" w:rsidRPr="000C3FBF" w:rsidRDefault="002B4F92" w:rsidP="00AA08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4" w:type="dxa"/>
            <w:gridSpan w:val="4"/>
            <w:vAlign w:val="center"/>
          </w:tcPr>
          <w:p w:rsidR="002B4F92" w:rsidRPr="000C3FBF" w:rsidRDefault="002B4F92" w:rsidP="00AA08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C3FBF">
              <w:rPr>
                <w:b/>
                <w:sz w:val="20"/>
                <w:szCs w:val="20"/>
                <w:lang w:val="uk-UA"/>
              </w:rPr>
              <w:t>Семестр</w:t>
            </w:r>
          </w:p>
        </w:tc>
      </w:tr>
      <w:tr w:rsidR="002B4F92" w:rsidRPr="00664CCE" w:rsidTr="00FC24C2">
        <w:trPr>
          <w:trHeight w:val="284"/>
        </w:trPr>
        <w:tc>
          <w:tcPr>
            <w:tcW w:w="4688" w:type="dxa"/>
            <w:vAlign w:val="center"/>
          </w:tcPr>
          <w:p w:rsidR="002B4F92" w:rsidRPr="000C3FBF" w:rsidRDefault="002B4F92" w:rsidP="00AA08A8">
            <w:pPr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 xml:space="preserve">Загальна кількість годин – 206. </w:t>
            </w:r>
          </w:p>
        </w:tc>
        <w:tc>
          <w:tcPr>
            <w:tcW w:w="5281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38" w:type="dxa"/>
            <w:gridSpan w:val="2"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C3FBF">
              <w:rPr>
                <w:sz w:val="20"/>
                <w:szCs w:val="20"/>
                <w:lang w:val="uk-UA"/>
              </w:rPr>
              <w:t>І-ІІ-й</w:t>
            </w:r>
            <w:proofErr w:type="spellEnd"/>
          </w:p>
        </w:tc>
        <w:tc>
          <w:tcPr>
            <w:tcW w:w="2906" w:type="dxa"/>
            <w:gridSpan w:val="2"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ІІІ-</w:t>
            </w:r>
            <w:r w:rsidRPr="000C3FBF">
              <w:rPr>
                <w:sz w:val="20"/>
                <w:szCs w:val="20"/>
                <w:lang w:val="en-US"/>
              </w:rPr>
              <w:t>ІV</w:t>
            </w:r>
            <w:r w:rsidRPr="000C3FBF">
              <w:rPr>
                <w:sz w:val="20"/>
                <w:szCs w:val="20"/>
                <w:lang w:val="uk-UA"/>
              </w:rPr>
              <w:t>-й</w:t>
            </w:r>
          </w:p>
        </w:tc>
      </w:tr>
      <w:tr w:rsidR="002B4F92" w:rsidRPr="00664CCE" w:rsidTr="00FC24C2">
        <w:trPr>
          <w:trHeight w:val="418"/>
        </w:trPr>
        <w:tc>
          <w:tcPr>
            <w:tcW w:w="4688" w:type="dxa"/>
            <w:vMerge w:val="restart"/>
            <w:vAlign w:val="center"/>
          </w:tcPr>
          <w:p w:rsidR="002B4F92" w:rsidRPr="000C3FBF" w:rsidRDefault="002B4F92" w:rsidP="00AA08A8">
            <w:pPr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Для денної форми навчання:</w:t>
            </w:r>
          </w:p>
          <w:p w:rsidR="002B4F92" w:rsidRPr="000C3FBF" w:rsidRDefault="002B4F92" w:rsidP="00AA08A8">
            <w:pPr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практичних – 190;</w:t>
            </w:r>
          </w:p>
          <w:p w:rsidR="002B4F92" w:rsidRPr="000C3FBF" w:rsidRDefault="002B4F92" w:rsidP="00AA08A8">
            <w:pPr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факультатив  – 16.</w:t>
            </w:r>
          </w:p>
        </w:tc>
        <w:tc>
          <w:tcPr>
            <w:tcW w:w="5281" w:type="dxa"/>
            <w:vMerge w:val="restart"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Освітньо-кваліфікаційний рівень: фаховий молодший бакалавр</w:t>
            </w:r>
          </w:p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4" w:type="dxa"/>
            <w:gridSpan w:val="4"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b/>
                <w:sz w:val="20"/>
                <w:szCs w:val="20"/>
                <w:lang w:val="uk-UA"/>
              </w:rPr>
              <w:t>Лекції</w:t>
            </w:r>
          </w:p>
        </w:tc>
      </w:tr>
      <w:tr w:rsidR="002B4F92" w:rsidRPr="00664CCE" w:rsidTr="00FC24C2">
        <w:trPr>
          <w:trHeight w:val="418"/>
        </w:trPr>
        <w:tc>
          <w:tcPr>
            <w:tcW w:w="4688" w:type="dxa"/>
            <w:vMerge/>
            <w:vAlign w:val="center"/>
          </w:tcPr>
          <w:p w:rsidR="002B4F92" w:rsidRPr="000C3FBF" w:rsidRDefault="002B4F92" w:rsidP="00AA08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22" w:type="dxa"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22" w:type="dxa"/>
            <w:gridSpan w:val="3"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-</w:t>
            </w:r>
          </w:p>
        </w:tc>
      </w:tr>
      <w:tr w:rsidR="002B4F92" w:rsidRPr="00664CCE" w:rsidTr="00FC24C2">
        <w:trPr>
          <w:trHeight w:val="477"/>
        </w:trPr>
        <w:tc>
          <w:tcPr>
            <w:tcW w:w="4688" w:type="dxa"/>
            <w:vMerge/>
            <w:vAlign w:val="center"/>
          </w:tcPr>
          <w:p w:rsidR="002B4F92" w:rsidRPr="000C3FBF" w:rsidRDefault="002B4F92" w:rsidP="00AA08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4" w:type="dxa"/>
            <w:gridSpan w:val="4"/>
            <w:vAlign w:val="center"/>
          </w:tcPr>
          <w:p w:rsidR="002B4F92" w:rsidRPr="000C3FBF" w:rsidRDefault="002B4F92" w:rsidP="00AA08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C3FBF">
              <w:rPr>
                <w:b/>
                <w:sz w:val="20"/>
                <w:szCs w:val="20"/>
                <w:lang w:val="uk-UA"/>
              </w:rPr>
              <w:t>Практичні</w:t>
            </w:r>
          </w:p>
        </w:tc>
      </w:tr>
      <w:tr w:rsidR="002B4F92" w:rsidRPr="00664CCE" w:rsidTr="00FC24C2">
        <w:trPr>
          <w:trHeight w:val="181"/>
        </w:trPr>
        <w:tc>
          <w:tcPr>
            <w:tcW w:w="4688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22" w:type="dxa"/>
            <w:vAlign w:val="center"/>
          </w:tcPr>
          <w:p w:rsidR="002B4F92" w:rsidRPr="000C3FBF" w:rsidRDefault="002B4F92" w:rsidP="00AA08A8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116 год.</w:t>
            </w:r>
          </w:p>
        </w:tc>
        <w:tc>
          <w:tcPr>
            <w:tcW w:w="2922" w:type="dxa"/>
            <w:gridSpan w:val="3"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74 год.</w:t>
            </w:r>
          </w:p>
        </w:tc>
      </w:tr>
      <w:tr w:rsidR="002B4F92" w:rsidRPr="00664CCE" w:rsidTr="00FC24C2">
        <w:trPr>
          <w:trHeight w:val="181"/>
        </w:trPr>
        <w:tc>
          <w:tcPr>
            <w:tcW w:w="4688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4" w:type="dxa"/>
            <w:gridSpan w:val="4"/>
            <w:vAlign w:val="center"/>
          </w:tcPr>
          <w:p w:rsidR="002B4F92" w:rsidRPr="000C3FBF" w:rsidRDefault="002B4F92" w:rsidP="00AA08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C3FBF">
              <w:rPr>
                <w:b/>
                <w:sz w:val="20"/>
                <w:szCs w:val="20"/>
                <w:lang w:val="uk-UA"/>
              </w:rPr>
              <w:t>Факультатив</w:t>
            </w:r>
          </w:p>
        </w:tc>
      </w:tr>
      <w:tr w:rsidR="002B4F92" w:rsidRPr="00664CCE" w:rsidTr="00FC24C2">
        <w:trPr>
          <w:trHeight w:val="181"/>
        </w:trPr>
        <w:tc>
          <w:tcPr>
            <w:tcW w:w="4688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22" w:type="dxa"/>
            <w:vAlign w:val="center"/>
          </w:tcPr>
          <w:p w:rsidR="002B4F92" w:rsidRPr="000C3FBF" w:rsidRDefault="002B4F92" w:rsidP="00AA08A8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gridSpan w:val="3"/>
            <w:vAlign w:val="center"/>
          </w:tcPr>
          <w:p w:rsidR="002B4F92" w:rsidRPr="000C3FBF" w:rsidRDefault="002B4F92" w:rsidP="00AD72C6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16</w:t>
            </w:r>
          </w:p>
        </w:tc>
      </w:tr>
      <w:tr w:rsidR="002B4F92" w:rsidRPr="00664CCE" w:rsidTr="00FC24C2">
        <w:trPr>
          <w:trHeight w:val="178"/>
        </w:trPr>
        <w:tc>
          <w:tcPr>
            <w:tcW w:w="4688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4" w:type="dxa"/>
            <w:gridSpan w:val="4"/>
            <w:vAlign w:val="center"/>
          </w:tcPr>
          <w:p w:rsidR="002B4F92" w:rsidRPr="000C3FBF" w:rsidRDefault="002B4F92" w:rsidP="00AA08A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B4F92" w:rsidRPr="00664CCE" w:rsidTr="00FC24C2">
        <w:trPr>
          <w:trHeight w:val="168"/>
        </w:trPr>
        <w:tc>
          <w:tcPr>
            <w:tcW w:w="4688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48" w:type="dxa"/>
            <w:gridSpan w:val="3"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97" w:type="dxa"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B4F92" w:rsidRPr="00664CCE" w:rsidTr="00FC24C2">
        <w:trPr>
          <w:trHeight w:val="594"/>
        </w:trPr>
        <w:tc>
          <w:tcPr>
            <w:tcW w:w="4688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4" w:type="dxa"/>
            <w:gridSpan w:val="4"/>
            <w:vAlign w:val="center"/>
          </w:tcPr>
          <w:p w:rsidR="002B4F92" w:rsidRPr="000C3FBF" w:rsidRDefault="002B4F92" w:rsidP="00AA08A8">
            <w:pPr>
              <w:jc w:val="center"/>
              <w:rPr>
                <w:sz w:val="20"/>
                <w:szCs w:val="20"/>
                <w:lang w:val="uk-UA"/>
              </w:rPr>
            </w:pPr>
            <w:r w:rsidRPr="000C3FBF">
              <w:rPr>
                <w:sz w:val="20"/>
                <w:szCs w:val="20"/>
                <w:lang w:val="uk-UA"/>
              </w:rPr>
              <w:t>Вид контролю: семестрове оцінювання</w:t>
            </w:r>
          </w:p>
        </w:tc>
      </w:tr>
    </w:tbl>
    <w:p w:rsidR="002B4F92" w:rsidRDefault="002B4F92" w:rsidP="00FC24C2">
      <w:pPr>
        <w:pStyle w:val="tl"/>
        <w:spacing w:before="0" w:beforeAutospacing="0" w:after="0" w:afterAutospacing="0"/>
        <w:jc w:val="both"/>
        <w:rPr>
          <w:lang w:val="uk-UA"/>
        </w:rPr>
      </w:pPr>
    </w:p>
    <w:p w:rsidR="002B4F92" w:rsidRDefault="002B4F92" w:rsidP="00FC24C2">
      <w:pPr>
        <w:pStyle w:val="tl"/>
        <w:spacing w:before="0" w:beforeAutospacing="0" w:after="0" w:afterAutospacing="0"/>
        <w:jc w:val="both"/>
        <w:rPr>
          <w:lang w:val="uk-UA"/>
        </w:rPr>
      </w:pPr>
    </w:p>
    <w:tbl>
      <w:tblPr>
        <w:tblW w:w="152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5188"/>
        <w:gridCol w:w="2576"/>
        <w:gridCol w:w="16"/>
        <w:gridCol w:w="10"/>
        <w:gridCol w:w="2846"/>
      </w:tblGrid>
      <w:tr w:rsidR="002B4F92" w:rsidRPr="00A71E95" w:rsidTr="00FC24C2">
        <w:trPr>
          <w:trHeight w:val="794"/>
        </w:trPr>
        <w:tc>
          <w:tcPr>
            <w:tcW w:w="4605" w:type="dxa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Найменування показників </w:t>
            </w:r>
          </w:p>
        </w:tc>
        <w:tc>
          <w:tcPr>
            <w:tcW w:w="5188" w:type="dxa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448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Характеристика навчальної дисципліни</w:t>
            </w:r>
          </w:p>
        </w:tc>
      </w:tr>
      <w:tr w:rsidR="002B4F92" w:rsidRPr="00A71E95" w:rsidTr="00FC24C2">
        <w:trPr>
          <w:trHeight w:val="489"/>
        </w:trPr>
        <w:tc>
          <w:tcPr>
            <w:tcW w:w="460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денна форма навчання</w:t>
            </w:r>
          </w:p>
        </w:tc>
        <w:tc>
          <w:tcPr>
            <w:tcW w:w="2872" w:type="dxa"/>
            <w:gridSpan w:val="3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заочна форма навчання</w:t>
            </w:r>
          </w:p>
        </w:tc>
      </w:tr>
      <w:tr w:rsidR="002B4F92" w:rsidRPr="00A71E95" w:rsidTr="00FC24C2">
        <w:trPr>
          <w:trHeight w:val="603"/>
        </w:trPr>
        <w:tc>
          <w:tcPr>
            <w:tcW w:w="4605" w:type="dxa"/>
            <w:vMerge w:val="restart"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Тем – 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188" w:type="dxa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02 «Культура і мистецтво»</w:t>
            </w:r>
          </w:p>
        </w:tc>
        <w:tc>
          <w:tcPr>
            <w:tcW w:w="5448" w:type="dxa"/>
            <w:gridSpan w:val="4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Базова</w:t>
            </w:r>
          </w:p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Денна </w:t>
            </w:r>
          </w:p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B4F92" w:rsidRPr="00A71E95" w:rsidTr="00FC24C2">
        <w:trPr>
          <w:trHeight w:val="603"/>
        </w:trPr>
        <w:tc>
          <w:tcPr>
            <w:tcW w:w="4605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448" w:type="dxa"/>
            <w:gridSpan w:val="4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B4F92" w:rsidRPr="00A71E95" w:rsidTr="00FC24C2">
        <w:trPr>
          <w:trHeight w:val="545"/>
        </w:trPr>
        <w:tc>
          <w:tcPr>
            <w:tcW w:w="4605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Спеціальність </w:t>
            </w:r>
          </w:p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022 «Дизайн»</w:t>
            </w:r>
          </w:p>
        </w:tc>
        <w:tc>
          <w:tcPr>
            <w:tcW w:w="5448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Рік підготовки:</w:t>
            </w:r>
          </w:p>
        </w:tc>
      </w:tr>
      <w:tr w:rsidR="002B4F92" w:rsidRPr="00A71E95" w:rsidTr="00FC24C2">
        <w:trPr>
          <w:trHeight w:val="304"/>
        </w:trPr>
        <w:tc>
          <w:tcPr>
            <w:tcW w:w="4605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2872" w:type="dxa"/>
            <w:gridSpan w:val="3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-й</w:t>
            </w:r>
          </w:p>
        </w:tc>
      </w:tr>
      <w:tr w:rsidR="002B4F92" w:rsidRPr="00A71E95" w:rsidTr="00FC24C2">
        <w:trPr>
          <w:trHeight w:val="309"/>
        </w:trPr>
        <w:tc>
          <w:tcPr>
            <w:tcW w:w="4605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448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Семестр</w:t>
            </w:r>
          </w:p>
        </w:tc>
      </w:tr>
      <w:tr w:rsidR="002B4F92" w:rsidRPr="00A71E95" w:rsidTr="00FC24C2">
        <w:trPr>
          <w:trHeight w:val="320"/>
        </w:trPr>
        <w:tc>
          <w:tcPr>
            <w:tcW w:w="4605" w:type="dxa"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Загальна кількість годин – 206. </w:t>
            </w:r>
          </w:p>
        </w:tc>
        <w:tc>
          <w:tcPr>
            <w:tcW w:w="5188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92" w:type="dxa"/>
            <w:gridSpan w:val="2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І-ІІ-й</w:t>
            </w:r>
            <w:proofErr w:type="spellEnd"/>
          </w:p>
        </w:tc>
        <w:tc>
          <w:tcPr>
            <w:tcW w:w="2855" w:type="dxa"/>
            <w:gridSpan w:val="2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ІІІ-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ІV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-й</w:t>
            </w:r>
          </w:p>
        </w:tc>
      </w:tr>
      <w:tr w:rsidR="002B4F92" w:rsidRPr="00A71E95" w:rsidTr="00FC24C2">
        <w:trPr>
          <w:trHeight w:val="471"/>
        </w:trPr>
        <w:tc>
          <w:tcPr>
            <w:tcW w:w="4605" w:type="dxa"/>
            <w:vMerge w:val="restart"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Для денної форми навчання:</w:t>
            </w:r>
          </w:p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практичних – 190;</w:t>
            </w:r>
          </w:p>
          <w:p w:rsidR="002B4F92" w:rsidRPr="00A71E95" w:rsidRDefault="002B4F92" w:rsidP="00AD72C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факультатив – 16.</w:t>
            </w:r>
          </w:p>
        </w:tc>
        <w:tc>
          <w:tcPr>
            <w:tcW w:w="5188" w:type="dxa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Освітньо-кваліфікаційний рівень: фаховий молодший бакалавр</w:t>
            </w:r>
          </w:p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448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Лекції</w:t>
            </w:r>
          </w:p>
        </w:tc>
      </w:tr>
      <w:tr w:rsidR="002B4F92" w:rsidRPr="00A71E95" w:rsidTr="00FC24C2">
        <w:trPr>
          <w:trHeight w:val="471"/>
        </w:trPr>
        <w:tc>
          <w:tcPr>
            <w:tcW w:w="4605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72" w:type="dxa"/>
            <w:gridSpan w:val="3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2B4F92" w:rsidRPr="00A71E95" w:rsidTr="00FC24C2">
        <w:trPr>
          <w:trHeight w:val="537"/>
        </w:trPr>
        <w:tc>
          <w:tcPr>
            <w:tcW w:w="4605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448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Практичні</w:t>
            </w:r>
          </w:p>
        </w:tc>
      </w:tr>
      <w:tr w:rsidR="002B4F92" w:rsidRPr="00A71E95" w:rsidTr="00FC24C2">
        <w:trPr>
          <w:trHeight w:val="204"/>
        </w:trPr>
        <w:tc>
          <w:tcPr>
            <w:tcW w:w="460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  <w:vAlign w:val="center"/>
          </w:tcPr>
          <w:p w:rsidR="002B4F92" w:rsidRPr="00A71E95" w:rsidRDefault="002B4F92" w:rsidP="00D0762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116 год.</w:t>
            </w:r>
          </w:p>
        </w:tc>
        <w:tc>
          <w:tcPr>
            <w:tcW w:w="2872" w:type="dxa"/>
            <w:gridSpan w:val="3"/>
            <w:vAlign w:val="center"/>
          </w:tcPr>
          <w:p w:rsidR="002B4F92" w:rsidRPr="00A71E95" w:rsidRDefault="002B4F92" w:rsidP="00AD72C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</w:tr>
      <w:tr w:rsidR="002B4F92" w:rsidRPr="00A71E95" w:rsidTr="00FC24C2">
        <w:trPr>
          <w:trHeight w:val="204"/>
        </w:trPr>
        <w:tc>
          <w:tcPr>
            <w:tcW w:w="460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448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Факультатив</w:t>
            </w:r>
          </w:p>
        </w:tc>
      </w:tr>
      <w:tr w:rsidR="002B4F92" w:rsidRPr="00A71E95" w:rsidTr="00FC24C2">
        <w:trPr>
          <w:trHeight w:val="204"/>
        </w:trPr>
        <w:tc>
          <w:tcPr>
            <w:tcW w:w="460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72" w:type="dxa"/>
            <w:gridSpan w:val="3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</w:tr>
      <w:tr w:rsidR="002B4F92" w:rsidRPr="00A71E95" w:rsidTr="00FC24C2">
        <w:trPr>
          <w:trHeight w:val="200"/>
        </w:trPr>
        <w:tc>
          <w:tcPr>
            <w:tcW w:w="460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448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B4F92" w:rsidRPr="00A71E95" w:rsidTr="00FC24C2">
        <w:trPr>
          <w:trHeight w:val="190"/>
        </w:trPr>
        <w:tc>
          <w:tcPr>
            <w:tcW w:w="460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02" w:type="dxa"/>
            <w:gridSpan w:val="3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B4F92" w:rsidRPr="00A71E95" w:rsidTr="00FC24C2">
        <w:trPr>
          <w:trHeight w:val="669"/>
        </w:trPr>
        <w:tc>
          <w:tcPr>
            <w:tcW w:w="460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448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Вид контролю: семестрове оцінювання</w:t>
            </w:r>
          </w:p>
        </w:tc>
      </w:tr>
    </w:tbl>
    <w:p w:rsidR="002B4F92" w:rsidRPr="00A71E95" w:rsidRDefault="002B4F92" w:rsidP="00FC24C2">
      <w:pPr>
        <w:pStyle w:val="tl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2B4F92" w:rsidRPr="00A71E95" w:rsidRDefault="002B4F92" w:rsidP="00FC24C2">
      <w:pPr>
        <w:pStyle w:val="tl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2B4F92" w:rsidRPr="00A71E95" w:rsidRDefault="002B4F92" w:rsidP="00FC24C2">
      <w:pPr>
        <w:pStyle w:val="tl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tbl>
      <w:tblPr>
        <w:tblW w:w="149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3"/>
        <w:gridCol w:w="5094"/>
        <w:gridCol w:w="2530"/>
        <w:gridCol w:w="16"/>
        <w:gridCol w:w="9"/>
        <w:gridCol w:w="2795"/>
      </w:tblGrid>
      <w:tr w:rsidR="002B4F92" w:rsidRPr="00A71E95" w:rsidTr="00FC24C2">
        <w:trPr>
          <w:trHeight w:val="754"/>
        </w:trPr>
        <w:tc>
          <w:tcPr>
            <w:tcW w:w="4523" w:type="dxa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Найменування показників </w:t>
            </w:r>
          </w:p>
        </w:tc>
        <w:tc>
          <w:tcPr>
            <w:tcW w:w="5094" w:type="dxa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349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Характеристика навчальної дисципліни</w:t>
            </w:r>
          </w:p>
        </w:tc>
      </w:tr>
      <w:tr w:rsidR="002B4F92" w:rsidRPr="00A71E95" w:rsidTr="00FC24C2">
        <w:trPr>
          <w:trHeight w:val="464"/>
        </w:trPr>
        <w:tc>
          <w:tcPr>
            <w:tcW w:w="4523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30" w:type="dxa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денна форма навчання</w:t>
            </w:r>
          </w:p>
        </w:tc>
        <w:tc>
          <w:tcPr>
            <w:tcW w:w="2820" w:type="dxa"/>
            <w:gridSpan w:val="3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заочна форма навчання</w:t>
            </w:r>
          </w:p>
        </w:tc>
      </w:tr>
      <w:tr w:rsidR="002B4F92" w:rsidRPr="00A71E95" w:rsidTr="00FC24C2">
        <w:trPr>
          <w:trHeight w:val="572"/>
        </w:trPr>
        <w:tc>
          <w:tcPr>
            <w:tcW w:w="4523" w:type="dxa"/>
            <w:vMerge w:val="restart"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Тем – 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094" w:type="dxa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07 «Управління та адміністрування»</w:t>
            </w:r>
          </w:p>
        </w:tc>
        <w:tc>
          <w:tcPr>
            <w:tcW w:w="5349" w:type="dxa"/>
            <w:gridSpan w:val="4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Базова</w:t>
            </w:r>
          </w:p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Денна </w:t>
            </w:r>
          </w:p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B4F92" w:rsidRPr="00A71E95" w:rsidTr="00FC24C2">
        <w:trPr>
          <w:trHeight w:val="572"/>
        </w:trPr>
        <w:tc>
          <w:tcPr>
            <w:tcW w:w="4523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49" w:type="dxa"/>
            <w:gridSpan w:val="4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B4F92" w:rsidRPr="00A71E95" w:rsidTr="00FC24C2">
        <w:trPr>
          <w:trHeight w:val="518"/>
        </w:trPr>
        <w:tc>
          <w:tcPr>
            <w:tcW w:w="4523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Спеціальність </w:t>
            </w:r>
          </w:p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073 «Менеджмент»</w:t>
            </w:r>
          </w:p>
        </w:tc>
        <w:tc>
          <w:tcPr>
            <w:tcW w:w="5349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Рік підготовки:</w:t>
            </w:r>
          </w:p>
        </w:tc>
      </w:tr>
      <w:tr w:rsidR="002B4F92" w:rsidRPr="00A71E95" w:rsidTr="00FC24C2">
        <w:trPr>
          <w:trHeight w:val="289"/>
        </w:trPr>
        <w:tc>
          <w:tcPr>
            <w:tcW w:w="4523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30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2820" w:type="dxa"/>
            <w:gridSpan w:val="3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-й</w:t>
            </w:r>
          </w:p>
        </w:tc>
      </w:tr>
      <w:tr w:rsidR="002B4F92" w:rsidRPr="00A71E95" w:rsidTr="00FC24C2">
        <w:trPr>
          <w:trHeight w:val="293"/>
        </w:trPr>
        <w:tc>
          <w:tcPr>
            <w:tcW w:w="4523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49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Семестр</w:t>
            </w:r>
          </w:p>
        </w:tc>
      </w:tr>
      <w:tr w:rsidR="002B4F92" w:rsidRPr="00A71E95" w:rsidTr="00FC24C2">
        <w:trPr>
          <w:trHeight w:val="303"/>
        </w:trPr>
        <w:tc>
          <w:tcPr>
            <w:tcW w:w="4523" w:type="dxa"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Загальна кількість годин – 206. </w:t>
            </w:r>
          </w:p>
        </w:tc>
        <w:tc>
          <w:tcPr>
            <w:tcW w:w="5094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І-ІІ-й</w:t>
            </w:r>
            <w:proofErr w:type="spellEnd"/>
          </w:p>
        </w:tc>
        <w:tc>
          <w:tcPr>
            <w:tcW w:w="2804" w:type="dxa"/>
            <w:gridSpan w:val="2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ІІІ-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ІV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-й</w:t>
            </w:r>
          </w:p>
        </w:tc>
      </w:tr>
      <w:tr w:rsidR="002B4F92" w:rsidRPr="00A71E95" w:rsidTr="00FC24C2">
        <w:trPr>
          <w:trHeight w:val="447"/>
        </w:trPr>
        <w:tc>
          <w:tcPr>
            <w:tcW w:w="4523" w:type="dxa"/>
            <w:vMerge w:val="restart"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Для денної форми навчання:</w:t>
            </w:r>
          </w:p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практичних – 190;</w:t>
            </w:r>
          </w:p>
          <w:p w:rsidR="002B4F92" w:rsidRPr="00A71E95" w:rsidRDefault="002B4F92" w:rsidP="00AD72C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факультатив – 16.</w:t>
            </w:r>
          </w:p>
        </w:tc>
        <w:tc>
          <w:tcPr>
            <w:tcW w:w="5094" w:type="dxa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Освітньо-кваліфікаційний рівень: фаховий молодший бакалавр</w:t>
            </w:r>
          </w:p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49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Лекції</w:t>
            </w:r>
          </w:p>
        </w:tc>
      </w:tr>
      <w:tr w:rsidR="002B4F92" w:rsidRPr="00A71E95" w:rsidTr="00FC24C2">
        <w:trPr>
          <w:trHeight w:val="447"/>
        </w:trPr>
        <w:tc>
          <w:tcPr>
            <w:tcW w:w="4523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30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20" w:type="dxa"/>
            <w:gridSpan w:val="3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2B4F92" w:rsidRPr="00A71E95" w:rsidTr="00FC24C2">
        <w:trPr>
          <w:trHeight w:val="510"/>
        </w:trPr>
        <w:tc>
          <w:tcPr>
            <w:tcW w:w="4523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49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Практичні</w:t>
            </w:r>
          </w:p>
        </w:tc>
      </w:tr>
      <w:tr w:rsidR="002B4F92" w:rsidRPr="00A71E95" w:rsidTr="00FC24C2">
        <w:trPr>
          <w:trHeight w:val="193"/>
        </w:trPr>
        <w:tc>
          <w:tcPr>
            <w:tcW w:w="4523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30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116 год.</w:t>
            </w:r>
          </w:p>
        </w:tc>
        <w:tc>
          <w:tcPr>
            <w:tcW w:w="2820" w:type="dxa"/>
            <w:gridSpan w:val="3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74 год.</w:t>
            </w:r>
          </w:p>
        </w:tc>
      </w:tr>
      <w:tr w:rsidR="002B4F92" w:rsidRPr="00A71E95" w:rsidTr="00FC24C2">
        <w:trPr>
          <w:trHeight w:val="193"/>
        </w:trPr>
        <w:tc>
          <w:tcPr>
            <w:tcW w:w="4523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49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факультатив</w:t>
            </w:r>
          </w:p>
        </w:tc>
      </w:tr>
      <w:tr w:rsidR="002B4F92" w:rsidRPr="00A71E95" w:rsidTr="00FC24C2">
        <w:trPr>
          <w:trHeight w:val="193"/>
        </w:trPr>
        <w:tc>
          <w:tcPr>
            <w:tcW w:w="4523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30" w:type="dxa"/>
            <w:vAlign w:val="center"/>
          </w:tcPr>
          <w:p w:rsidR="002B4F92" w:rsidRPr="00A71E95" w:rsidRDefault="002B4F92" w:rsidP="00AD72C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20" w:type="dxa"/>
            <w:gridSpan w:val="3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</w:tr>
      <w:tr w:rsidR="002B4F92" w:rsidRPr="00A71E95" w:rsidTr="00FC24C2">
        <w:trPr>
          <w:trHeight w:val="190"/>
        </w:trPr>
        <w:tc>
          <w:tcPr>
            <w:tcW w:w="4523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49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B4F92" w:rsidRPr="00A71E95" w:rsidTr="00FC24C2">
        <w:trPr>
          <w:trHeight w:val="180"/>
        </w:trPr>
        <w:tc>
          <w:tcPr>
            <w:tcW w:w="4523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795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B4F92" w:rsidRPr="00A71E95" w:rsidTr="00FC24C2">
        <w:trPr>
          <w:trHeight w:val="635"/>
        </w:trPr>
        <w:tc>
          <w:tcPr>
            <w:tcW w:w="4523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49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Вид контролю: семестрове оцінювання</w:t>
            </w:r>
          </w:p>
        </w:tc>
      </w:tr>
    </w:tbl>
    <w:p w:rsidR="002B4F92" w:rsidRPr="00A71E95" w:rsidRDefault="002B4F92" w:rsidP="00FC24C2">
      <w:pPr>
        <w:pStyle w:val="tl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2B4F92" w:rsidRPr="00A71E95" w:rsidRDefault="002B4F92" w:rsidP="00FC24C2">
      <w:pPr>
        <w:pStyle w:val="tl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2B4F92" w:rsidRPr="00A71E95" w:rsidRDefault="002B4F92" w:rsidP="00FC24C2">
      <w:pPr>
        <w:pStyle w:val="tl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tbl>
      <w:tblPr>
        <w:tblW w:w="149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5075"/>
        <w:gridCol w:w="2520"/>
        <w:gridCol w:w="16"/>
        <w:gridCol w:w="9"/>
        <w:gridCol w:w="2784"/>
      </w:tblGrid>
      <w:tr w:rsidR="002B4F92" w:rsidRPr="00A71E95" w:rsidTr="00FC24C2">
        <w:trPr>
          <w:trHeight w:val="785"/>
        </w:trPr>
        <w:tc>
          <w:tcPr>
            <w:tcW w:w="4506" w:type="dxa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Найменування показників </w:t>
            </w:r>
          </w:p>
        </w:tc>
        <w:tc>
          <w:tcPr>
            <w:tcW w:w="5075" w:type="dxa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329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Характеристика навчальної дисципліни</w:t>
            </w:r>
          </w:p>
        </w:tc>
      </w:tr>
      <w:tr w:rsidR="002B4F92" w:rsidRPr="00A71E95" w:rsidTr="00FC24C2">
        <w:trPr>
          <w:trHeight w:val="483"/>
        </w:trPr>
        <w:tc>
          <w:tcPr>
            <w:tcW w:w="4506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денна форма навчання</w:t>
            </w:r>
          </w:p>
        </w:tc>
        <w:tc>
          <w:tcPr>
            <w:tcW w:w="2809" w:type="dxa"/>
            <w:gridSpan w:val="3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заочна форма навчання</w:t>
            </w:r>
          </w:p>
        </w:tc>
      </w:tr>
      <w:tr w:rsidR="002B4F92" w:rsidRPr="00A71E95" w:rsidTr="00FC24C2">
        <w:trPr>
          <w:trHeight w:val="596"/>
        </w:trPr>
        <w:tc>
          <w:tcPr>
            <w:tcW w:w="4506" w:type="dxa"/>
            <w:vMerge w:val="restart"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Тем – 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075" w:type="dxa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14 «Електрична інженерія»</w:t>
            </w:r>
          </w:p>
        </w:tc>
        <w:tc>
          <w:tcPr>
            <w:tcW w:w="5329" w:type="dxa"/>
            <w:gridSpan w:val="4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Базова</w:t>
            </w:r>
          </w:p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Денна </w:t>
            </w:r>
          </w:p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B4F92" w:rsidRPr="00A71E95" w:rsidTr="00FC24C2">
        <w:trPr>
          <w:trHeight w:val="596"/>
        </w:trPr>
        <w:tc>
          <w:tcPr>
            <w:tcW w:w="4506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29" w:type="dxa"/>
            <w:gridSpan w:val="4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B4F92" w:rsidRPr="00A71E95" w:rsidTr="00FC24C2">
        <w:trPr>
          <w:trHeight w:val="539"/>
        </w:trPr>
        <w:tc>
          <w:tcPr>
            <w:tcW w:w="4506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Спеціальність </w:t>
            </w:r>
          </w:p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141 «Електроенергетика, електротехніка та електромеханіка»</w:t>
            </w:r>
          </w:p>
        </w:tc>
        <w:tc>
          <w:tcPr>
            <w:tcW w:w="5329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Рік підготовки:</w:t>
            </w:r>
          </w:p>
        </w:tc>
      </w:tr>
      <w:tr w:rsidR="002B4F92" w:rsidRPr="00A71E95" w:rsidTr="00FC24C2">
        <w:trPr>
          <w:trHeight w:val="301"/>
        </w:trPr>
        <w:tc>
          <w:tcPr>
            <w:tcW w:w="4506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2809" w:type="dxa"/>
            <w:gridSpan w:val="3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</w:tr>
      <w:tr w:rsidR="002B4F92" w:rsidRPr="00A71E95" w:rsidTr="00FC24C2">
        <w:trPr>
          <w:trHeight w:val="305"/>
        </w:trPr>
        <w:tc>
          <w:tcPr>
            <w:tcW w:w="4506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29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Семестр</w:t>
            </w:r>
          </w:p>
        </w:tc>
      </w:tr>
      <w:tr w:rsidR="002B4F92" w:rsidRPr="00A71E95" w:rsidTr="00FC24C2">
        <w:trPr>
          <w:trHeight w:val="316"/>
        </w:trPr>
        <w:tc>
          <w:tcPr>
            <w:tcW w:w="4506" w:type="dxa"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Загальна кількість годин – 206. </w:t>
            </w:r>
          </w:p>
        </w:tc>
        <w:tc>
          <w:tcPr>
            <w:tcW w:w="507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І-ІІ-й</w:t>
            </w:r>
            <w:proofErr w:type="spellEnd"/>
          </w:p>
        </w:tc>
        <w:tc>
          <w:tcPr>
            <w:tcW w:w="2793" w:type="dxa"/>
            <w:gridSpan w:val="2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ІІІ-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ІV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-й</w:t>
            </w:r>
          </w:p>
        </w:tc>
      </w:tr>
      <w:tr w:rsidR="002B4F92" w:rsidRPr="00A71E95" w:rsidTr="00FC24C2">
        <w:trPr>
          <w:trHeight w:val="466"/>
        </w:trPr>
        <w:tc>
          <w:tcPr>
            <w:tcW w:w="4506" w:type="dxa"/>
            <w:vMerge w:val="restart"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Для денної форми навчання:</w:t>
            </w:r>
          </w:p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практичних – 190;</w:t>
            </w:r>
          </w:p>
          <w:p w:rsidR="002B4F92" w:rsidRPr="00A71E95" w:rsidRDefault="002B4F92" w:rsidP="00AD72C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факультатив – 16.</w:t>
            </w:r>
          </w:p>
        </w:tc>
        <w:tc>
          <w:tcPr>
            <w:tcW w:w="5075" w:type="dxa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Освітньо-кваліфікаційний рівень: фаховий молодший бакалавр</w:t>
            </w:r>
          </w:p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29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Лекції</w:t>
            </w:r>
          </w:p>
        </w:tc>
      </w:tr>
      <w:tr w:rsidR="002B4F92" w:rsidRPr="00A71E95" w:rsidTr="00FC24C2">
        <w:trPr>
          <w:trHeight w:val="466"/>
        </w:trPr>
        <w:tc>
          <w:tcPr>
            <w:tcW w:w="4506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09" w:type="dxa"/>
            <w:gridSpan w:val="3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2B4F92" w:rsidRPr="00A71E95" w:rsidTr="00FC24C2">
        <w:trPr>
          <w:trHeight w:val="531"/>
        </w:trPr>
        <w:tc>
          <w:tcPr>
            <w:tcW w:w="4506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29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Практичні</w:t>
            </w:r>
          </w:p>
        </w:tc>
      </w:tr>
      <w:tr w:rsidR="002B4F92" w:rsidRPr="00A71E95" w:rsidTr="00FC24C2">
        <w:trPr>
          <w:trHeight w:val="201"/>
        </w:trPr>
        <w:tc>
          <w:tcPr>
            <w:tcW w:w="4506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116 год.</w:t>
            </w:r>
          </w:p>
        </w:tc>
        <w:tc>
          <w:tcPr>
            <w:tcW w:w="2809" w:type="dxa"/>
            <w:gridSpan w:val="3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</w:tr>
      <w:tr w:rsidR="002B4F92" w:rsidRPr="00A71E95" w:rsidTr="00FC24C2">
        <w:trPr>
          <w:trHeight w:val="201"/>
        </w:trPr>
        <w:tc>
          <w:tcPr>
            <w:tcW w:w="4506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29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факультатив</w:t>
            </w:r>
          </w:p>
        </w:tc>
      </w:tr>
      <w:tr w:rsidR="002B4F92" w:rsidRPr="00A71E95" w:rsidTr="00FC24C2">
        <w:trPr>
          <w:trHeight w:val="201"/>
        </w:trPr>
        <w:tc>
          <w:tcPr>
            <w:tcW w:w="4506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vAlign w:val="center"/>
          </w:tcPr>
          <w:p w:rsidR="002B4F92" w:rsidRPr="00A71E95" w:rsidRDefault="002B4F92" w:rsidP="00AD72C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09" w:type="dxa"/>
            <w:gridSpan w:val="3"/>
            <w:vAlign w:val="center"/>
          </w:tcPr>
          <w:p w:rsidR="002B4F92" w:rsidRPr="00A71E95" w:rsidRDefault="002B4F92" w:rsidP="00AD72C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</w:tr>
      <w:tr w:rsidR="002B4F92" w:rsidRPr="00A71E95" w:rsidTr="00FC24C2">
        <w:trPr>
          <w:trHeight w:val="198"/>
        </w:trPr>
        <w:tc>
          <w:tcPr>
            <w:tcW w:w="4506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29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B4F92" w:rsidRPr="00A71E95" w:rsidTr="00FC24C2">
        <w:trPr>
          <w:trHeight w:val="188"/>
        </w:trPr>
        <w:tc>
          <w:tcPr>
            <w:tcW w:w="4506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45" w:type="dxa"/>
            <w:gridSpan w:val="3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784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B4F92" w:rsidRPr="00A71E95" w:rsidTr="00FC24C2">
        <w:trPr>
          <w:trHeight w:val="661"/>
        </w:trPr>
        <w:tc>
          <w:tcPr>
            <w:tcW w:w="4506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329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Вид контролю: семестрове оцінювання</w:t>
            </w:r>
          </w:p>
        </w:tc>
      </w:tr>
    </w:tbl>
    <w:p w:rsidR="002B4F92" w:rsidRPr="00A71E95" w:rsidRDefault="002B4F92" w:rsidP="00FC24C2">
      <w:pPr>
        <w:pStyle w:val="tl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2B4F92" w:rsidRPr="00A71E95" w:rsidRDefault="002B4F92" w:rsidP="00FC24C2">
      <w:pPr>
        <w:pStyle w:val="tl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2B4F92" w:rsidRPr="00A71E95" w:rsidRDefault="002B4F92" w:rsidP="00FC24C2">
      <w:pPr>
        <w:pStyle w:val="tl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tbl>
      <w:tblPr>
        <w:tblW w:w="14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6"/>
        <w:gridCol w:w="5031"/>
        <w:gridCol w:w="2498"/>
        <w:gridCol w:w="16"/>
        <w:gridCol w:w="9"/>
        <w:gridCol w:w="2760"/>
      </w:tblGrid>
      <w:tr w:rsidR="002B4F92" w:rsidRPr="00A71E95" w:rsidTr="00FC24C2">
        <w:trPr>
          <w:trHeight w:val="665"/>
        </w:trPr>
        <w:tc>
          <w:tcPr>
            <w:tcW w:w="4466" w:type="dxa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Найменування показників </w:t>
            </w:r>
          </w:p>
        </w:tc>
        <w:tc>
          <w:tcPr>
            <w:tcW w:w="5031" w:type="dxa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Характеристика навчальної дисципліни</w:t>
            </w:r>
          </w:p>
        </w:tc>
      </w:tr>
      <w:tr w:rsidR="002B4F92" w:rsidRPr="00A71E95" w:rsidTr="00FC24C2">
        <w:trPr>
          <w:trHeight w:val="409"/>
        </w:trPr>
        <w:tc>
          <w:tcPr>
            <w:tcW w:w="4466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денна форма навчання</w:t>
            </w:r>
          </w:p>
        </w:tc>
        <w:tc>
          <w:tcPr>
            <w:tcW w:w="2784" w:type="dxa"/>
            <w:gridSpan w:val="3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заочна форма навчання</w:t>
            </w:r>
          </w:p>
        </w:tc>
      </w:tr>
      <w:tr w:rsidR="002B4F92" w:rsidRPr="00A71E95" w:rsidTr="00FC24C2">
        <w:trPr>
          <w:trHeight w:val="505"/>
        </w:trPr>
        <w:tc>
          <w:tcPr>
            <w:tcW w:w="4466" w:type="dxa"/>
            <w:vMerge w:val="restart"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Тем – 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031" w:type="dxa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27 «Транспорт»</w:t>
            </w:r>
          </w:p>
        </w:tc>
        <w:tc>
          <w:tcPr>
            <w:tcW w:w="5283" w:type="dxa"/>
            <w:gridSpan w:val="4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Базова</w:t>
            </w:r>
          </w:p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Денна </w:t>
            </w:r>
          </w:p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B4F92" w:rsidRPr="00A71E95" w:rsidTr="00FC24C2">
        <w:trPr>
          <w:trHeight w:val="505"/>
        </w:trPr>
        <w:tc>
          <w:tcPr>
            <w:tcW w:w="4466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B4F92" w:rsidRPr="00A71E95" w:rsidTr="00FC24C2">
        <w:trPr>
          <w:trHeight w:val="457"/>
        </w:trPr>
        <w:tc>
          <w:tcPr>
            <w:tcW w:w="4466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Спеціальність </w:t>
            </w:r>
          </w:p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247 «Автомобільний транспорт»</w:t>
            </w: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Рік підготовки:</w:t>
            </w:r>
          </w:p>
        </w:tc>
      </w:tr>
      <w:tr w:rsidR="002B4F92" w:rsidRPr="00A71E95" w:rsidTr="00FC24C2">
        <w:trPr>
          <w:trHeight w:val="255"/>
        </w:trPr>
        <w:tc>
          <w:tcPr>
            <w:tcW w:w="4466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2784" w:type="dxa"/>
            <w:gridSpan w:val="3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</w:tr>
      <w:tr w:rsidR="002B4F92" w:rsidRPr="00A71E95" w:rsidTr="00FC24C2">
        <w:trPr>
          <w:trHeight w:val="258"/>
        </w:trPr>
        <w:tc>
          <w:tcPr>
            <w:tcW w:w="4466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Семестр</w:t>
            </w:r>
          </w:p>
        </w:tc>
      </w:tr>
      <w:tr w:rsidR="002B4F92" w:rsidRPr="00A71E95" w:rsidTr="00FC24C2">
        <w:trPr>
          <w:trHeight w:val="267"/>
        </w:trPr>
        <w:tc>
          <w:tcPr>
            <w:tcW w:w="4466" w:type="dxa"/>
            <w:vAlign w:val="center"/>
          </w:tcPr>
          <w:p w:rsidR="002B4F92" w:rsidRPr="00A71E95" w:rsidRDefault="002B4F92" w:rsidP="00AD72C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Загальна кількість годин – 206. </w:t>
            </w: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14" w:type="dxa"/>
            <w:gridSpan w:val="2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І-ІІ-й</w:t>
            </w:r>
            <w:proofErr w:type="spellEnd"/>
          </w:p>
        </w:tc>
        <w:tc>
          <w:tcPr>
            <w:tcW w:w="2769" w:type="dxa"/>
            <w:gridSpan w:val="2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ІІІ-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ІV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-й</w:t>
            </w:r>
          </w:p>
        </w:tc>
      </w:tr>
      <w:tr w:rsidR="002B4F92" w:rsidRPr="00A71E95" w:rsidTr="00FC24C2">
        <w:trPr>
          <w:trHeight w:val="394"/>
        </w:trPr>
        <w:tc>
          <w:tcPr>
            <w:tcW w:w="4466" w:type="dxa"/>
            <w:vMerge w:val="restart"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Для денної форми навчання:</w:t>
            </w:r>
          </w:p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практичних – 190;</w:t>
            </w:r>
          </w:p>
          <w:p w:rsidR="002B4F92" w:rsidRPr="00A71E95" w:rsidRDefault="002B4F92" w:rsidP="00AD72C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факультатив – 16.</w:t>
            </w:r>
          </w:p>
        </w:tc>
        <w:tc>
          <w:tcPr>
            <w:tcW w:w="5031" w:type="dxa"/>
            <w:vMerge w:val="restart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Освітньо-кваліфікаційний рівень: фаховий молодший бакалавр</w:t>
            </w:r>
          </w:p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Лекції</w:t>
            </w:r>
          </w:p>
        </w:tc>
      </w:tr>
      <w:tr w:rsidR="002B4F92" w:rsidRPr="00A71E95" w:rsidTr="00FC24C2">
        <w:trPr>
          <w:trHeight w:val="394"/>
        </w:trPr>
        <w:tc>
          <w:tcPr>
            <w:tcW w:w="4466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784" w:type="dxa"/>
            <w:gridSpan w:val="3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2B4F92" w:rsidRPr="00A71E95" w:rsidTr="00FC24C2">
        <w:trPr>
          <w:trHeight w:val="450"/>
        </w:trPr>
        <w:tc>
          <w:tcPr>
            <w:tcW w:w="4466" w:type="dxa"/>
            <w:vMerge/>
            <w:vAlign w:val="center"/>
          </w:tcPr>
          <w:p w:rsidR="002B4F92" w:rsidRPr="00A71E95" w:rsidRDefault="002B4F92" w:rsidP="00AA08A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Практичні</w:t>
            </w:r>
          </w:p>
        </w:tc>
      </w:tr>
      <w:tr w:rsidR="002B4F92" w:rsidRPr="00A71E95" w:rsidTr="00FC24C2">
        <w:trPr>
          <w:trHeight w:val="171"/>
        </w:trPr>
        <w:tc>
          <w:tcPr>
            <w:tcW w:w="4466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116 год.</w:t>
            </w:r>
          </w:p>
        </w:tc>
        <w:tc>
          <w:tcPr>
            <w:tcW w:w="2784" w:type="dxa"/>
            <w:gridSpan w:val="3"/>
            <w:vAlign w:val="center"/>
          </w:tcPr>
          <w:p w:rsidR="002B4F92" w:rsidRPr="00A71E95" w:rsidRDefault="002B4F92" w:rsidP="00AD72C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</w:tr>
      <w:tr w:rsidR="002B4F92" w:rsidRPr="00A71E95" w:rsidTr="00FC24C2">
        <w:trPr>
          <w:trHeight w:val="171"/>
        </w:trPr>
        <w:tc>
          <w:tcPr>
            <w:tcW w:w="4466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факультатив</w:t>
            </w:r>
          </w:p>
        </w:tc>
      </w:tr>
      <w:tr w:rsidR="002B4F92" w:rsidRPr="00A71E95" w:rsidTr="00FC24C2">
        <w:trPr>
          <w:trHeight w:val="171"/>
        </w:trPr>
        <w:tc>
          <w:tcPr>
            <w:tcW w:w="4466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</w:tr>
      <w:tr w:rsidR="002B4F92" w:rsidRPr="00A71E95" w:rsidTr="00FC24C2">
        <w:trPr>
          <w:trHeight w:val="168"/>
        </w:trPr>
        <w:tc>
          <w:tcPr>
            <w:tcW w:w="4466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B4F92" w:rsidRPr="00A71E95" w:rsidTr="00FC24C2">
        <w:trPr>
          <w:trHeight w:val="159"/>
        </w:trPr>
        <w:tc>
          <w:tcPr>
            <w:tcW w:w="4466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B4F92" w:rsidRPr="00A71E95" w:rsidTr="00FC24C2">
        <w:trPr>
          <w:trHeight w:val="560"/>
        </w:trPr>
        <w:tc>
          <w:tcPr>
            <w:tcW w:w="4466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AA08A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Вид контролю: семестрове оцінювання</w:t>
            </w:r>
          </w:p>
        </w:tc>
      </w:tr>
    </w:tbl>
    <w:p w:rsidR="002B4F92" w:rsidRPr="00A71E95" w:rsidRDefault="002B4F92">
      <w:pPr>
        <w:rPr>
          <w:rFonts w:ascii="Times New Roman" w:hAnsi="Times New Roman"/>
          <w:sz w:val="20"/>
          <w:szCs w:val="20"/>
          <w:lang w:val="uk-UA"/>
        </w:rPr>
      </w:pPr>
    </w:p>
    <w:p w:rsidR="002B4F92" w:rsidRPr="00A71E95" w:rsidRDefault="002B4F92" w:rsidP="00BA67C9">
      <w:pPr>
        <w:tabs>
          <w:tab w:val="left" w:pos="6810"/>
        </w:tabs>
        <w:rPr>
          <w:rFonts w:ascii="Times New Roman" w:hAnsi="Times New Roman"/>
          <w:sz w:val="20"/>
          <w:szCs w:val="20"/>
          <w:lang w:val="uk-UA"/>
        </w:rPr>
      </w:pPr>
    </w:p>
    <w:p w:rsidR="002B4F92" w:rsidRPr="00A71E95" w:rsidRDefault="002B4F92">
      <w:pPr>
        <w:rPr>
          <w:rFonts w:ascii="Times New Roman" w:hAnsi="Times New Roman"/>
          <w:sz w:val="20"/>
          <w:szCs w:val="20"/>
          <w:lang w:val="uk-UA"/>
        </w:rPr>
      </w:pPr>
      <w:r w:rsidRPr="00A71E95">
        <w:rPr>
          <w:rFonts w:ascii="Times New Roman" w:hAnsi="Times New Roman"/>
          <w:sz w:val="20"/>
          <w:szCs w:val="20"/>
          <w:lang w:val="uk-UA"/>
        </w:rPr>
        <w:br w:type="page"/>
      </w:r>
    </w:p>
    <w:p w:rsidR="002B4F92" w:rsidRPr="00A71E95" w:rsidRDefault="002B4F92" w:rsidP="00BA67C9">
      <w:pPr>
        <w:tabs>
          <w:tab w:val="left" w:pos="6810"/>
        </w:tabs>
        <w:rPr>
          <w:rFonts w:ascii="Times New Roman" w:hAnsi="Times New Roman"/>
          <w:sz w:val="20"/>
          <w:szCs w:val="20"/>
          <w:lang w:val="uk-UA"/>
        </w:rPr>
      </w:pPr>
    </w:p>
    <w:tbl>
      <w:tblPr>
        <w:tblW w:w="14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6"/>
        <w:gridCol w:w="5031"/>
        <w:gridCol w:w="2498"/>
        <w:gridCol w:w="16"/>
        <w:gridCol w:w="9"/>
        <w:gridCol w:w="2760"/>
      </w:tblGrid>
      <w:tr w:rsidR="002B4F92" w:rsidRPr="00A71E95" w:rsidTr="00FC04A1">
        <w:trPr>
          <w:trHeight w:val="665"/>
        </w:trPr>
        <w:tc>
          <w:tcPr>
            <w:tcW w:w="4466" w:type="dxa"/>
            <w:vMerge w:val="restart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Найменування показників </w:t>
            </w:r>
          </w:p>
        </w:tc>
        <w:tc>
          <w:tcPr>
            <w:tcW w:w="5031" w:type="dxa"/>
            <w:vMerge w:val="restart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Характеристика навчальної дисципліни</w:t>
            </w:r>
          </w:p>
        </w:tc>
      </w:tr>
      <w:tr w:rsidR="002B4F92" w:rsidRPr="00A71E95" w:rsidTr="00FC04A1">
        <w:trPr>
          <w:trHeight w:val="409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</w:tcPr>
          <w:p w:rsidR="002B4F92" w:rsidRPr="00A71E95" w:rsidRDefault="002B4F9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денна форма навчання</w:t>
            </w:r>
          </w:p>
        </w:tc>
        <w:tc>
          <w:tcPr>
            <w:tcW w:w="2784" w:type="dxa"/>
            <w:gridSpan w:val="3"/>
          </w:tcPr>
          <w:p w:rsidR="002B4F92" w:rsidRPr="00A71E95" w:rsidRDefault="002B4F9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заочна форма навчання</w:t>
            </w:r>
          </w:p>
        </w:tc>
      </w:tr>
      <w:tr w:rsidR="002B4F92" w:rsidRPr="00A71E95" w:rsidTr="00FC04A1">
        <w:trPr>
          <w:trHeight w:val="505"/>
        </w:trPr>
        <w:tc>
          <w:tcPr>
            <w:tcW w:w="4466" w:type="dxa"/>
            <w:vMerge w:val="restart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Тем – 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031" w:type="dxa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«Виробництво та технології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5283" w:type="dxa"/>
            <w:gridSpan w:val="4"/>
            <w:vMerge w:val="restart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Базова</w:t>
            </w:r>
          </w:p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Денна </w:t>
            </w:r>
          </w:p>
          <w:p w:rsidR="002B4F92" w:rsidRPr="00A71E95" w:rsidRDefault="002B4F92" w:rsidP="00CC4BA6">
            <w:pPr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B4F92" w:rsidRPr="00A71E95" w:rsidTr="00FC04A1">
        <w:trPr>
          <w:trHeight w:val="505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B4F92" w:rsidRPr="00A71E95" w:rsidTr="00FC04A1">
        <w:trPr>
          <w:trHeight w:val="457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 w:val="restart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Спеціальність </w:t>
            </w:r>
          </w:p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182 «Технології легкої промисловості»</w:t>
            </w: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Рік підготовки:</w:t>
            </w:r>
          </w:p>
        </w:tc>
      </w:tr>
      <w:tr w:rsidR="002B4F92" w:rsidRPr="00A71E95" w:rsidTr="00FC04A1">
        <w:trPr>
          <w:trHeight w:val="255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2784" w:type="dxa"/>
            <w:gridSpan w:val="3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</w:tr>
      <w:tr w:rsidR="002B4F92" w:rsidRPr="00A71E95" w:rsidTr="00FC04A1">
        <w:trPr>
          <w:trHeight w:val="258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Семестр</w:t>
            </w:r>
          </w:p>
        </w:tc>
      </w:tr>
      <w:tr w:rsidR="002B4F92" w:rsidRPr="00A71E95" w:rsidTr="00FC04A1">
        <w:trPr>
          <w:trHeight w:val="267"/>
        </w:trPr>
        <w:tc>
          <w:tcPr>
            <w:tcW w:w="4466" w:type="dxa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Загальна кількість годин – 206. </w:t>
            </w: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14" w:type="dxa"/>
            <w:gridSpan w:val="2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І-ІІ-й</w:t>
            </w:r>
            <w:proofErr w:type="spellEnd"/>
          </w:p>
        </w:tc>
        <w:tc>
          <w:tcPr>
            <w:tcW w:w="2769" w:type="dxa"/>
            <w:gridSpan w:val="2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ІІІ-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ІV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-й</w:t>
            </w:r>
          </w:p>
        </w:tc>
      </w:tr>
      <w:tr w:rsidR="002B4F92" w:rsidRPr="00A71E95" w:rsidTr="00FC04A1">
        <w:trPr>
          <w:trHeight w:val="394"/>
        </w:trPr>
        <w:tc>
          <w:tcPr>
            <w:tcW w:w="4466" w:type="dxa"/>
            <w:vMerge w:val="restart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Для денної форми навчання:</w:t>
            </w:r>
          </w:p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практичних – 190;</w:t>
            </w:r>
          </w:p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факультатив – 16.</w:t>
            </w:r>
          </w:p>
        </w:tc>
        <w:tc>
          <w:tcPr>
            <w:tcW w:w="5031" w:type="dxa"/>
            <w:vMerge w:val="restart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Освітньо-кваліфікаційний рівень: фаховий молодший бакалавр</w:t>
            </w:r>
          </w:p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Лекції</w:t>
            </w:r>
          </w:p>
        </w:tc>
      </w:tr>
      <w:tr w:rsidR="002B4F92" w:rsidRPr="00A71E95" w:rsidTr="00FC04A1">
        <w:trPr>
          <w:trHeight w:val="394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784" w:type="dxa"/>
            <w:gridSpan w:val="3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2B4F92" w:rsidRPr="00A71E95" w:rsidTr="00FC04A1">
        <w:trPr>
          <w:trHeight w:val="450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Практичні</w:t>
            </w:r>
          </w:p>
        </w:tc>
      </w:tr>
      <w:tr w:rsidR="002B4F92" w:rsidRPr="00A71E95" w:rsidTr="00FC04A1">
        <w:trPr>
          <w:trHeight w:val="171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116 год.</w:t>
            </w:r>
          </w:p>
        </w:tc>
        <w:tc>
          <w:tcPr>
            <w:tcW w:w="2784" w:type="dxa"/>
            <w:gridSpan w:val="3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</w:tr>
      <w:tr w:rsidR="002B4F92" w:rsidRPr="00A71E95" w:rsidTr="00FC04A1">
        <w:trPr>
          <w:trHeight w:val="171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факультатив</w:t>
            </w:r>
          </w:p>
        </w:tc>
      </w:tr>
      <w:tr w:rsidR="002B4F92" w:rsidRPr="00A71E95" w:rsidTr="00FC04A1">
        <w:trPr>
          <w:trHeight w:val="171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</w:tr>
      <w:tr w:rsidR="002B4F92" w:rsidRPr="00A71E95" w:rsidTr="00FC04A1">
        <w:trPr>
          <w:trHeight w:val="168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B4F92" w:rsidRPr="00A71E95" w:rsidTr="00FC04A1">
        <w:trPr>
          <w:trHeight w:val="159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B4F92" w:rsidRPr="00A71E95" w:rsidTr="00FC04A1">
        <w:trPr>
          <w:trHeight w:val="560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Вид контролю: семестрове оцінювання</w:t>
            </w:r>
          </w:p>
        </w:tc>
      </w:tr>
    </w:tbl>
    <w:p w:rsidR="002B4F92" w:rsidRPr="00A71E95" w:rsidRDefault="002B4F92" w:rsidP="00CC4BA6">
      <w:pPr>
        <w:rPr>
          <w:rFonts w:ascii="Times New Roman" w:hAnsi="Times New Roman"/>
          <w:sz w:val="20"/>
          <w:szCs w:val="20"/>
          <w:lang w:val="uk-UA"/>
        </w:rPr>
      </w:pPr>
    </w:p>
    <w:tbl>
      <w:tblPr>
        <w:tblW w:w="14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6"/>
        <w:gridCol w:w="5031"/>
        <w:gridCol w:w="2498"/>
        <w:gridCol w:w="16"/>
        <w:gridCol w:w="9"/>
        <w:gridCol w:w="2760"/>
      </w:tblGrid>
      <w:tr w:rsidR="002B4F92" w:rsidRPr="00A71E95" w:rsidTr="00FC04A1">
        <w:trPr>
          <w:trHeight w:val="665"/>
        </w:trPr>
        <w:tc>
          <w:tcPr>
            <w:tcW w:w="4466" w:type="dxa"/>
            <w:vMerge w:val="restart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Найменування показників </w:t>
            </w:r>
          </w:p>
        </w:tc>
        <w:tc>
          <w:tcPr>
            <w:tcW w:w="5031" w:type="dxa"/>
            <w:vMerge w:val="restart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Характеристика навчальної дисципліни</w:t>
            </w:r>
          </w:p>
        </w:tc>
      </w:tr>
      <w:tr w:rsidR="002B4F92" w:rsidRPr="00A71E95" w:rsidTr="00FC04A1">
        <w:trPr>
          <w:trHeight w:val="409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</w:tcPr>
          <w:p w:rsidR="002B4F92" w:rsidRPr="00A71E95" w:rsidRDefault="002B4F9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денна форма навчання</w:t>
            </w:r>
          </w:p>
        </w:tc>
        <w:tc>
          <w:tcPr>
            <w:tcW w:w="2784" w:type="dxa"/>
            <w:gridSpan w:val="3"/>
          </w:tcPr>
          <w:p w:rsidR="002B4F92" w:rsidRPr="00A71E95" w:rsidRDefault="002B4F9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заочна форма навчання</w:t>
            </w:r>
          </w:p>
        </w:tc>
      </w:tr>
      <w:tr w:rsidR="002B4F92" w:rsidRPr="00A71E95" w:rsidTr="00FC04A1">
        <w:trPr>
          <w:trHeight w:val="505"/>
        </w:trPr>
        <w:tc>
          <w:tcPr>
            <w:tcW w:w="4466" w:type="dxa"/>
            <w:vMerge w:val="restart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Тем – 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031" w:type="dxa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12 «Інформаційні </w:t>
            </w:r>
            <w:proofErr w:type="spellStart"/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технологіі</w:t>
            </w:r>
            <w:proofErr w:type="spellEnd"/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5283" w:type="dxa"/>
            <w:gridSpan w:val="4"/>
            <w:vMerge w:val="restart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Базова</w:t>
            </w:r>
          </w:p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Денна </w:t>
            </w:r>
          </w:p>
          <w:p w:rsidR="002B4F92" w:rsidRPr="00A71E95" w:rsidRDefault="002B4F92" w:rsidP="00CC4BA6">
            <w:pPr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B4F92" w:rsidRPr="00A71E95" w:rsidTr="00FC04A1">
        <w:trPr>
          <w:trHeight w:val="505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B4F92" w:rsidRPr="00A71E95" w:rsidTr="00FC04A1">
        <w:trPr>
          <w:trHeight w:val="457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 w:val="restart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Спеціальність </w:t>
            </w:r>
          </w:p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126 «Інформаційні системи та </w:t>
            </w:r>
            <w:proofErr w:type="spellStart"/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технологіі</w:t>
            </w:r>
            <w:proofErr w:type="spellEnd"/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Рік підготовки:</w:t>
            </w:r>
          </w:p>
        </w:tc>
      </w:tr>
      <w:tr w:rsidR="002B4F92" w:rsidRPr="00A71E95" w:rsidTr="00FC04A1">
        <w:trPr>
          <w:trHeight w:val="255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2784" w:type="dxa"/>
            <w:gridSpan w:val="3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II-</w:t>
            </w:r>
            <w:r w:rsidRPr="00A71E95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</w:tr>
      <w:tr w:rsidR="002B4F92" w:rsidRPr="00A71E95" w:rsidTr="00FC04A1">
        <w:trPr>
          <w:trHeight w:val="258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Семестр</w:t>
            </w:r>
          </w:p>
        </w:tc>
      </w:tr>
      <w:tr w:rsidR="002B4F92" w:rsidRPr="00A71E95" w:rsidTr="00FC04A1">
        <w:trPr>
          <w:trHeight w:val="267"/>
        </w:trPr>
        <w:tc>
          <w:tcPr>
            <w:tcW w:w="4466" w:type="dxa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Загальна кількість годин – 206. </w:t>
            </w: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14" w:type="dxa"/>
            <w:gridSpan w:val="2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І-ІІ-й</w:t>
            </w:r>
            <w:proofErr w:type="spellEnd"/>
          </w:p>
        </w:tc>
        <w:tc>
          <w:tcPr>
            <w:tcW w:w="2769" w:type="dxa"/>
            <w:gridSpan w:val="2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ІІІ-</w:t>
            </w:r>
            <w:r w:rsidRPr="00A71E95">
              <w:rPr>
                <w:rFonts w:ascii="Times New Roman" w:hAnsi="Times New Roman"/>
                <w:sz w:val="20"/>
                <w:szCs w:val="20"/>
                <w:lang w:val="en-US"/>
              </w:rPr>
              <w:t>ІV</w:t>
            </w: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-й</w:t>
            </w:r>
          </w:p>
        </w:tc>
      </w:tr>
      <w:tr w:rsidR="002B4F92" w:rsidRPr="00A71E95" w:rsidTr="00FC04A1">
        <w:trPr>
          <w:trHeight w:val="394"/>
        </w:trPr>
        <w:tc>
          <w:tcPr>
            <w:tcW w:w="4466" w:type="dxa"/>
            <w:vMerge w:val="restart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Для денної форми навчання:</w:t>
            </w:r>
          </w:p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практичних – 190;</w:t>
            </w:r>
          </w:p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факультатив – 16.</w:t>
            </w:r>
          </w:p>
        </w:tc>
        <w:tc>
          <w:tcPr>
            <w:tcW w:w="5031" w:type="dxa"/>
            <w:vMerge w:val="restart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Освітньо-кваліфікаційний рівень:фаховий молодший бакалавр</w:t>
            </w:r>
          </w:p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Лекції</w:t>
            </w:r>
          </w:p>
        </w:tc>
      </w:tr>
      <w:tr w:rsidR="002B4F92" w:rsidRPr="00A71E95" w:rsidTr="00FC04A1">
        <w:trPr>
          <w:trHeight w:val="394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784" w:type="dxa"/>
            <w:gridSpan w:val="3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2B4F92" w:rsidRPr="00A71E95" w:rsidTr="00FC04A1">
        <w:trPr>
          <w:trHeight w:val="450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Практичні</w:t>
            </w:r>
          </w:p>
        </w:tc>
      </w:tr>
      <w:tr w:rsidR="002B4F92" w:rsidRPr="00A71E95" w:rsidTr="00FC04A1">
        <w:trPr>
          <w:trHeight w:val="171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116 год.</w:t>
            </w:r>
          </w:p>
        </w:tc>
        <w:tc>
          <w:tcPr>
            <w:tcW w:w="2784" w:type="dxa"/>
            <w:gridSpan w:val="3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</w:tr>
      <w:tr w:rsidR="002B4F92" w:rsidRPr="00A71E95" w:rsidTr="00FC04A1">
        <w:trPr>
          <w:trHeight w:val="171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факультатив</w:t>
            </w:r>
          </w:p>
        </w:tc>
      </w:tr>
      <w:tr w:rsidR="002B4F92" w:rsidRPr="00A71E95" w:rsidTr="00FC04A1">
        <w:trPr>
          <w:trHeight w:val="171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</w:tr>
      <w:tr w:rsidR="002B4F92" w:rsidRPr="00A71E95" w:rsidTr="00FC04A1">
        <w:trPr>
          <w:trHeight w:val="168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B4F92" w:rsidRPr="00A71E95" w:rsidTr="00FC04A1">
        <w:trPr>
          <w:trHeight w:val="159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B4F92" w:rsidRPr="00A71E95" w:rsidTr="00FC04A1">
        <w:trPr>
          <w:trHeight w:val="560"/>
        </w:trPr>
        <w:tc>
          <w:tcPr>
            <w:tcW w:w="4466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83" w:type="dxa"/>
            <w:gridSpan w:val="4"/>
            <w:vAlign w:val="center"/>
          </w:tcPr>
          <w:p w:rsidR="002B4F92" w:rsidRPr="00A71E95" w:rsidRDefault="002B4F92" w:rsidP="00CC4BA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71E95">
              <w:rPr>
                <w:rFonts w:ascii="Times New Roman" w:hAnsi="Times New Roman"/>
                <w:sz w:val="20"/>
                <w:szCs w:val="20"/>
                <w:lang w:val="uk-UA"/>
              </w:rPr>
              <w:t>Вид контролю: семестрове оцінювання</w:t>
            </w:r>
          </w:p>
        </w:tc>
      </w:tr>
    </w:tbl>
    <w:p w:rsidR="002B4F92" w:rsidRPr="00CC4BA6" w:rsidRDefault="002B4F92" w:rsidP="00CC4BA6">
      <w:pPr>
        <w:rPr>
          <w:lang w:val="uk-UA"/>
        </w:rPr>
      </w:pPr>
    </w:p>
    <w:p w:rsidR="002B4F92" w:rsidRPr="00BA67C9" w:rsidRDefault="002B4F92" w:rsidP="00CC4BA6">
      <w:pPr>
        <w:rPr>
          <w:lang w:val="uk-UA"/>
        </w:rPr>
      </w:pPr>
      <w:r>
        <w:rPr>
          <w:lang w:val="uk-UA"/>
        </w:rPr>
        <w:br w:type="page"/>
      </w:r>
    </w:p>
    <w:tbl>
      <w:tblPr>
        <w:tblpPr w:leftFromText="180" w:rightFromText="180" w:vertAnchor="page" w:horzAnchor="margin" w:tblpY="1649"/>
        <w:tblW w:w="15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3"/>
        <w:gridCol w:w="10745"/>
      </w:tblGrid>
      <w:tr w:rsidR="002B4F92" w:rsidRPr="003922FB" w:rsidTr="00BD5D38">
        <w:trPr>
          <w:trHeight w:val="129"/>
        </w:trPr>
        <w:tc>
          <w:tcPr>
            <w:tcW w:w="15577" w:type="dxa"/>
            <w:gridSpan w:val="2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1. Мета дисципліни, передумови її вивчення та заплановані результати навчання</w:t>
            </w:r>
          </w:p>
        </w:tc>
      </w:tr>
      <w:tr w:rsidR="002B4F92" w:rsidRPr="003922FB" w:rsidTr="00BD5D38">
        <w:trPr>
          <w:trHeight w:val="842"/>
        </w:trPr>
        <w:tc>
          <w:tcPr>
            <w:tcW w:w="4833" w:type="dxa"/>
          </w:tcPr>
          <w:p w:rsidR="002B4F92" w:rsidRPr="002E1C5C" w:rsidRDefault="002B4F9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  <w:p w:rsidR="002B4F92" w:rsidRPr="002E1C5C" w:rsidRDefault="002B4F9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F92" w:rsidRPr="008F6BFD" w:rsidRDefault="002B4F9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745" w:type="dxa"/>
          </w:tcPr>
          <w:p w:rsidR="002B4F92" w:rsidRPr="003922FB" w:rsidRDefault="002B4F92" w:rsidP="00735D5B">
            <w:pPr>
              <w:spacing w:after="0" w:line="240" w:lineRule="auto"/>
              <w:ind w:right="76" w:firstLine="6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uk-UA" w:eastAsia="ru-RU"/>
              </w:rPr>
              <w:t>Фізична культура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 формує пріоритети оздоровчої спрямованості фізичних вправ та забезпечує загальний культурний розвиток особистості.</w:t>
            </w:r>
          </w:p>
          <w:p w:rsidR="002B4F92" w:rsidRPr="003922FB" w:rsidRDefault="002B4F92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Інваріантна складова Типових навчальних планів, до якої входить навчальний предмет «Фізична культура», сформована на державному рівні і є однаковою для всіх закладів освіти незалежно від підпорядкування та форми власності.</w:t>
            </w:r>
          </w:p>
          <w:p w:rsidR="002B4F92" w:rsidRPr="003922FB" w:rsidRDefault="002B4F92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Навчання в закладах освіти фізичній культурі спрямоване на досягнення </w:t>
            </w:r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загальної мети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базової загальної освіти. Адже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ru-RU"/>
              </w:rPr>
              <w:t>метою повної</w:t>
            </w:r>
            <w:r w:rsidRPr="003922FB"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загальної середньої освіти є: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розвиток освіченої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суспільства, яка готова змінювати і відстоювати національні цінності українського народу.</w:t>
            </w:r>
          </w:p>
          <w:p w:rsidR="002B4F92" w:rsidRPr="003922FB" w:rsidRDefault="002B4F92" w:rsidP="00735D5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Провідним засобом реалізації вказаної мети є запровадження </w:t>
            </w:r>
            <w:proofErr w:type="spellStart"/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компетентнісного</w:t>
            </w:r>
            <w:proofErr w:type="spellEnd"/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підходу в навчальний процес, на основі ключових </w:t>
            </w:r>
            <w:proofErr w:type="spellStart"/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як результату навчання.</w:t>
            </w:r>
          </w:p>
          <w:p w:rsidR="002B4F92" w:rsidRPr="003922FB" w:rsidRDefault="002B4F92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Фізична культура – важливий засіб фізичного, соціального та духовного розвитку студентської молоді.</w:t>
            </w:r>
          </w:p>
          <w:p w:rsidR="002B4F92" w:rsidRPr="003922FB" w:rsidRDefault="002B4F92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Мета реалізовується комплексом таких навчальних, оздоровчих і виховних завдань:</w:t>
            </w:r>
          </w:p>
          <w:p w:rsidR="002B4F92" w:rsidRPr="003922FB" w:rsidRDefault="002B4F92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формування загальних уявлень про фізичну культуру, її значення в житті людини, збереження та зміцнення здоров’я, фізичного розвитку;</w:t>
            </w:r>
          </w:p>
          <w:p w:rsidR="002B4F92" w:rsidRPr="003922FB" w:rsidRDefault="002B4F92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розширення рухового досвіду, вдосконалення навичок життєво необхідних рухових дій, використання їх у повсякденній та ігровій діяльності;</w:t>
            </w:r>
          </w:p>
          <w:p w:rsidR="002B4F92" w:rsidRPr="003922FB" w:rsidRDefault="002B4F92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розширення функціональних можливостей організму дитини через цілеспрямований розвиток основних фізичних якостей і природних здібностей;</w:t>
            </w:r>
          </w:p>
          <w:p w:rsidR="002B4F92" w:rsidRPr="003922FB" w:rsidRDefault="002B4F92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формування ціннісних орієнтацій щодо використання фізичних вправ як одного з головних чинників здорового способу життя;</w:t>
            </w:r>
          </w:p>
          <w:p w:rsidR="002B4F92" w:rsidRPr="003922FB" w:rsidRDefault="002B4F92" w:rsidP="002E1C5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firstLine="708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формування практичних навичок для самостійних занять фізичними вправами та проведення активного відпочинку;</w:t>
            </w:r>
          </w:p>
          <w:p w:rsidR="002B4F92" w:rsidRPr="003922FB" w:rsidRDefault="002B4F92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 формування високих моральних якостей особистості.</w:t>
            </w:r>
          </w:p>
          <w:p w:rsidR="002B4F92" w:rsidRPr="003922FB" w:rsidRDefault="002B4F92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Навчальна програма побудована за модульною системою. Вона складається з двох інваріантних, або обов’язкових модулів: </w:t>
            </w:r>
            <w:proofErr w:type="spellStart"/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теоретико-методичні</w:t>
            </w:r>
            <w:proofErr w:type="spellEnd"/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знання та загальна фізична підготовка і варіативних модулів. </w:t>
            </w:r>
            <w:r w:rsidRPr="003922F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Програма характеризується спрямованістю на реалізацію прин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ципу варіативності, який передбачає планування навчального матеріалу відповідно до віково-статевих 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особливостей студентів, їхніх інтересів, матеріально-технічного забезпечення навчального про</w:t>
            </w:r>
            <w:r w:rsidRPr="003922F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цесу (спортивний зал, спортивні майданчики, стадіон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тощо), кадрового забезпечення. На удосконалення кожного варіативного модуля відводиться приблизно однакова кількість годин. Однак не виключається можливість мотивованого їх збільшення чи зменшення кількістю годин на вивчення цих окремих модулів. </w:t>
            </w:r>
          </w:p>
          <w:p w:rsidR="002B4F92" w:rsidRPr="003922FB" w:rsidRDefault="002B4F92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Зміст навчальної дисципліни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передбачає вивчення таких розділів: «Легка атлетика»; «Волейбол»; «Баскетбол». </w:t>
            </w:r>
          </w:p>
          <w:p w:rsidR="002B4F92" w:rsidRPr="003922FB" w:rsidRDefault="002B4F92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Вивчення навчальної дисципліни фізична культура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здійснюється у формах: практичних занять, самостійної роботи студентів, яка виконується під час секційних занять, виконання контрольних нормативів.</w:t>
            </w:r>
          </w:p>
          <w:p w:rsidR="002B4F92" w:rsidRPr="003922FB" w:rsidRDefault="002B4F92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 передбачають удосконалення техніки спеціальних навичок і вмінь, які у свою чергу призводять до подальшої інтенсифікації фізичних зусиль та поступового психічного навантаження, таким чином - створюють умови практичної реалізації оздоровчого впливу фізичної культури та фізичного виховання: підвищення розумової й фізичної працездатності, нервово-психічної стійкості організму до факторів зовнішнього середовища.</w:t>
            </w:r>
          </w:p>
          <w:p w:rsidR="002B4F92" w:rsidRPr="003922FB" w:rsidRDefault="002B4F92" w:rsidP="00735D5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У навчальній програмі виокремлено такі наскрізні змістові лінії:</w:t>
            </w:r>
            <w:r w:rsidRPr="003922F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      </w:r>
            <w:r w:rsidRPr="003922F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B4F92" w:rsidRPr="002E1C5C" w:rsidRDefault="002B4F92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Наскрізні змістові лінії відбивають провідні соціально й </w:t>
            </w:r>
            <w:proofErr w:type="spellStart"/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особистісно</w:t>
            </w:r>
            <w:proofErr w:type="spellEnd"/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значущі ідеї, що послідовно розкриваються у процесі навчання і виховання студентів, та є засобом інтеграції навчального змісту, корелюються з ключовими </w:t>
            </w:r>
            <w:proofErr w:type="spellStart"/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компетентностями</w:t>
            </w:r>
            <w:proofErr w:type="spellEnd"/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 опанування яких забезпечує формування ціннісних і світоглядних орієнтацій студентів, що визначають їхню поведінку в життєвих ситуаціях.</w:t>
            </w:r>
          </w:p>
          <w:p w:rsidR="002B4F92" w:rsidRPr="008F6BFD" w:rsidRDefault="002B4F92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Відповідно до Інструкції про розподіл </w:t>
            </w:r>
            <w:r>
              <w:rPr>
                <w:rFonts w:ascii="Times New Roman" w:hAnsi="Times New Roman"/>
                <w:spacing w:val="-2"/>
                <w:sz w:val="24"/>
                <w:lang w:val="uk-UA"/>
              </w:rPr>
              <w:t>студентів</w:t>
            </w: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на групи для занять на </w:t>
            </w:r>
            <w:r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заняттях </w:t>
            </w: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фізичної культури, затвердженої наказом МОЗ та МОН від 20.07.2009 р. за № 518/674 </w:t>
            </w:r>
            <w:r>
              <w:rPr>
                <w:rFonts w:ascii="Times New Roman" w:hAnsi="Times New Roman"/>
                <w:spacing w:val="-2"/>
                <w:sz w:val="24"/>
                <w:lang w:val="uk-UA"/>
              </w:rPr>
              <w:t>студенти</w:t>
            </w: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розподіляються на основну, підготовчу та спеціальну медичні групи.</w:t>
            </w:r>
          </w:p>
        </w:tc>
      </w:tr>
      <w:tr w:rsidR="002B4F92" w:rsidRPr="00C00488" w:rsidTr="00BD5D38">
        <w:trPr>
          <w:trHeight w:val="129"/>
        </w:trPr>
        <w:tc>
          <w:tcPr>
            <w:tcW w:w="4833" w:type="dxa"/>
          </w:tcPr>
          <w:p w:rsidR="002B4F92" w:rsidRPr="003922FB" w:rsidRDefault="002B4F9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Компетентності загальні або фахові:</w:t>
            </w:r>
          </w:p>
        </w:tc>
        <w:tc>
          <w:tcPr>
            <w:tcW w:w="10745" w:type="dxa"/>
          </w:tcPr>
          <w:p w:rsidR="002B4F92" w:rsidRPr="003922FB" w:rsidRDefault="002B4F92" w:rsidP="002E1C5C">
            <w:pPr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Спілкування державною (і рідною у разі відмінності) мовами.</w:t>
            </w:r>
          </w:p>
          <w:p w:rsidR="002B4F92" w:rsidRPr="003922FB" w:rsidRDefault="002B4F92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Уміння: 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>правильно використовувати термінологічний апарат, спілкуватися в різних си</w:t>
            </w:r>
            <w:r w:rsidRPr="003922FB">
              <w:rPr>
                <w:rFonts w:ascii="Times New Roman" w:hAnsi="Times New Roman"/>
                <w:w w:val="91"/>
                <w:sz w:val="24"/>
                <w:szCs w:val="24"/>
                <w:lang w:val="uk-UA" w:eastAsia="ru-RU"/>
              </w:rPr>
              <w:t xml:space="preserve">туаціях під час занять фізичною культурою і спортом, за допомогою спілкування розв’язувати конфлікти, популяризувати ідеї фізичної культури і спорту мовними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засобами.</w:t>
            </w:r>
          </w:p>
          <w:p w:rsidR="002B4F92" w:rsidRPr="003922FB" w:rsidRDefault="002B4F92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Ставлення: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>усвідомлення ролі фізичної культури для гармонійного розвитку особистості, п</w:t>
            </w:r>
            <w:r w:rsidRPr="003922FB">
              <w:rPr>
                <w:rFonts w:ascii="Times New Roman" w:hAnsi="Times New Roman"/>
                <w:w w:val="99"/>
                <w:sz w:val="24"/>
                <w:szCs w:val="24"/>
                <w:lang w:val="uk-UA" w:eastAsia="ru-RU"/>
              </w:rPr>
              <w:t xml:space="preserve">ошанування національних традицій у фізичному вихованні, українському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спортивному русі.</w:t>
            </w:r>
          </w:p>
          <w:p w:rsidR="002B4F92" w:rsidRPr="003922FB" w:rsidRDefault="002B4F92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Навчальні ресурси: </w:t>
            </w:r>
            <w:r w:rsidRPr="003922FB">
              <w:rPr>
                <w:rFonts w:ascii="Times New Roman" w:hAnsi="Times New Roman"/>
                <w:w w:val="98"/>
                <w:sz w:val="24"/>
                <w:szCs w:val="24"/>
                <w:lang w:val="uk-UA" w:eastAsia="ru-RU"/>
              </w:rPr>
              <w:t xml:space="preserve">інформація про історію спортивного руху в Україні та українську спортивну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термінологію.</w:t>
            </w:r>
          </w:p>
          <w:p w:rsidR="002B4F92" w:rsidRPr="003922FB" w:rsidRDefault="002B4F92" w:rsidP="002E1C5C">
            <w:pPr>
              <w:widowControl w:val="0"/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Спілкування іноземними мовами.</w:t>
            </w:r>
          </w:p>
          <w:p w:rsidR="002B4F92" w:rsidRPr="003922FB" w:rsidRDefault="002B4F92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Уміння: </w:t>
            </w:r>
            <w:r w:rsidRPr="003922FB"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>за допомогою іноземної мови спілкуватися про фізичну культуру, її значення для самореалізації людини, писати тексти іноземною мовою про власні спор</w:t>
            </w:r>
            <w:r w:rsidRPr="003922FB">
              <w:rPr>
                <w:rFonts w:ascii="Times New Roman" w:hAnsi="Times New Roman"/>
                <w:w w:val="97"/>
                <w:sz w:val="24"/>
                <w:szCs w:val="24"/>
                <w:lang w:val="uk-UA" w:eastAsia="ru-RU"/>
              </w:rPr>
              <w:t xml:space="preserve">тивні захоплення, шукати </w:t>
            </w:r>
            <w:r w:rsidRPr="003922FB">
              <w:rPr>
                <w:rFonts w:ascii="Times New Roman" w:hAnsi="Times New Roman"/>
                <w:w w:val="97"/>
                <w:sz w:val="24"/>
                <w:szCs w:val="24"/>
                <w:lang w:val="uk-UA" w:eastAsia="ru-RU"/>
              </w:rPr>
              <w:lastRenderedPageBreak/>
              <w:t xml:space="preserve">інформацію в іноземних джерелах про ефективні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оздоровчі програми, спортивні новини.</w:t>
            </w:r>
          </w:p>
          <w:p w:rsidR="002B4F92" w:rsidRPr="003922FB" w:rsidRDefault="002B4F92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Ставлення: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>усвідомлення ролі іноземної мови як мови міжнародного спілкування у спорті.</w:t>
            </w:r>
          </w:p>
          <w:p w:rsidR="002B4F92" w:rsidRPr="003922FB" w:rsidRDefault="002B4F92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Навчальні ресурси: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спортивні новини іноземною мовою, спортивна термінологія.</w:t>
            </w:r>
          </w:p>
          <w:p w:rsidR="002B4F92" w:rsidRPr="003922FB" w:rsidRDefault="002B4F92" w:rsidP="002E1C5C">
            <w:pPr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Математична компетентність.</w:t>
            </w:r>
          </w:p>
          <w:p w:rsidR="002B4F92" w:rsidRPr="003922FB" w:rsidRDefault="002B4F92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Уміння: </w:t>
            </w:r>
            <w:r w:rsidRPr="003922FB">
              <w:rPr>
                <w:rFonts w:ascii="Times New Roman" w:hAnsi="Times New Roman"/>
                <w:w w:val="93"/>
                <w:sz w:val="24"/>
                <w:szCs w:val="24"/>
                <w:lang w:val="uk-UA" w:eastAsia="ru-RU"/>
              </w:rPr>
              <w:t xml:space="preserve">використовувати математичні методи під час занять фізичною культурою, для створення індивідуальних фізкультурно-оздоровчих програм, здійснення </w:t>
            </w:r>
            <w:proofErr w:type="spellStart"/>
            <w:r w:rsidRPr="003922FB">
              <w:rPr>
                <w:rFonts w:ascii="Times New Roman" w:hAnsi="Times New Roman"/>
                <w:w w:val="93"/>
                <w:sz w:val="24"/>
                <w:szCs w:val="24"/>
                <w:lang w:val="uk-UA" w:eastAsia="ru-RU"/>
              </w:rPr>
              <w:t>само</w:t>
            </w:r>
            <w:r w:rsidRPr="003922FB"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>оцінювання</w:t>
            </w:r>
            <w:proofErr w:type="spellEnd"/>
            <w:r w:rsidRPr="003922FB"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 xml:space="preserve"> власного фізичного стану, вести рахунок при проведенні змагань </w:t>
            </w:r>
            <w:r w:rsidRPr="003922FB">
              <w:rPr>
                <w:rFonts w:ascii="Times New Roman" w:hAnsi="Times New Roman"/>
                <w:w w:val="92"/>
                <w:sz w:val="24"/>
                <w:szCs w:val="24"/>
                <w:lang w:val="uk-UA" w:eastAsia="ru-RU"/>
              </w:rPr>
              <w:t xml:space="preserve">у різних видах спорту, здійснювати підрахунок та аналізувати частоту серцевих </w:t>
            </w:r>
            <w:r w:rsidRPr="003922FB">
              <w:rPr>
                <w:rFonts w:ascii="Times New Roman" w:hAnsi="Times New Roman"/>
                <w:w w:val="90"/>
                <w:sz w:val="24"/>
                <w:szCs w:val="24"/>
                <w:lang w:val="uk-UA" w:eastAsia="ru-RU"/>
              </w:rPr>
              <w:t>скорочень у стані спокою та під час фізичних навантажень, розраховувати зусил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ля для досягнення мети, аналізуючи швидкість, відстань, траєкторію, тощо.</w:t>
            </w:r>
          </w:p>
          <w:p w:rsidR="002B4F92" w:rsidRPr="003922FB" w:rsidRDefault="002B4F92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Ставлення: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усвідомлення важливості математичного мислення для фізкультурно-оздоровчої та спортивної діяльності.</w:t>
            </w:r>
          </w:p>
          <w:p w:rsidR="002B4F92" w:rsidRPr="003922FB" w:rsidRDefault="002B4F92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Навчальні ресурси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3922FB"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>завдання на подолання відстані, створення меню раціонального харчування.</w:t>
            </w:r>
          </w:p>
          <w:p w:rsidR="002B4F92" w:rsidRPr="003922FB" w:rsidRDefault="002B4F92" w:rsidP="002E1C5C">
            <w:pPr>
              <w:numPr>
                <w:ilvl w:val="0"/>
                <w:numId w:val="1"/>
              </w:numPr>
              <w:tabs>
                <w:tab w:val="num" w:pos="0"/>
                <w:tab w:val="left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Основні компетентності у природничих науках і технологіях.</w:t>
            </w:r>
          </w:p>
          <w:p w:rsidR="002B4F92" w:rsidRPr="003922FB" w:rsidRDefault="002B4F92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Уміння: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організовувати та здійснювати туристичні мандрівки;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застосовувати інноваційні технології для покращення здоров’я;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6"/>
                <w:sz w:val="24"/>
                <w:szCs w:val="24"/>
                <w:lang w:val="uk-UA" w:eastAsia="ru-RU"/>
              </w:rPr>
              <w:t>виконувати різні фізичні вправи в умовах природного середовища, викорис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товувати сили природи в процесі занять із фізичної культури.</w:t>
            </w:r>
          </w:p>
          <w:p w:rsidR="002B4F92" w:rsidRPr="003922FB" w:rsidRDefault="002B4F92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8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Ставлення: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 xml:space="preserve">розуміння гармонійної взаємодії людини і природи, сприймання екологічного </w:t>
            </w:r>
            <w:r w:rsidRPr="003922FB">
              <w:rPr>
                <w:rFonts w:ascii="Times New Roman" w:hAnsi="Times New Roman"/>
                <w:w w:val="96"/>
                <w:sz w:val="24"/>
                <w:szCs w:val="24"/>
                <w:lang w:val="uk-UA" w:eastAsia="ru-RU"/>
              </w:rPr>
              <w:t xml:space="preserve">довкілля як ідеального простору для реалізації фізичної активності людини, 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>ціннісне ставлення до навколишнього середовища як до потенційного джере</w:t>
            </w:r>
            <w:r w:rsidRPr="003922FB">
              <w:rPr>
                <w:rFonts w:ascii="Times New Roman" w:hAnsi="Times New Roman"/>
                <w:w w:val="98"/>
                <w:sz w:val="24"/>
                <w:szCs w:val="24"/>
                <w:lang w:val="uk-UA" w:eastAsia="ru-RU"/>
              </w:rPr>
              <w:t>ла здоров’я, усвідомлення важливості бережливого природокористування.</w:t>
            </w:r>
          </w:p>
          <w:p w:rsidR="002B4F92" w:rsidRPr="003922FB" w:rsidRDefault="002B4F92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Навчальні ресурси: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8"/>
                <w:sz w:val="24"/>
                <w:szCs w:val="24"/>
                <w:lang w:val="uk-UA" w:eastAsia="ru-RU"/>
              </w:rPr>
              <w:t>туристичні мандрівки, фізичні вправи на свіжому повітрі, засоби загартову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вання, сучасні фітнес-технології.</w:t>
            </w:r>
          </w:p>
          <w:p w:rsidR="002B4F92" w:rsidRPr="003922FB" w:rsidRDefault="002B4F92" w:rsidP="002E1C5C">
            <w:pPr>
              <w:numPr>
                <w:ilvl w:val="0"/>
                <w:numId w:val="1"/>
              </w:numPr>
              <w:tabs>
                <w:tab w:val="clear" w:pos="1212"/>
                <w:tab w:val="left" w:pos="-851"/>
                <w:tab w:val="num" w:pos="-709"/>
                <w:tab w:val="num" w:pos="10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Інформаційно-цифрова компетентність.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Уміння: </w:t>
            </w:r>
            <w:r w:rsidRPr="003922FB">
              <w:rPr>
                <w:rFonts w:ascii="Times New Roman" w:hAnsi="Times New Roman"/>
                <w:w w:val="98"/>
                <w:sz w:val="24"/>
                <w:szCs w:val="24"/>
                <w:lang w:val="uk-UA" w:eastAsia="ru-RU"/>
              </w:rPr>
              <w:t xml:space="preserve">використовувати цифрові пристрої для навчання техніки рухових навичок, </w:t>
            </w:r>
            <w:r w:rsidRPr="003922FB">
              <w:rPr>
                <w:rFonts w:ascii="Times New Roman" w:hAnsi="Times New Roman"/>
                <w:w w:val="97"/>
                <w:sz w:val="24"/>
                <w:szCs w:val="24"/>
                <w:lang w:val="uk-UA" w:eastAsia="ru-RU"/>
              </w:rPr>
              <w:t xml:space="preserve">фізичних вправ, оцінювання власного фізичного стану, моніторингу рухової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активності.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Ставлення: </w:t>
            </w:r>
            <w:r w:rsidRPr="003922FB"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 xml:space="preserve">усвідомлення впливу інформаційних та комунікаційних технологій і пристроїв </w:t>
            </w:r>
            <w:r w:rsidRPr="003922FB">
              <w:rPr>
                <w:rFonts w:ascii="Times New Roman" w:hAnsi="Times New Roman"/>
                <w:w w:val="93"/>
                <w:sz w:val="24"/>
                <w:szCs w:val="24"/>
                <w:lang w:val="uk-UA" w:eastAsia="ru-RU"/>
              </w:rPr>
              <w:t xml:space="preserve">на здоров’я людини, переваг та ризиків їх застосування; розуміння проблем та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наслідків комп'ютерної залежності.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Навчальні ресурси: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комп’ютерні програми для корекції фізичного стану, майстер-класи з різ</w:t>
            </w:r>
            <w:r w:rsidRPr="003922FB">
              <w:rPr>
                <w:rFonts w:ascii="Times New Roman" w:hAnsi="Times New Roman"/>
                <w:w w:val="99"/>
                <w:sz w:val="24"/>
                <w:szCs w:val="24"/>
                <w:lang w:val="uk-UA" w:eastAsia="ru-RU"/>
              </w:rPr>
              <w:t xml:space="preserve">них видів спорту, </w:t>
            </w:r>
            <w:proofErr w:type="spellStart"/>
            <w:r w:rsidRPr="003922FB">
              <w:rPr>
                <w:rFonts w:ascii="Times New Roman" w:hAnsi="Times New Roman"/>
                <w:w w:val="99"/>
                <w:sz w:val="24"/>
                <w:szCs w:val="24"/>
                <w:lang w:val="uk-UA" w:eastAsia="ru-RU"/>
              </w:rPr>
              <w:t>відеоуроки</w:t>
            </w:r>
            <w:proofErr w:type="spellEnd"/>
            <w:r w:rsidRPr="003922FB">
              <w:rPr>
                <w:rFonts w:ascii="Times New Roman" w:hAnsi="Times New Roman"/>
                <w:w w:val="99"/>
                <w:sz w:val="24"/>
                <w:szCs w:val="24"/>
                <w:lang w:val="uk-UA" w:eastAsia="ru-RU"/>
              </w:rPr>
              <w:t xml:space="preserve"> та відеоролики про проведення різних форм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фізкультурно-оздоровчих занять.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6. Уміння вчитися впродовж життя.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Уміння: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розв’язувати проблемні завдання у сфері фізичної культури і спорту;</w:t>
            </w:r>
          </w:p>
          <w:p w:rsidR="002B4F92" w:rsidRPr="003922FB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>досягати конкретних цілей у фізичному самовдосконаленні; розробляти інди</w:t>
            </w:r>
            <w:r w:rsidRPr="003922FB">
              <w:rPr>
                <w:rFonts w:ascii="Times New Roman" w:hAnsi="Times New Roman"/>
                <w:w w:val="96"/>
                <w:sz w:val="24"/>
                <w:szCs w:val="24"/>
                <w:lang w:val="uk-UA" w:eastAsia="ru-RU"/>
              </w:rPr>
              <w:t xml:space="preserve">відуальні оздоровчі програми з урахуванням власних можливостей, мотивів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та потреб;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2"/>
                <w:sz w:val="24"/>
                <w:szCs w:val="24"/>
                <w:lang w:val="uk-UA" w:eastAsia="ru-RU"/>
              </w:rPr>
              <w:t xml:space="preserve">шукати, аналізувати та систематизувати інформацію у сфері фізичної культури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та спорту.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Ставлення: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розуміння потреби постійного фізичного вдосконалення.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lastRenderedPageBreak/>
              <w:t>Навчальні ресурси: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приклади індивідуальних фізкультурно-оздоровчих програм.</w:t>
            </w:r>
          </w:p>
          <w:p w:rsidR="002B4F92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7. Ініціативність і підприємливість.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Уміння: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>боротися,</w:t>
            </w:r>
            <w:r w:rsidRPr="003922FB">
              <w:rPr>
                <w:rFonts w:ascii="Times New Roman" w:hAnsi="Times New Roman"/>
                <w:sz w:val="24"/>
                <w:szCs w:val="24"/>
                <w:highlight w:val="white"/>
                <w:lang w:val="uk-UA" w:eastAsia="ru-RU"/>
              </w:rPr>
              <w:t xml:space="preserve"> здобувати чесну перемогу та з гідністю приймати поразку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 xml:space="preserve">, контролювати свої емоції, організовувати </w:t>
            </w:r>
            <w:r w:rsidRPr="003922FB">
              <w:rPr>
                <w:rFonts w:ascii="Times New Roman" w:hAnsi="Times New Roman"/>
                <w:w w:val="98"/>
                <w:sz w:val="24"/>
                <w:szCs w:val="24"/>
                <w:lang w:val="uk-UA" w:eastAsia="ru-RU"/>
              </w:rPr>
              <w:t>свій час і мобілізувати ресурси, оцінювати власні можливості в процесі ру</w:t>
            </w:r>
            <w:r w:rsidRPr="003922FB">
              <w:rPr>
                <w:rFonts w:ascii="Times New Roman" w:hAnsi="Times New Roman"/>
                <w:w w:val="97"/>
                <w:sz w:val="24"/>
                <w:szCs w:val="24"/>
                <w:lang w:val="uk-UA" w:eastAsia="ru-RU"/>
              </w:rPr>
              <w:t xml:space="preserve">хової діяльності, реалізовувати різні ролі в ігрових ситуаціях, відповідати за 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 xml:space="preserve">власні рішення, користати з власних переваг і визнавати недоліки у тактичних </w:t>
            </w:r>
            <w:r w:rsidRPr="003922FB">
              <w:rPr>
                <w:rFonts w:ascii="Times New Roman" w:hAnsi="Times New Roman"/>
                <w:w w:val="99"/>
                <w:sz w:val="24"/>
                <w:szCs w:val="24"/>
                <w:lang w:val="uk-UA" w:eastAsia="ru-RU"/>
              </w:rPr>
              <w:t xml:space="preserve">діях у різних видах спорту, планувати та реалізовувати спортивні проекти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(турніри, змагання тощо).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Ставлення: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 xml:space="preserve">ініціативність, активність у фізкультурній діяльності, відповідальність, відвага,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усвідомлення важливості співпраці під час ігрових ситуацій.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Навчальні ресурси: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спортивні змагання з різних видів спорту.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8. Соціальна та громадянська компетентності.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Уміння: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організовувати гру чи інший вид командної рухової діяльності;</w:t>
            </w:r>
          </w:p>
          <w:p w:rsidR="002B4F92" w:rsidRPr="003922FB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  <w:t>спілкуватися в різних ситуаціях, нівелювати конфлікти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 xml:space="preserve">; </w:t>
            </w:r>
            <w:r w:rsidRPr="003922FB">
              <w:rPr>
                <w:rFonts w:ascii="Times New Roman" w:hAnsi="Times New Roman"/>
                <w:sz w:val="24"/>
                <w:szCs w:val="24"/>
                <w:highlight w:val="white"/>
                <w:lang w:val="uk-UA" w:eastAsia="ru-RU"/>
              </w:rPr>
              <w:t>дотримуватися: правил чесної гри (</w:t>
            </w:r>
            <w:proofErr w:type="spellStart"/>
            <w:r w:rsidRPr="003922FB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Fair</w:t>
            </w:r>
            <w:proofErr w:type="spellEnd"/>
            <w:r w:rsidRPr="003922FB">
              <w:rPr>
                <w:rFonts w:ascii="Times New Roman" w:hAnsi="Times New Roman"/>
                <w:sz w:val="24"/>
                <w:szCs w:val="24"/>
                <w:highlight w:val="white"/>
                <w:lang w:val="uk-UA" w:eastAsia="ru-RU"/>
              </w:rPr>
              <w:t xml:space="preserve"> </w:t>
            </w:r>
            <w:proofErr w:type="spellStart"/>
            <w:r w:rsidRPr="003922FB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Play</w:t>
            </w:r>
            <w:proofErr w:type="spellEnd"/>
            <w:r w:rsidRPr="003922FB">
              <w:rPr>
                <w:rFonts w:ascii="Times New Roman" w:hAnsi="Times New Roman"/>
                <w:sz w:val="24"/>
                <w:szCs w:val="24"/>
                <w:highlight w:val="white"/>
                <w:lang w:val="uk-UA" w:eastAsia="ru-RU"/>
              </w:rPr>
              <w:t>): поважати суперника, здобувати перемогу чесним шляхом за рахунок ретельної підготовки, з гідністю приймати поразку, пам’ятати, що головна перемога – це перемога над собою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 xml:space="preserve">  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Ставлення: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поцінування підтримки, альтернативних думок і поглядів; толерантність;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 xml:space="preserve">розуміння зв’язку між руховою активністю та здоров’ям, свідоме ставлення до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власного здоров’я та здоров’я інших.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Навчальні ресурси: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командні види спорту.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9. Обізнаність та самовираження у сфері культури.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Уміння: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виражати свій культурний потенціал через рухову діяльність;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удосконалювати культуру рухів.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Ставлення: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6"/>
                <w:sz w:val="24"/>
                <w:szCs w:val="24"/>
                <w:lang w:val="uk-UA" w:eastAsia="ru-RU"/>
              </w:rPr>
              <w:t xml:space="preserve">усвідомлення можливостей самовираження та самореалізації через фізичну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культуру та спорт; дотримання мовленнєвого етикету.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Навчальні ресурси: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>форми фізичного виховання: спортивні свята, змагання, рухливі перерви, фіз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культпаузи.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10. Екологічна грамотність і здорове життя.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Уміння: 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свідомо ставитися до власного здоров’я та здоров’я інших; організувати гру чи інший вид рухової діяльності, спілкуватися в різних ситуаціях фізкультурно-спортивної діяльності, 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Ставлення: </w:t>
            </w:r>
            <w:r w:rsidRPr="003922FB">
              <w:rPr>
                <w:rFonts w:ascii="Times New Roman" w:hAnsi="Times New Roman"/>
                <w:w w:val="96"/>
                <w:sz w:val="24"/>
                <w:szCs w:val="24"/>
                <w:lang w:val="uk-UA" w:eastAsia="ru-RU"/>
              </w:rPr>
              <w:t>усвідомлення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важливості дотримання санітарно-гігієнічних вимог при виконанні фізичних вправ, значення рухової активності в житті людини для покращення здоров’я, самоконтролю в процесі занять фізичною культурою, дотриматися правил безпечної поведінки під час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навчальних занять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змагань та інших форм фізичного виховання.</w:t>
            </w:r>
          </w:p>
          <w:p w:rsidR="002B4F92" w:rsidRPr="003922FB" w:rsidRDefault="002B4F92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Навчальні ресурси: </w:t>
            </w:r>
            <w:r w:rsidRPr="003922FB">
              <w:rPr>
                <w:rFonts w:ascii="Times New Roman" w:hAnsi="Times New Roman"/>
                <w:w w:val="94"/>
                <w:sz w:val="24"/>
                <w:szCs w:val="24"/>
                <w:lang w:val="uk-UA" w:eastAsia="ru-RU"/>
              </w:rPr>
              <w:t>форми фізичного виховання: спортивні свята, змагання, рухливі ігри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2B4F92" w:rsidRDefault="002B4F92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</w:p>
          <w:p w:rsidR="002B4F92" w:rsidRDefault="002B4F92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</w:p>
          <w:p w:rsidR="002B4F92" w:rsidRPr="00737B0C" w:rsidRDefault="002B4F92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2B4F92" w:rsidRPr="003922FB" w:rsidRDefault="002B4F92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Призначення змістових ліній.</w:t>
            </w:r>
          </w:p>
          <w:p w:rsidR="002B4F92" w:rsidRPr="003922FB" w:rsidRDefault="002B4F92" w:rsidP="00735D5B">
            <w:pPr>
              <w:shd w:val="clear" w:color="auto" w:fill="FFFFFF"/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Змістова лінія  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«Екологічна безпека та сталий розвиток»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націлена на формування в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ів </w:t>
            </w:r>
            <w:r w:rsidRPr="003922FB">
              <w:rPr>
                <w:rFonts w:ascii="Times New Roman" w:hAnsi="Times New Roman"/>
                <w:color w:val="222222"/>
                <w:sz w:val="24"/>
                <w:szCs w:val="24"/>
                <w:lang w:val="uk-UA" w:eastAsia="ru-RU"/>
              </w:rPr>
              <w:t>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  <w:r w:rsidRPr="003922FB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2B4F92" w:rsidRPr="003922FB" w:rsidRDefault="002B4F92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Використовувати знання про особливості фізичного стану та  адаптацію організму до фізичних навантажень в процесі  фізкультурно-оздоровчих занять, використовувати інноваційні технології для покращення здоров’я, усвідомлювати людину як частину природи, її взаємодію з природнім середовищем у процесі фізкультурно-оздоровчої діяльності, використовувати сили природи в процесі занять з фізичної культури, вміти проводити різні форми рухової активності в умовах природного середовища тощо.</w:t>
            </w:r>
          </w:p>
          <w:p w:rsidR="002B4F92" w:rsidRPr="003922FB" w:rsidRDefault="002B4F92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Реалізація змістової лінії 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«Громадянська відповідальність»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сприятиме формуванню відповідального члена громади і суспільства, що розуміє принципи і механізми функціонування суспільства.</w:t>
            </w:r>
          </w:p>
          <w:p w:rsidR="002B4F92" w:rsidRPr="003922FB" w:rsidRDefault="002B4F92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Вміти ефективно співпрацювати з іншими у процесі фізичного виховання, виявляти солідарність та зацікавлення у спільному розв’язанні проблем, здійснювати критичну і практичну рефлексію, в ухваленні спільних рішень в досягненнях мети, формування відповідальності та розуміння цінностей фізичної культури, дотримання демократичних принципів у фізкультурній діяльності.</w:t>
            </w:r>
          </w:p>
          <w:p w:rsidR="002B4F92" w:rsidRPr="003922FB" w:rsidRDefault="002B4F92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Вивченням питань, що належать до змістової лінії 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«Здоров'я і безпека»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прагнуть сформувати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студента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студентку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як духовно, емоційно, соціально і фізично повноцінного члена суспільства,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який/яка</w:t>
            </w:r>
            <w:r w:rsidRPr="003922FB"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здатний/на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дотримуватися здорового способу життя і </w:t>
            </w:r>
            <w:r w:rsidRPr="003922FB">
              <w:rPr>
                <w:rFonts w:ascii="Times New Roman" w:hAnsi="Times New Roman"/>
                <w:color w:val="222222"/>
                <w:sz w:val="24"/>
                <w:szCs w:val="24"/>
                <w:lang w:val="uk-UA" w:eastAsia="ru-RU"/>
              </w:rPr>
              <w:t>формувати безпечне життєве середовище.</w:t>
            </w:r>
          </w:p>
          <w:p w:rsidR="002B4F92" w:rsidRPr="003922FB" w:rsidRDefault="002B4F92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Розуміти, що фізична культура є складовою частиною загальної культури суспільства, спрямована на зміцнення здоров’я, розвиток фізичних, морально-вольових та інтелектуальних якостей людини з метою гармонійного формування її як особистості. Усвідомлювати, що фізична культура є важливим засобом підвищення соціальної активності людей, задоволення їх моральних, естетичних та творчих запитів, життєво важливої потреби взаємного спілкування, розвиток дружніх стосунків тощо. Свідомо ставитися до власного здоров’я та здоров’я інших; вміти організувати гру чи інший вид рухової діяльності, спілкуватися в різних ситуаціях фізкультурно-спортивної діяльності, нівелювати конфлікти,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uk-UA" w:eastAsia="ru-RU"/>
              </w:rPr>
              <w:t>здобувати чесну перемогу та з гідністю приймати поразку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дотримуватися правил чесної гри, усвідомлювати важливість дотримання санітарно-гігієнічних вимог при виконанні фізичних вправ, розуміти значення рухової активності в житті людини для покращення здоров’я, формувати навички самоконтролю в процесі занять фізичною культурою, дотриматися правил безпечної поведінки під час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навчальних занять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змагань та інших форм фізичного виховання.</w:t>
            </w:r>
          </w:p>
          <w:p w:rsidR="002B4F92" w:rsidRPr="00737B0C" w:rsidRDefault="002B4F92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2B4F92" w:rsidRPr="003922FB" w:rsidRDefault="002B4F92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Змістова лінія «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Підприємливість та фінансова грамотність»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націлена на розвиток лідерських ініціатив, здатність успішно діяти в технологічному швидкозмінному середовищі,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:rsidR="002B4F92" w:rsidRPr="003922FB" w:rsidRDefault="002B4F92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Формувати уміння надавати фізкультурно-оздоровчі послуги з урахуванням особливостей конкретного підприємства, організації тощо. Сприяти формуванню здатності до оцінювання власних можливостей в процесі рухової діяльності, вміти працювати в команді, формувати навички співробітництва, реалізовувати різні ролі в ігрових ситуаціях, відповідати за прийняті рішення, усвідомлювати важливість співпраці під час ігрових ситуацій,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власних позитивних сторін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визнавати свої недоліки у тактичних діях в різних видах спорту, проявляти ініціативність та активність у фізкультурній діяльності, вміти планувати змагання між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групам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и, та укладати кошторис запланованих змагань.</w:t>
            </w:r>
          </w:p>
        </w:tc>
      </w:tr>
      <w:tr w:rsidR="002B4F92" w:rsidRPr="003922FB" w:rsidTr="00BD5D38">
        <w:trPr>
          <w:trHeight w:val="129"/>
        </w:trPr>
        <w:tc>
          <w:tcPr>
            <w:tcW w:w="4833" w:type="dxa"/>
          </w:tcPr>
          <w:p w:rsidR="002B4F92" w:rsidRPr="003922FB" w:rsidRDefault="002B4F9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10745" w:type="dxa"/>
          </w:tcPr>
          <w:p w:rsidR="002B4F92" w:rsidRPr="00FB33E6" w:rsidRDefault="002B4F92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b/>
                <w:i/>
                <w:szCs w:val="24"/>
                <w:lang w:val="uk-UA"/>
              </w:rPr>
              <w:t>знати</w:t>
            </w: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 xml:space="preserve"> </w:t>
            </w:r>
            <w:r w:rsidRPr="00FB33E6">
              <w:rPr>
                <w:rFonts w:ascii="Times New Roman" w:hAnsi="Times New Roman"/>
                <w:szCs w:val="24"/>
                <w:lang w:val="uk-UA"/>
              </w:rPr>
              <w:t>значення фізичної культури для студентів, аспекти фізичної культури;</w:t>
            </w:r>
          </w:p>
          <w:p w:rsidR="002B4F92" w:rsidRPr="00FB33E6" w:rsidRDefault="002B4F92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роль і значення спорту в забезпеченні здоров</w:t>
            </w:r>
            <w:r w:rsidRPr="00FB33E6">
              <w:rPr>
                <w:rFonts w:ascii="Times New Roman" w:hAnsi="Times New Roman"/>
                <w:szCs w:val="24"/>
                <w:lang w:val="ru-RU"/>
              </w:rPr>
              <w:t>`</w:t>
            </w:r>
            <w:r w:rsidRPr="00FB33E6">
              <w:rPr>
                <w:rFonts w:ascii="Times New Roman" w:hAnsi="Times New Roman"/>
                <w:szCs w:val="24"/>
                <w:lang w:val="uk-UA"/>
              </w:rPr>
              <w:t>я та дієздатності;</w:t>
            </w:r>
          </w:p>
          <w:p w:rsidR="002B4F92" w:rsidRPr="00FB33E6" w:rsidRDefault="002B4F92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олімпійську філософію та поняття про здоровий спосіб життя, та основні його компоненти;</w:t>
            </w:r>
          </w:p>
          <w:p w:rsidR="002B4F92" w:rsidRPr="00FB33E6" w:rsidRDefault="002B4F92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форми активного відпочинку;</w:t>
            </w:r>
          </w:p>
          <w:p w:rsidR="002B4F92" w:rsidRPr="003922FB" w:rsidRDefault="002B4F92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основи виховання та розвитку фізичних якостей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які необхідні для успішної самореалізації у майбутній професії; </w:t>
            </w:r>
          </w:p>
          <w:p w:rsidR="002B4F92" w:rsidRPr="00FB33E6" w:rsidRDefault="002B4F92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b/>
                <w:i/>
                <w:szCs w:val="24"/>
                <w:lang w:val="uk-UA"/>
              </w:rPr>
              <w:t xml:space="preserve">вміти </w:t>
            </w:r>
            <w:r w:rsidRPr="00FB33E6">
              <w:rPr>
                <w:rFonts w:ascii="Times New Roman" w:hAnsi="Times New Roman"/>
                <w:szCs w:val="24"/>
                <w:lang w:val="uk-UA"/>
              </w:rPr>
              <w:t>виконувати комплекси загально розвиваючих та спеціально розвиваючих вправ;</w:t>
            </w:r>
          </w:p>
          <w:p w:rsidR="002B4F92" w:rsidRPr="00FB33E6" w:rsidRDefault="002B4F92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виконувати специфічні легкоатлетичні прийоми та дії у процесі змагальної інтенсивності;</w:t>
            </w:r>
          </w:p>
          <w:p w:rsidR="002B4F92" w:rsidRPr="00FB33E6" w:rsidRDefault="002B4F92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володіти навиками стройових прийомів на місті та в русі;</w:t>
            </w:r>
          </w:p>
          <w:p w:rsidR="002B4F92" w:rsidRPr="00FB33E6" w:rsidRDefault="002B4F92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володіти основними технічними прийомами індивідуальних та групових дій у спортивних іграх, а саме: волейбол, баскетбол.</w:t>
            </w:r>
          </w:p>
          <w:p w:rsidR="002B4F92" w:rsidRPr="00FB33E6" w:rsidRDefault="002B4F92" w:rsidP="00735D5B">
            <w:pPr>
              <w:pStyle w:val="a3"/>
              <w:widowControl w:val="0"/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2B4F92" w:rsidRPr="003922FB" w:rsidTr="00BD5D38">
        <w:trPr>
          <w:trHeight w:val="129"/>
        </w:trPr>
        <w:tc>
          <w:tcPr>
            <w:tcW w:w="15577" w:type="dxa"/>
            <w:gridSpan w:val="2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Передумови для вивчення дисципліни:</w:t>
            </w:r>
          </w:p>
        </w:tc>
      </w:tr>
      <w:tr w:rsidR="002B4F92" w:rsidRPr="000A64F1" w:rsidTr="00BD5D38">
        <w:trPr>
          <w:trHeight w:val="1893"/>
        </w:trPr>
        <w:tc>
          <w:tcPr>
            <w:tcW w:w="15577" w:type="dxa"/>
            <w:gridSpan w:val="2"/>
          </w:tcPr>
          <w:p w:rsidR="002B4F92" w:rsidRPr="000A64F1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 вивченні навчальної дисципліни «Фізична культура» </w:t>
            </w:r>
            <w:r w:rsidRPr="000A64F1">
              <w:rPr>
                <w:sz w:val="24"/>
                <w:szCs w:val="24"/>
              </w:rPr>
              <w:t xml:space="preserve"> </w:t>
            </w: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використовуються матеріали із різних джерел, одним з яких є </w:t>
            </w:r>
            <w:proofErr w:type="spellStart"/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ТіМФВ</w:t>
            </w:r>
            <w:proofErr w:type="spellEnd"/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. Вона має зв’язок з іншими дисциплінами, які можна поділити на дві групи</w:t>
            </w:r>
            <w:r w:rsidRPr="000A64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B4F92" w:rsidRPr="000A64F1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дисципліни гуманітарного характеру: соціологія, історія і організація фізичної культури, психологія і педагогіка, філософія; </w:t>
            </w:r>
          </w:p>
          <w:p w:rsidR="002B4F92" w:rsidRPr="000A64F1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2. біологічні дисципліни: анатомія, фізіологія, біохімія, медицина і гігієна, біомеханіка, лікарський контроль та інші.</w:t>
            </w:r>
          </w:p>
          <w:p w:rsidR="002B4F92" w:rsidRPr="000A64F1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Також ця дисципліна забезпечує подальше використання знань студентів на навчальній  дисципліні «Фізичне виховання».</w:t>
            </w:r>
          </w:p>
        </w:tc>
      </w:tr>
    </w:tbl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p w:rsidR="002B4F92" w:rsidRPr="00A806A9" w:rsidRDefault="002B4F92" w:rsidP="002E1C5C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2B4F92" w:rsidRPr="003922FB" w:rsidTr="00735D5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2</w:t>
            </w: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Обсяг програми навчальної дисципліни</w:t>
            </w:r>
          </w:p>
        </w:tc>
      </w:tr>
      <w:tr w:rsidR="002B4F92" w:rsidRPr="003922FB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2141E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2B4F92" w:rsidRPr="003922FB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Семестрова та підсумкова оцінки 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2B4F92" w:rsidRPr="003922FB" w:rsidTr="00735D5B">
        <w:tc>
          <w:tcPr>
            <w:tcW w:w="559" w:type="dxa"/>
            <w:vMerge w:val="restart"/>
            <w:textDirection w:val="btLr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2B4F92" w:rsidRPr="003922FB" w:rsidTr="00735D5B">
        <w:tc>
          <w:tcPr>
            <w:tcW w:w="559" w:type="dxa"/>
            <w:vMerge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2B4F92" w:rsidRPr="003922FB" w:rsidTr="00BD5D38">
        <w:trPr>
          <w:cantSplit/>
          <w:trHeight w:val="668"/>
        </w:trPr>
        <w:tc>
          <w:tcPr>
            <w:tcW w:w="559" w:type="dxa"/>
            <w:vMerge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:rsidR="002B4F92" w:rsidRPr="003922FB" w:rsidRDefault="002B4F9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2B4F92" w:rsidRPr="003922FB" w:rsidTr="00735D5B">
        <w:trPr>
          <w:cantSplit/>
          <w:trHeight w:val="2079"/>
        </w:trPr>
        <w:tc>
          <w:tcPr>
            <w:tcW w:w="559" w:type="dxa"/>
            <w:vMerge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2B4F92" w:rsidRPr="003922FB" w:rsidTr="00735D5B">
        <w:trPr>
          <w:cantSplit/>
          <w:trHeight w:val="70"/>
        </w:trPr>
        <w:tc>
          <w:tcPr>
            <w:tcW w:w="559" w:type="dxa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</w:tr>
      <w:tr w:rsidR="002B4F92" w:rsidRPr="003922FB" w:rsidTr="00735D5B">
        <w:trPr>
          <w:cantSplit/>
          <w:trHeight w:val="413"/>
        </w:trPr>
        <w:tc>
          <w:tcPr>
            <w:tcW w:w="559" w:type="dxa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2B4F92" w:rsidRPr="001D36B0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36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курс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3922FB" w:rsidTr="00735D5B">
        <w:trPr>
          <w:cantSplit/>
          <w:trHeight w:val="277"/>
        </w:trPr>
        <w:tc>
          <w:tcPr>
            <w:tcW w:w="559" w:type="dxa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3922FB" w:rsidTr="00735D5B">
        <w:trPr>
          <w:cantSplit/>
          <w:trHeight w:val="267"/>
        </w:trPr>
        <w:tc>
          <w:tcPr>
            <w:tcW w:w="559" w:type="dxa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1</w:t>
            </w:r>
            <w:r w:rsidRPr="00FB33E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1</w:t>
            </w:r>
            <w:r w:rsidRPr="00FB33E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C11763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E273B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4F92" w:rsidRPr="003922FB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Волейбол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B33E6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22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C11763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3922FB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2B4F92" w:rsidRPr="00E273B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1</w:t>
            </w:r>
            <w:r w:rsidRPr="00FB33E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BD5D3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C11763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3922FB" w:rsidTr="00735D5B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proofErr w:type="spellStart"/>
            <w:r w:rsidRPr="00FB33E6">
              <w:rPr>
                <w:rFonts w:ascii="Times New Roman" w:hAnsi="Times New Roman"/>
                <w:b/>
                <w:szCs w:val="24"/>
                <w:lang w:val="ru-RU"/>
              </w:rPr>
              <w:t>Всього</w:t>
            </w:r>
            <w:proofErr w:type="spellEnd"/>
            <w:r w:rsidRPr="00FB33E6">
              <w:rPr>
                <w:rFonts w:ascii="Times New Roman" w:hAnsi="Times New Roman"/>
                <w:b/>
                <w:szCs w:val="24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>5</w:t>
            </w:r>
            <w:r w:rsidRPr="00FB33E6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BD5D3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>50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C11763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3922FB" w:rsidTr="00735D5B">
        <w:trPr>
          <w:cantSplit/>
          <w:trHeight w:val="30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3922FB" w:rsidTr="00735D5B">
        <w:trPr>
          <w:cantSplit/>
          <w:trHeight w:val="40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B33E6">
              <w:rPr>
                <w:rFonts w:ascii="Times New Roman" w:hAnsi="Times New Roman"/>
                <w:szCs w:val="24"/>
              </w:rPr>
              <w:t>4</w:t>
            </w:r>
            <w:r w:rsidRPr="00FB33E6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4</w:t>
            </w:r>
            <w:r w:rsidRPr="00FB33E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C11763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3922FB" w:rsidTr="00735D5B">
        <w:trPr>
          <w:cantSplit/>
          <w:trHeight w:val="26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B33E6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2</w:t>
            </w:r>
            <w:r w:rsidRPr="00FB33E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C11763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3922FB" w:rsidTr="00735D5B">
        <w:trPr>
          <w:cantSplit/>
          <w:trHeight w:val="28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 xml:space="preserve">Всього: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>6</w:t>
            </w:r>
            <w:r w:rsidRPr="00FB33E6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>6</w:t>
            </w:r>
            <w:r w:rsidRPr="00FB33E6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C11763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3922FB" w:rsidTr="00735D5B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>Разом з дисципліни: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>116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>116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651BCE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C11763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B4F92" w:rsidRDefault="002B4F92" w:rsidP="007A5330">
      <w:pPr>
        <w:jc w:val="center"/>
        <w:rPr>
          <w:b/>
          <w:bCs/>
          <w:szCs w:val="28"/>
          <w:lang w:val="uk-UA"/>
        </w:rPr>
      </w:pPr>
    </w:p>
    <w:p w:rsidR="002B4F92" w:rsidRDefault="002B4F92" w:rsidP="007A5330">
      <w:pPr>
        <w:jc w:val="center"/>
        <w:rPr>
          <w:b/>
          <w:bCs/>
          <w:szCs w:val="28"/>
          <w:lang w:val="uk-UA"/>
        </w:rPr>
      </w:pPr>
    </w:p>
    <w:p w:rsidR="002B4F92" w:rsidRDefault="002B4F92" w:rsidP="007A5330">
      <w:pPr>
        <w:jc w:val="center"/>
        <w:rPr>
          <w:b/>
          <w:bCs/>
          <w:szCs w:val="28"/>
          <w:lang w:val="en-US"/>
        </w:rPr>
      </w:pPr>
    </w:p>
    <w:p w:rsidR="002B4F92" w:rsidRDefault="002B4F92" w:rsidP="007A5330">
      <w:pPr>
        <w:jc w:val="center"/>
        <w:rPr>
          <w:b/>
          <w:bCs/>
          <w:szCs w:val="28"/>
          <w:lang w:val="en-US"/>
        </w:rPr>
      </w:pPr>
    </w:p>
    <w:p w:rsidR="002B4F92" w:rsidRPr="002801F2" w:rsidRDefault="002B4F92" w:rsidP="007A5330">
      <w:pPr>
        <w:jc w:val="center"/>
        <w:rPr>
          <w:b/>
          <w:bCs/>
          <w:szCs w:val="28"/>
          <w:lang w:val="en-US"/>
        </w:rPr>
      </w:pPr>
      <w:r w:rsidRPr="00631439">
        <w:rPr>
          <w:b/>
          <w:bCs/>
          <w:szCs w:val="28"/>
          <w:lang w:val="uk-UA"/>
        </w:rPr>
        <w:t>Структура навчальної дисципліни</w:t>
      </w:r>
    </w:p>
    <w:tbl>
      <w:tblPr>
        <w:tblW w:w="15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0"/>
        <w:gridCol w:w="1437"/>
        <w:gridCol w:w="2094"/>
        <w:gridCol w:w="2626"/>
        <w:gridCol w:w="2559"/>
        <w:gridCol w:w="1864"/>
        <w:gridCol w:w="2391"/>
      </w:tblGrid>
      <w:tr w:rsidR="002B4F92" w:rsidRPr="00A37E1C" w:rsidTr="007A5330">
        <w:trPr>
          <w:trHeight w:val="1189"/>
        </w:trPr>
        <w:tc>
          <w:tcPr>
            <w:tcW w:w="2460" w:type="dxa"/>
          </w:tcPr>
          <w:p w:rsidR="002B4F92" w:rsidRPr="00A37E1C" w:rsidRDefault="002B4F92" w:rsidP="00AA08A8">
            <w:pPr>
              <w:tabs>
                <w:tab w:val="left" w:pos="3165"/>
              </w:tabs>
              <w:jc w:val="center"/>
              <w:rPr>
                <w:b/>
                <w:szCs w:val="28"/>
              </w:rPr>
            </w:pPr>
            <w:r w:rsidRPr="00A37E1C">
              <w:rPr>
                <w:b/>
                <w:szCs w:val="28"/>
              </w:rPr>
              <w:t xml:space="preserve">Форма </w:t>
            </w:r>
            <w:proofErr w:type="spellStart"/>
            <w:r w:rsidRPr="00A37E1C">
              <w:rPr>
                <w:b/>
                <w:szCs w:val="28"/>
              </w:rPr>
              <w:t>навчання</w:t>
            </w:r>
            <w:proofErr w:type="spellEnd"/>
          </w:p>
        </w:tc>
        <w:tc>
          <w:tcPr>
            <w:tcW w:w="1437" w:type="dxa"/>
            <w:vMerge w:val="restart"/>
          </w:tcPr>
          <w:p w:rsidR="002B4F92" w:rsidRPr="00A37E1C" w:rsidRDefault="002B4F92" w:rsidP="00AA08A8">
            <w:pPr>
              <w:tabs>
                <w:tab w:val="left" w:pos="3165"/>
              </w:tabs>
              <w:jc w:val="center"/>
              <w:rPr>
                <w:b/>
                <w:szCs w:val="28"/>
              </w:rPr>
            </w:pPr>
          </w:p>
          <w:p w:rsidR="002B4F92" w:rsidRPr="00A37E1C" w:rsidRDefault="002B4F92" w:rsidP="00AA08A8">
            <w:pPr>
              <w:tabs>
                <w:tab w:val="left" w:pos="3165"/>
              </w:tabs>
              <w:rPr>
                <w:b/>
                <w:szCs w:val="28"/>
              </w:rPr>
            </w:pPr>
            <w:r w:rsidRPr="00A37E1C">
              <w:rPr>
                <w:b/>
                <w:szCs w:val="28"/>
              </w:rPr>
              <w:t>Курс</w:t>
            </w:r>
          </w:p>
        </w:tc>
        <w:tc>
          <w:tcPr>
            <w:tcW w:w="2094" w:type="dxa"/>
            <w:vMerge w:val="restart"/>
          </w:tcPr>
          <w:p w:rsidR="002B4F92" w:rsidRPr="00A37E1C" w:rsidRDefault="002B4F92" w:rsidP="00AA08A8">
            <w:pPr>
              <w:tabs>
                <w:tab w:val="left" w:pos="3165"/>
              </w:tabs>
              <w:jc w:val="center"/>
              <w:rPr>
                <w:b/>
                <w:szCs w:val="28"/>
              </w:rPr>
            </w:pPr>
          </w:p>
          <w:p w:rsidR="002B4F92" w:rsidRPr="00A37E1C" w:rsidRDefault="002B4F92" w:rsidP="00AA08A8">
            <w:pPr>
              <w:tabs>
                <w:tab w:val="left" w:pos="3165"/>
              </w:tabs>
              <w:jc w:val="center"/>
              <w:rPr>
                <w:b/>
                <w:szCs w:val="28"/>
              </w:rPr>
            </w:pPr>
            <w:r w:rsidRPr="00A37E1C">
              <w:rPr>
                <w:b/>
                <w:szCs w:val="28"/>
              </w:rPr>
              <w:t>Семестр</w:t>
            </w:r>
          </w:p>
        </w:tc>
        <w:tc>
          <w:tcPr>
            <w:tcW w:w="7049" w:type="dxa"/>
            <w:gridSpan w:val="3"/>
          </w:tcPr>
          <w:p w:rsidR="002B4F92" w:rsidRPr="00A37E1C" w:rsidRDefault="002B4F92" w:rsidP="00AA08A8">
            <w:pPr>
              <w:tabs>
                <w:tab w:val="left" w:pos="3165"/>
              </w:tabs>
              <w:jc w:val="center"/>
              <w:rPr>
                <w:b/>
                <w:szCs w:val="28"/>
              </w:rPr>
            </w:pPr>
            <w:proofErr w:type="spellStart"/>
            <w:r w:rsidRPr="00A37E1C">
              <w:rPr>
                <w:b/>
                <w:szCs w:val="28"/>
              </w:rPr>
              <w:t>Нормативні</w:t>
            </w:r>
            <w:proofErr w:type="spellEnd"/>
            <w:r w:rsidRPr="00A37E1C">
              <w:rPr>
                <w:b/>
                <w:szCs w:val="28"/>
              </w:rPr>
              <w:t xml:space="preserve"> </w:t>
            </w:r>
            <w:proofErr w:type="spellStart"/>
            <w:r w:rsidRPr="00A37E1C">
              <w:rPr>
                <w:b/>
                <w:szCs w:val="28"/>
              </w:rPr>
              <w:t>дані</w:t>
            </w:r>
            <w:proofErr w:type="spellEnd"/>
          </w:p>
        </w:tc>
        <w:tc>
          <w:tcPr>
            <w:tcW w:w="2391" w:type="dxa"/>
          </w:tcPr>
          <w:p w:rsidR="002B4F92" w:rsidRPr="00A37E1C" w:rsidRDefault="002B4F92" w:rsidP="00AA08A8">
            <w:pPr>
              <w:tabs>
                <w:tab w:val="left" w:pos="3165"/>
              </w:tabs>
              <w:jc w:val="center"/>
              <w:rPr>
                <w:b/>
                <w:szCs w:val="28"/>
              </w:rPr>
            </w:pPr>
            <w:r w:rsidRPr="00A37E1C">
              <w:rPr>
                <w:b/>
                <w:szCs w:val="28"/>
              </w:rPr>
              <w:t>Форма контролю</w:t>
            </w:r>
          </w:p>
        </w:tc>
      </w:tr>
      <w:tr w:rsidR="002B4F92" w:rsidRPr="00A37E1C" w:rsidTr="00837028">
        <w:trPr>
          <w:trHeight w:val="1253"/>
        </w:trPr>
        <w:tc>
          <w:tcPr>
            <w:tcW w:w="2460" w:type="dxa"/>
          </w:tcPr>
          <w:p w:rsidR="002B4F92" w:rsidRPr="00A37E1C" w:rsidRDefault="002B4F92" w:rsidP="00AA08A8">
            <w:pPr>
              <w:tabs>
                <w:tab w:val="left" w:pos="3165"/>
              </w:tabs>
              <w:rPr>
                <w:szCs w:val="28"/>
              </w:rPr>
            </w:pPr>
          </w:p>
        </w:tc>
        <w:tc>
          <w:tcPr>
            <w:tcW w:w="1437" w:type="dxa"/>
            <w:vMerge/>
          </w:tcPr>
          <w:p w:rsidR="002B4F92" w:rsidRPr="00A37E1C" w:rsidRDefault="002B4F92" w:rsidP="00AA08A8">
            <w:pPr>
              <w:tabs>
                <w:tab w:val="left" w:pos="3165"/>
              </w:tabs>
              <w:rPr>
                <w:szCs w:val="28"/>
              </w:rPr>
            </w:pPr>
          </w:p>
        </w:tc>
        <w:tc>
          <w:tcPr>
            <w:tcW w:w="2094" w:type="dxa"/>
            <w:vMerge/>
          </w:tcPr>
          <w:p w:rsidR="002B4F92" w:rsidRPr="00A37E1C" w:rsidRDefault="002B4F92" w:rsidP="00AA08A8">
            <w:pPr>
              <w:tabs>
                <w:tab w:val="left" w:pos="3165"/>
              </w:tabs>
              <w:rPr>
                <w:szCs w:val="28"/>
              </w:rPr>
            </w:pPr>
          </w:p>
        </w:tc>
        <w:tc>
          <w:tcPr>
            <w:tcW w:w="2626" w:type="dxa"/>
          </w:tcPr>
          <w:p w:rsidR="002B4F92" w:rsidRPr="00A37E1C" w:rsidRDefault="002B4F92" w:rsidP="00AA08A8">
            <w:pPr>
              <w:tabs>
                <w:tab w:val="left" w:pos="3165"/>
              </w:tabs>
              <w:rPr>
                <w:b/>
                <w:szCs w:val="28"/>
              </w:rPr>
            </w:pPr>
            <w:r>
              <w:rPr>
                <w:b/>
                <w:szCs w:val="28"/>
                <w:lang w:val="uk-UA"/>
              </w:rPr>
              <w:t xml:space="preserve">Факультатив </w:t>
            </w:r>
            <w:r w:rsidRPr="00A37E1C">
              <w:rPr>
                <w:b/>
                <w:szCs w:val="28"/>
              </w:rPr>
              <w:t xml:space="preserve"> (год.)</w:t>
            </w:r>
          </w:p>
        </w:tc>
        <w:tc>
          <w:tcPr>
            <w:tcW w:w="2559" w:type="dxa"/>
          </w:tcPr>
          <w:p w:rsidR="002B4F92" w:rsidRPr="00A37E1C" w:rsidRDefault="002B4F92" w:rsidP="00AA08A8">
            <w:pPr>
              <w:tabs>
                <w:tab w:val="left" w:pos="3165"/>
              </w:tabs>
              <w:rPr>
                <w:b/>
                <w:szCs w:val="28"/>
              </w:rPr>
            </w:pPr>
            <w:proofErr w:type="spellStart"/>
            <w:r w:rsidRPr="00A37E1C">
              <w:rPr>
                <w:b/>
                <w:szCs w:val="28"/>
              </w:rPr>
              <w:t>Практичні</w:t>
            </w:r>
            <w:proofErr w:type="spellEnd"/>
            <w:r w:rsidRPr="00A37E1C">
              <w:rPr>
                <w:b/>
                <w:szCs w:val="28"/>
              </w:rPr>
              <w:t xml:space="preserve"> </w:t>
            </w:r>
            <w:proofErr w:type="spellStart"/>
            <w:r w:rsidRPr="00A37E1C">
              <w:rPr>
                <w:b/>
                <w:szCs w:val="28"/>
              </w:rPr>
              <w:t>заняття</w:t>
            </w:r>
            <w:proofErr w:type="spellEnd"/>
            <w:r w:rsidRPr="00A37E1C">
              <w:rPr>
                <w:b/>
                <w:szCs w:val="28"/>
              </w:rPr>
              <w:t xml:space="preserve"> (год.)</w:t>
            </w:r>
          </w:p>
        </w:tc>
        <w:tc>
          <w:tcPr>
            <w:tcW w:w="1864" w:type="dxa"/>
          </w:tcPr>
          <w:p w:rsidR="002B4F92" w:rsidRPr="00A37E1C" w:rsidRDefault="002B4F92" w:rsidP="00AA08A8">
            <w:pPr>
              <w:tabs>
                <w:tab w:val="left" w:pos="3165"/>
              </w:tabs>
              <w:rPr>
                <w:b/>
                <w:szCs w:val="28"/>
              </w:rPr>
            </w:pPr>
            <w:proofErr w:type="spellStart"/>
            <w:r w:rsidRPr="00A37E1C">
              <w:rPr>
                <w:b/>
                <w:szCs w:val="28"/>
              </w:rPr>
              <w:t>Всього</w:t>
            </w:r>
            <w:proofErr w:type="spellEnd"/>
          </w:p>
          <w:p w:rsidR="002B4F92" w:rsidRPr="00A37E1C" w:rsidRDefault="002B4F92" w:rsidP="00AA08A8">
            <w:pPr>
              <w:tabs>
                <w:tab w:val="left" w:pos="3165"/>
              </w:tabs>
              <w:rPr>
                <w:b/>
                <w:szCs w:val="28"/>
              </w:rPr>
            </w:pPr>
            <w:r w:rsidRPr="00A37E1C">
              <w:rPr>
                <w:b/>
                <w:szCs w:val="28"/>
              </w:rPr>
              <w:t>(год.)</w:t>
            </w:r>
          </w:p>
        </w:tc>
        <w:tc>
          <w:tcPr>
            <w:tcW w:w="2391" w:type="dxa"/>
          </w:tcPr>
          <w:p w:rsidR="002B4F92" w:rsidRPr="00A37E1C" w:rsidRDefault="002B4F92" w:rsidP="00AA08A8">
            <w:pPr>
              <w:tabs>
                <w:tab w:val="left" w:pos="3165"/>
              </w:tabs>
              <w:jc w:val="center"/>
              <w:rPr>
                <w:b/>
                <w:szCs w:val="28"/>
              </w:rPr>
            </w:pPr>
          </w:p>
          <w:p w:rsidR="002B4F92" w:rsidRPr="00A37E1C" w:rsidRDefault="002B4F92" w:rsidP="00AA08A8">
            <w:pPr>
              <w:tabs>
                <w:tab w:val="left" w:pos="3165"/>
              </w:tabs>
              <w:jc w:val="center"/>
              <w:rPr>
                <w:b/>
                <w:szCs w:val="28"/>
              </w:rPr>
            </w:pPr>
            <w:proofErr w:type="spellStart"/>
            <w:r w:rsidRPr="00A37E1C">
              <w:rPr>
                <w:b/>
                <w:szCs w:val="28"/>
              </w:rPr>
              <w:t>Залі</w:t>
            </w:r>
            <w:proofErr w:type="gramStart"/>
            <w:r w:rsidRPr="00A37E1C">
              <w:rPr>
                <w:b/>
                <w:szCs w:val="28"/>
              </w:rPr>
              <w:t>к</w:t>
            </w:r>
            <w:proofErr w:type="spellEnd"/>
            <w:proofErr w:type="gramEnd"/>
          </w:p>
        </w:tc>
      </w:tr>
      <w:tr w:rsidR="002B4F92" w:rsidRPr="00A37E1C" w:rsidTr="00837028">
        <w:trPr>
          <w:trHeight w:val="933"/>
        </w:trPr>
        <w:tc>
          <w:tcPr>
            <w:tcW w:w="2460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</w:rPr>
              <w:t>Денна</w:t>
            </w:r>
            <w:proofErr w:type="spellEnd"/>
            <w:r>
              <w:rPr>
                <w:szCs w:val="28"/>
              </w:rPr>
              <w:t>:</w:t>
            </w:r>
          </w:p>
          <w:p w:rsidR="002B4F92" w:rsidRPr="006B418B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КІ</w:t>
            </w:r>
          </w:p>
        </w:tc>
        <w:tc>
          <w:tcPr>
            <w:tcW w:w="1437" w:type="dxa"/>
          </w:tcPr>
          <w:p w:rsidR="002B4F92" w:rsidRPr="00A37E1C" w:rsidRDefault="002B4F9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</w:t>
            </w:r>
          </w:p>
        </w:tc>
        <w:tc>
          <w:tcPr>
            <w:tcW w:w="2094" w:type="dxa"/>
          </w:tcPr>
          <w:p w:rsidR="002B4F92" w:rsidRPr="00A37E1C" w:rsidRDefault="002B4F9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1,2,3,4</w:t>
            </w:r>
          </w:p>
        </w:tc>
        <w:tc>
          <w:tcPr>
            <w:tcW w:w="2626" w:type="dxa"/>
          </w:tcPr>
          <w:p w:rsidR="002B4F92" w:rsidRPr="00364B57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</w:p>
        </w:tc>
        <w:tc>
          <w:tcPr>
            <w:tcW w:w="2559" w:type="dxa"/>
          </w:tcPr>
          <w:p w:rsidR="002B4F92" w:rsidRPr="009D3EA5" w:rsidRDefault="002B4F92" w:rsidP="009D3EA5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uk-UA"/>
              </w:rPr>
              <w:t>66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uk-UA"/>
              </w:rPr>
              <w:t>40/34</w:t>
            </w:r>
          </w:p>
        </w:tc>
        <w:tc>
          <w:tcPr>
            <w:tcW w:w="1864" w:type="dxa"/>
          </w:tcPr>
          <w:p w:rsidR="002B4F92" w:rsidRPr="00364B57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190</w:t>
            </w:r>
          </w:p>
        </w:tc>
        <w:tc>
          <w:tcPr>
            <w:tcW w:w="2391" w:type="dxa"/>
          </w:tcPr>
          <w:p w:rsidR="002B4F92" w:rsidRPr="00A37E1C" w:rsidRDefault="002B4F9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1,2,3,4</w:t>
            </w:r>
          </w:p>
        </w:tc>
      </w:tr>
      <w:tr w:rsidR="002B4F92" w:rsidRPr="00A37E1C" w:rsidTr="00837028">
        <w:trPr>
          <w:trHeight w:val="891"/>
        </w:trPr>
        <w:tc>
          <w:tcPr>
            <w:tcW w:w="2460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Денна</w:t>
            </w:r>
            <w:proofErr w:type="spellEnd"/>
            <w:r>
              <w:rPr>
                <w:szCs w:val="28"/>
              </w:rPr>
              <w:t>:</w:t>
            </w:r>
          </w:p>
          <w:p w:rsidR="002B4F92" w:rsidRPr="006B418B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АТ</w:t>
            </w:r>
          </w:p>
        </w:tc>
        <w:tc>
          <w:tcPr>
            <w:tcW w:w="1437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</w:t>
            </w:r>
          </w:p>
        </w:tc>
        <w:tc>
          <w:tcPr>
            <w:tcW w:w="2094" w:type="dxa"/>
          </w:tcPr>
          <w:p w:rsidR="002B4F92" w:rsidRPr="00A37E1C" w:rsidRDefault="002B4F9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1,2,3,4</w:t>
            </w:r>
          </w:p>
        </w:tc>
        <w:tc>
          <w:tcPr>
            <w:tcW w:w="2626" w:type="dxa"/>
          </w:tcPr>
          <w:p w:rsidR="002B4F92" w:rsidRPr="00364B57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</w:p>
        </w:tc>
        <w:tc>
          <w:tcPr>
            <w:tcW w:w="2559" w:type="dxa"/>
          </w:tcPr>
          <w:p w:rsidR="002B4F92" w:rsidRPr="009D3EA5" w:rsidRDefault="002B4F92" w:rsidP="003E15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uk-UA"/>
              </w:rPr>
              <w:t>66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uk-UA"/>
              </w:rPr>
              <w:t>40/34</w:t>
            </w:r>
          </w:p>
        </w:tc>
        <w:tc>
          <w:tcPr>
            <w:tcW w:w="1864" w:type="dxa"/>
          </w:tcPr>
          <w:p w:rsidR="002B4F92" w:rsidRPr="00364B57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190</w:t>
            </w:r>
          </w:p>
        </w:tc>
        <w:tc>
          <w:tcPr>
            <w:tcW w:w="2391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1,2,3,4</w:t>
            </w:r>
          </w:p>
        </w:tc>
      </w:tr>
      <w:tr w:rsidR="002B4F92" w:rsidRPr="00A37E1C" w:rsidTr="00837028">
        <w:trPr>
          <w:trHeight w:val="850"/>
        </w:trPr>
        <w:tc>
          <w:tcPr>
            <w:tcW w:w="2460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Денна</w:t>
            </w:r>
            <w:proofErr w:type="spellEnd"/>
            <w:r>
              <w:rPr>
                <w:szCs w:val="28"/>
              </w:rPr>
              <w:t>:</w:t>
            </w:r>
          </w:p>
          <w:p w:rsidR="002B4F92" w:rsidRPr="00266337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ЕТ</w:t>
            </w:r>
          </w:p>
        </w:tc>
        <w:tc>
          <w:tcPr>
            <w:tcW w:w="1437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</w:t>
            </w:r>
          </w:p>
        </w:tc>
        <w:tc>
          <w:tcPr>
            <w:tcW w:w="2094" w:type="dxa"/>
          </w:tcPr>
          <w:p w:rsidR="002B4F92" w:rsidRPr="00A37E1C" w:rsidRDefault="002B4F9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1,2,3,4</w:t>
            </w:r>
          </w:p>
        </w:tc>
        <w:tc>
          <w:tcPr>
            <w:tcW w:w="2626" w:type="dxa"/>
          </w:tcPr>
          <w:p w:rsidR="002B4F92" w:rsidRPr="00BF0141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</w:p>
        </w:tc>
        <w:tc>
          <w:tcPr>
            <w:tcW w:w="2559" w:type="dxa"/>
          </w:tcPr>
          <w:p w:rsidR="002B4F92" w:rsidRPr="009D3EA5" w:rsidRDefault="002B4F92" w:rsidP="003E15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uk-UA"/>
              </w:rPr>
              <w:t>66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uk-UA"/>
              </w:rPr>
              <w:t>40/34</w:t>
            </w:r>
          </w:p>
        </w:tc>
        <w:tc>
          <w:tcPr>
            <w:tcW w:w="1864" w:type="dxa"/>
          </w:tcPr>
          <w:p w:rsidR="002B4F92" w:rsidRPr="00364B57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190</w:t>
            </w:r>
          </w:p>
        </w:tc>
        <w:tc>
          <w:tcPr>
            <w:tcW w:w="2391" w:type="dxa"/>
          </w:tcPr>
          <w:p w:rsidR="002B4F92" w:rsidRPr="00A2480D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  <w:lang w:val="uk-UA"/>
              </w:rPr>
              <w:t>,2,3,4</w:t>
            </w:r>
          </w:p>
        </w:tc>
      </w:tr>
      <w:tr w:rsidR="002B4F92" w:rsidTr="00837028">
        <w:trPr>
          <w:trHeight w:val="866"/>
        </w:trPr>
        <w:tc>
          <w:tcPr>
            <w:tcW w:w="2460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Денна</w:t>
            </w:r>
            <w:proofErr w:type="spellEnd"/>
            <w:r>
              <w:rPr>
                <w:szCs w:val="28"/>
              </w:rPr>
              <w:t>:</w:t>
            </w:r>
          </w:p>
          <w:p w:rsidR="002B4F92" w:rsidRPr="00266337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Дз</w:t>
            </w:r>
            <w:proofErr w:type="spellEnd"/>
          </w:p>
        </w:tc>
        <w:tc>
          <w:tcPr>
            <w:tcW w:w="1437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</w:t>
            </w:r>
          </w:p>
        </w:tc>
        <w:tc>
          <w:tcPr>
            <w:tcW w:w="2094" w:type="dxa"/>
          </w:tcPr>
          <w:p w:rsidR="002B4F92" w:rsidRPr="00A37E1C" w:rsidRDefault="002B4F9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1,2,3,4</w:t>
            </w:r>
          </w:p>
        </w:tc>
        <w:tc>
          <w:tcPr>
            <w:tcW w:w="2626" w:type="dxa"/>
          </w:tcPr>
          <w:p w:rsidR="002B4F92" w:rsidRPr="00BF0141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</w:p>
        </w:tc>
        <w:tc>
          <w:tcPr>
            <w:tcW w:w="2559" w:type="dxa"/>
          </w:tcPr>
          <w:p w:rsidR="002B4F92" w:rsidRPr="009D3EA5" w:rsidRDefault="002B4F92" w:rsidP="003E15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uk-UA"/>
              </w:rPr>
              <w:t>66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uk-UA"/>
              </w:rPr>
              <w:t>40/34</w:t>
            </w:r>
          </w:p>
        </w:tc>
        <w:tc>
          <w:tcPr>
            <w:tcW w:w="1864" w:type="dxa"/>
          </w:tcPr>
          <w:p w:rsidR="002B4F92" w:rsidRPr="00364B57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190</w:t>
            </w:r>
          </w:p>
        </w:tc>
        <w:tc>
          <w:tcPr>
            <w:tcW w:w="2391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1,2,3,4</w:t>
            </w:r>
          </w:p>
        </w:tc>
      </w:tr>
      <w:tr w:rsidR="002B4F92" w:rsidTr="00837028">
        <w:trPr>
          <w:trHeight w:val="966"/>
        </w:trPr>
        <w:tc>
          <w:tcPr>
            <w:tcW w:w="2460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Денна</w:t>
            </w:r>
            <w:proofErr w:type="spellEnd"/>
            <w:r>
              <w:rPr>
                <w:szCs w:val="28"/>
              </w:rPr>
              <w:t>:</w:t>
            </w:r>
          </w:p>
          <w:p w:rsidR="002B4F92" w:rsidRPr="00266337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Мд</w:t>
            </w:r>
            <w:proofErr w:type="spellEnd"/>
          </w:p>
        </w:tc>
        <w:tc>
          <w:tcPr>
            <w:tcW w:w="1437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</w:t>
            </w:r>
          </w:p>
        </w:tc>
        <w:tc>
          <w:tcPr>
            <w:tcW w:w="2094" w:type="dxa"/>
          </w:tcPr>
          <w:p w:rsidR="002B4F92" w:rsidRPr="00A37E1C" w:rsidRDefault="002B4F9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1,2,3,4</w:t>
            </w:r>
          </w:p>
        </w:tc>
        <w:tc>
          <w:tcPr>
            <w:tcW w:w="2626" w:type="dxa"/>
          </w:tcPr>
          <w:p w:rsidR="002B4F92" w:rsidRPr="00BF0141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</w:p>
        </w:tc>
        <w:tc>
          <w:tcPr>
            <w:tcW w:w="2559" w:type="dxa"/>
          </w:tcPr>
          <w:p w:rsidR="002B4F92" w:rsidRPr="009D3EA5" w:rsidRDefault="002B4F92" w:rsidP="003E15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uk-UA"/>
              </w:rPr>
              <w:t>66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uk-UA"/>
              </w:rPr>
              <w:t>44/30</w:t>
            </w:r>
          </w:p>
        </w:tc>
        <w:tc>
          <w:tcPr>
            <w:tcW w:w="1864" w:type="dxa"/>
          </w:tcPr>
          <w:p w:rsidR="002B4F92" w:rsidRPr="00364B57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190</w:t>
            </w:r>
          </w:p>
        </w:tc>
        <w:tc>
          <w:tcPr>
            <w:tcW w:w="2391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</w:rPr>
            </w:pPr>
            <w:r>
              <w:rPr>
                <w:szCs w:val="28"/>
              </w:rPr>
              <w:t>1,2,3,4</w:t>
            </w:r>
          </w:p>
        </w:tc>
      </w:tr>
      <w:tr w:rsidR="002B4F92" w:rsidTr="00837028">
        <w:trPr>
          <w:trHeight w:val="923"/>
        </w:trPr>
        <w:tc>
          <w:tcPr>
            <w:tcW w:w="2460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Денна:</w:t>
            </w:r>
          </w:p>
          <w:p w:rsidR="002B4F92" w:rsidRPr="00837028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ТЛП</w:t>
            </w:r>
          </w:p>
        </w:tc>
        <w:tc>
          <w:tcPr>
            <w:tcW w:w="1437" w:type="dxa"/>
          </w:tcPr>
          <w:p w:rsidR="002B4F92" w:rsidRPr="00837028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094" w:type="dxa"/>
          </w:tcPr>
          <w:p w:rsidR="002B4F92" w:rsidRPr="00837028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3,4 </w:t>
            </w:r>
          </w:p>
        </w:tc>
        <w:tc>
          <w:tcPr>
            <w:tcW w:w="2626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</w:p>
        </w:tc>
        <w:tc>
          <w:tcPr>
            <w:tcW w:w="2559" w:type="dxa"/>
          </w:tcPr>
          <w:p w:rsidR="002B4F92" w:rsidRPr="00837028" w:rsidRDefault="002B4F92" w:rsidP="003E15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44</w:t>
            </w:r>
            <w:r>
              <w:rPr>
                <w:szCs w:val="28"/>
              </w:rPr>
              <w:t>/30</w:t>
            </w:r>
          </w:p>
        </w:tc>
        <w:tc>
          <w:tcPr>
            <w:tcW w:w="1864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74</w:t>
            </w:r>
          </w:p>
        </w:tc>
        <w:tc>
          <w:tcPr>
            <w:tcW w:w="2391" w:type="dxa"/>
          </w:tcPr>
          <w:p w:rsidR="002B4F92" w:rsidRPr="00837028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3,4</w:t>
            </w:r>
          </w:p>
        </w:tc>
      </w:tr>
      <w:tr w:rsidR="002B4F92" w:rsidTr="007A5330">
        <w:trPr>
          <w:trHeight w:val="1060"/>
        </w:trPr>
        <w:tc>
          <w:tcPr>
            <w:tcW w:w="2460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Денна:</w:t>
            </w:r>
          </w:p>
          <w:p w:rsidR="002B4F92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ІТС</w:t>
            </w:r>
          </w:p>
        </w:tc>
        <w:tc>
          <w:tcPr>
            <w:tcW w:w="1437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094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3,4</w:t>
            </w:r>
          </w:p>
        </w:tc>
        <w:tc>
          <w:tcPr>
            <w:tcW w:w="2626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</w:p>
        </w:tc>
        <w:tc>
          <w:tcPr>
            <w:tcW w:w="2559" w:type="dxa"/>
          </w:tcPr>
          <w:p w:rsidR="002B4F92" w:rsidRDefault="002B4F92" w:rsidP="003E15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40/34</w:t>
            </w:r>
          </w:p>
        </w:tc>
        <w:tc>
          <w:tcPr>
            <w:tcW w:w="1864" w:type="dxa"/>
          </w:tcPr>
          <w:p w:rsidR="002B4F92" w:rsidRDefault="002B4F92" w:rsidP="00300F33">
            <w:pPr>
              <w:tabs>
                <w:tab w:val="center" w:pos="824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74</w:t>
            </w:r>
            <w:r>
              <w:rPr>
                <w:szCs w:val="28"/>
                <w:lang w:val="uk-UA"/>
              </w:rPr>
              <w:tab/>
            </w:r>
          </w:p>
        </w:tc>
        <w:tc>
          <w:tcPr>
            <w:tcW w:w="2391" w:type="dxa"/>
          </w:tcPr>
          <w:p w:rsidR="002B4F92" w:rsidRDefault="002B4F92" w:rsidP="00AA08A8">
            <w:pPr>
              <w:tabs>
                <w:tab w:val="left" w:pos="3165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3,4</w:t>
            </w:r>
          </w:p>
        </w:tc>
      </w:tr>
    </w:tbl>
    <w:p w:rsidR="002B4F92" w:rsidRPr="00DB7025" w:rsidRDefault="002B4F92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2B4F92" w:rsidRPr="001621D9" w:rsidTr="00735D5B">
        <w:tc>
          <w:tcPr>
            <w:tcW w:w="15715" w:type="dxa"/>
            <w:gridSpan w:val="11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br w:type="page"/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3</w:t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Структура програми навчальної дисципліни</w:t>
            </w:r>
          </w:p>
        </w:tc>
      </w:tr>
      <w:tr w:rsidR="002B4F92" w:rsidRPr="001621D9" w:rsidTr="00735D5B">
        <w:tc>
          <w:tcPr>
            <w:tcW w:w="675" w:type="dxa"/>
            <w:vMerge w:val="restart"/>
            <w:textDirection w:val="btLr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№ модуля, заняття</w:t>
            </w:r>
          </w:p>
        </w:tc>
        <w:tc>
          <w:tcPr>
            <w:tcW w:w="7749" w:type="dxa"/>
            <w:vMerge w:val="restart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Назва модуля, теми, заняття, самостійної роботи чи консультації</w:t>
            </w:r>
          </w:p>
        </w:tc>
        <w:tc>
          <w:tcPr>
            <w:tcW w:w="774" w:type="dxa"/>
            <w:vMerge w:val="restart"/>
            <w:textDirection w:val="btLr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  <w:tc>
          <w:tcPr>
            <w:tcW w:w="5877" w:type="dxa"/>
            <w:gridSpan w:val="7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640" w:type="dxa"/>
            <w:vMerge w:val="restart"/>
            <w:textDirection w:val="btLr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</w:tr>
      <w:tr w:rsidR="002B4F92" w:rsidRPr="001621D9" w:rsidTr="00735D5B">
        <w:trPr>
          <w:trHeight w:val="183"/>
        </w:trPr>
        <w:tc>
          <w:tcPr>
            <w:tcW w:w="675" w:type="dxa"/>
            <w:vMerge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 w:val="restart"/>
            <w:textDirection w:val="btLr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  <w:tc>
          <w:tcPr>
            <w:tcW w:w="761" w:type="dxa"/>
            <w:vMerge w:val="restart"/>
            <w:textDirection w:val="btLr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</w:t>
            </w:r>
          </w:p>
        </w:tc>
        <w:tc>
          <w:tcPr>
            <w:tcW w:w="4362" w:type="dxa"/>
            <w:gridSpan w:val="5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40" w:type="dxa"/>
            <w:vMerge/>
          </w:tcPr>
          <w:p w:rsidR="002B4F92" w:rsidRPr="001621D9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rPr>
          <w:cantSplit/>
          <w:trHeight w:val="1846"/>
        </w:trPr>
        <w:tc>
          <w:tcPr>
            <w:tcW w:w="675" w:type="dxa"/>
            <w:vMerge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Merge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00" w:type="dxa"/>
            <w:textDirection w:val="btLr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07" w:type="dxa"/>
            <w:textDirection w:val="btLr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00" w:type="dxa"/>
            <w:textDirection w:val="btLr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1556" w:type="dxa"/>
            <w:textDirection w:val="btLr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Контрольні заняття</w:t>
            </w:r>
          </w:p>
        </w:tc>
        <w:tc>
          <w:tcPr>
            <w:tcW w:w="640" w:type="dxa"/>
            <w:vMerge/>
          </w:tcPr>
          <w:p w:rsidR="002B4F92" w:rsidRPr="001621D9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1621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rPr>
          <w:trHeight w:val="455"/>
        </w:trPr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>12</w:t>
            </w:r>
          </w:p>
        </w:tc>
        <w:tc>
          <w:tcPr>
            <w:tcW w:w="75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>2</w:t>
            </w:r>
          </w:p>
        </w:tc>
        <w:tc>
          <w:tcPr>
            <w:tcW w:w="699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rPr>
          <w:trHeight w:val="686"/>
        </w:trPr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DD611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noProof/>
                <w:lang w:val="en-US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іва фігурна дужка 2" o:spid="_x0000_s1026" type="#_x0000_t87" style="position:absolute;left:0;text-align:left;margin-left:-19.35pt;margin-top:-.1pt;width:13.7pt;height:66.5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"/>
              </w:pict>
            </w:r>
            <w:r w:rsidR="002B4F92"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rPr>
          <w:trHeight w:val="435"/>
        </w:trPr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стрибка у довжину способом «прогнувшись»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rPr>
          <w:trHeight w:val="700"/>
        </w:trPr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стрибки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біг на короткі дистанції 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621D9">
                <w:rPr>
                  <w:rFonts w:ascii="Times New Roman" w:hAnsi="Times New Roman"/>
                  <w:sz w:val="24"/>
                  <w:szCs w:val="24"/>
                  <w:lang w:val="uk-UA"/>
                </w:rPr>
                <w:t>100 м</w:t>
              </w:r>
            </w:smartTag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. Гімнастика</w:t>
            </w:r>
          </w:p>
        </w:tc>
        <w:tc>
          <w:tcPr>
            <w:tcW w:w="774" w:type="dxa"/>
            <w:vAlign w:val="center"/>
          </w:tcPr>
          <w:p w:rsidR="002B4F92" w:rsidRPr="00020316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прийоми, вдосконалення вправ на гімнастичних приладах, силова підготовка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2B4F92" w:rsidRPr="002F3C93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rPr>
          <w:trHeight w:val="542"/>
        </w:trPr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Виконання контрольного нормативу - силові вправи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2B4F92" w:rsidRPr="002F3C93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техніка виконання вільних вправ з елементами акробатики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2F3C93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020316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Волейбол</w:t>
            </w:r>
          </w:p>
        </w:tc>
        <w:tc>
          <w:tcPr>
            <w:tcW w:w="774" w:type="dxa"/>
            <w:vAlign w:val="center"/>
          </w:tcPr>
          <w:p w:rsidR="002B4F92" w:rsidRPr="00AA3261" w:rsidRDefault="002B4F92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22</w:t>
            </w:r>
          </w:p>
        </w:tc>
        <w:tc>
          <w:tcPr>
            <w:tcW w:w="754" w:type="dxa"/>
            <w:vAlign w:val="center"/>
          </w:tcPr>
          <w:p w:rsidR="002B4F92" w:rsidRPr="00A5014C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8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rPr>
          <w:trHeight w:val="335"/>
        </w:trPr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21D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Техніка гри в нападі. Передача м </w:t>
            </w:r>
            <w:proofErr w:type="spellStart"/>
            <w:r w:rsidRPr="001621D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'яча</w:t>
            </w:r>
            <w:proofErr w:type="spellEnd"/>
          </w:p>
        </w:tc>
        <w:tc>
          <w:tcPr>
            <w:tcW w:w="774" w:type="dxa"/>
            <w:vAlign w:val="center"/>
          </w:tcPr>
          <w:p w:rsidR="002B4F92" w:rsidRPr="00A5014C" w:rsidRDefault="002B4F92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2B4F92" w:rsidRPr="00A5014C" w:rsidRDefault="002B4F92" w:rsidP="00735D5B">
            <w:pPr>
              <w:shd w:val="clear" w:color="auto" w:fill="FFFFFF"/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4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2B4F92" w:rsidRPr="00020316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rPr>
          <w:trHeight w:val="353"/>
        </w:trPr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гри в захисті. Блокування</w:t>
            </w:r>
          </w:p>
        </w:tc>
        <w:tc>
          <w:tcPr>
            <w:tcW w:w="774" w:type="dxa"/>
            <w:vAlign w:val="center"/>
          </w:tcPr>
          <w:p w:rsidR="002B4F92" w:rsidRPr="00A5014C" w:rsidRDefault="002B4F92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2B4F92" w:rsidRPr="00A5014C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735D5B">
        <w:trPr>
          <w:trHeight w:val="505"/>
        </w:trPr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передача м'яча над собою</w:t>
            </w:r>
          </w:p>
        </w:tc>
        <w:tc>
          <w:tcPr>
            <w:tcW w:w="774" w:type="dxa"/>
            <w:vAlign w:val="center"/>
          </w:tcPr>
          <w:p w:rsidR="002B4F92" w:rsidRPr="009F7B43" w:rsidRDefault="002B4F9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6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2B4F92" w:rsidRPr="00A5014C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A5014C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 у волейбол</w:t>
            </w:r>
          </w:p>
        </w:tc>
        <w:tc>
          <w:tcPr>
            <w:tcW w:w="774" w:type="dxa"/>
            <w:vAlign w:val="center"/>
          </w:tcPr>
          <w:p w:rsidR="002B4F92" w:rsidRPr="00A5014C" w:rsidRDefault="002B4F9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754" w:type="dxa"/>
            <w:vAlign w:val="center"/>
          </w:tcPr>
          <w:p w:rsidR="002B4F92" w:rsidRPr="00A5014C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F92" w:rsidRPr="001621D9" w:rsidTr="00735D5B">
        <w:trPr>
          <w:trHeight w:val="631"/>
        </w:trPr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подача м'яча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2B4F92" w:rsidRPr="00A5014C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9F7B43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A5014C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по майданчику, вдосконалення техніки прийому-передачі м'яча в парах, блокування, нападаючий удар з пасу, подача, навчальна двостороння гра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2B4F92" w:rsidRPr="00A5014C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F92" w:rsidRPr="001621D9" w:rsidTr="00735D5B">
        <w:trPr>
          <w:trHeight w:val="586"/>
        </w:trPr>
        <w:tc>
          <w:tcPr>
            <w:tcW w:w="675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:rsidR="002B4F92" w:rsidRPr="001621D9" w:rsidRDefault="002B4F92" w:rsidP="00735D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36</w:t>
            </w:r>
          </w:p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C80F70" w:rsidRDefault="002B4F92" w:rsidP="00C80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774" w:type="dxa"/>
            <w:vAlign w:val="center"/>
          </w:tcPr>
          <w:p w:rsidR="002B4F92" w:rsidRPr="00AA08A8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C80F70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1621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411440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ind w:hanging="3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735D5B">
        <w:trPr>
          <w:trHeight w:val="887"/>
        </w:trPr>
        <w:tc>
          <w:tcPr>
            <w:tcW w:w="675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у захисній стійці;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</w:tc>
        <w:tc>
          <w:tcPr>
            <w:tcW w:w="774" w:type="dxa"/>
            <w:vAlign w:val="center"/>
          </w:tcPr>
          <w:p w:rsidR="002B4F92" w:rsidRPr="00411440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54" w:type="dxa"/>
            <w:vAlign w:val="center"/>
          </w:tcPr>
          <w:p w:rsidR="002B4F92" w:rsidRPr="00C80F70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411440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м'ячем що відскочив від щита чи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411440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54" w:type="dxa"/>
            <w:vAlign w:val="center"/>
          </w:tcPr>
          <w:p w:rsidR="002B4F92" w:rsidRPr="00411440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дії гравця з м'ячем,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C80F70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774" w:type="dxa"/>
            <w:vAlign w:val="center"/>
          </w:tcPr>
          <w:p w:rsidR="002B4F92" w:rsidRPr="00411440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4" w:type="dxa"/>
            <w:vAlign w:val="center"/>
          </w:tcPr>
          <w:p w:rsidR="002B4F92" w:rsidRPr="00411440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651B15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</w:tc>
        <w:tc>
          <w:tcPr>
            <w:tcW w:w="774" w:type="dxa"/>
            <w:vAlign w:val="center"/>
          </w:tcPr>
          <w:p w:rsidR="002B4F92" w:rsidRPr="005A7CBB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651B15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- техніка 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2B4F92" w:rsidRPr="00C80F70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C836C4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C836C4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651B15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 - штрафні кидки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411440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AA08A8">
        <w:tc>
          <w:tcPr>
            <w:tcW w:w="675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</w:tcPr>
          <w:p w:rsidR="002B4F92" w:rsidRPr="00411440" w:rsidRDefault="002B4F92" w:rsidP="00411440">
            <w:pPr>
              <w:shd w:val="clear" w:color="auto" w:fill="FFFFFF"/>
              <w:spacing w:after="0" w:line="240" w:lineRule="auto"/>
              <w:ind w:hanging="57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</w:tcPr>
          <w:p w:rsidR="002B4F92" w:rsidRPr="00C80F70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2B4F92" w:rsidRPr="00C836C4" w:rsidRDefault="002B4F92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699" w:type="dxa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2B4F92" w:rsidRPr="00C836C4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700" w:type="dxa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4</w:t>
            </w: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7F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411440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1621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774" w:type="dxa"/>
            <w:vAlign w:val="center"/>
          </w:tcPr>
          <w:p w:rsidR="002B4F92" w:rsidRPr="00EF20DD" w:rsidRDefault="002B4F92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C836C4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735D5B">
        <w:trPr>
          <w:trHeight w:val="618"/>
        </w:trPr>
        <w:tc>
          <w:tcPr>
            <w:tcW w:w="675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774" w:type="dxa"/>
            <w:vAlign w:val="center"/>
          </w:tcPr>
          <w:p w:rsidR="002B4F92" w:rsidRPr="00411440" w:rsidRDefault="002B4F92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54" w:type="dxa"/>
            <w:vAlign w:val="center"/>
          </w:tcPr>
          <w:p w:rsidR="002B4F92" w:rsidRPr="00411440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C836C4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2B4F92" w:rsidRPr="00C836C4" w:rsidRDefault="002B4F92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411440" w:rsidRDefault="002B4F92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774" w:type="dxa"/>
            <w:vAlign w:val="center"/>
          </w:tcPr>
          <w:p w:rsidR="002B4F92" w:rsidRPr="00737B0C" w:rsidRDefault="002B4F92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2B4F92" w:rsidRPr="00737B0C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735D5B">
        <w:trPr>
          <w:trHeight w:val="366"/>
        </w:trPr>
        <w:tc>
          <w:tcPr>
            <w:tcW w:w="675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біг на середні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дистанції (дів.-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1621D9">
                <w:rPr>
                  <w:rFonts w:ascii="Times New Roman" w:hAnsi="Times New Roman"/>
                  <w:sz w:val="24"/>
                  <w:szCs w:val="24"/>
                  <w:lang w:val="uk-UA"/>
                </w:rPr>
                <w:t>1000 м</w:t>
              </w:r>
            </w:smartTag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., юн.-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1621D9">
                <w:rPr>
                  <w:rFonts w:ascii="Times New Roman" w:hAnsi="Times New Roman"/>
                  <w:sz w:val="24"/>
                  <w:szCs w:val="24"/>
                  <w:lang w:val="uk-UA"/>
                </w:rPr>
                <w:t>1500 м</w:t>
              </w:r>
            </w:smartTag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74" w:type="dxa"/>
            <w:vAlign w:val="center"/>
          </w:tcPr>
          <w:p w:rsidR="002B4F92" w:rsidRPr="00C836C4" w:rsidRDefault="002B4F92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411440" w:rsidRDefault="002B4F92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C836C4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774" w:type="dxa"/>
            <w:vAlign w:val="center"/>
          </w:tcPr>
          <w:p w:rsidR="002B4F92" w:rsidRPr="00737B0C" w:rsidRDefault="002B4F92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2B4F92" w:rsidRPr="00C80F70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735D5B">
        <w:tc>
          <w:tcPr>
            <w:tcW w:w="675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стрибки у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довжину з місця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411440" w:rsidRDefault="002B4F92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</w:tcPr>
          <w:p w:rsidR="002B4F92" w:rsidRPr="001621D9" w:rsidRDefault="002B4F92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B4F92" w:rsidRDefault="002B4F92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2B4F92" w:rsidRPr="001621D9" w:rsidTr="003E15A8">
        <w:trPr>
          <w:trHeight w:val="586"/>
        </w:trPr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:rsidR="002B4F92" w:rsidRPr="001621D9" w:rsidRDefault="002B4F92" w:rsidP="003E1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66</w:t>
            </w:r>
          </w:p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</w:t>
            </w:r>
          </w:p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B4F92" w:rsidRDefault="002B4F92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p w:rsidR="002B4F92" w:rsidRDefault="002B4F92">
      <w:pPr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br w:type="page"/>
      </w:r>
    </w:p>
    <w:p w:rsidR="002B4F92" w:rsidRPr="005C6396" w:rsidRDefault="002B4F92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2B4F92" w:rsidRPr="000C1567" w:rsidTr="00735D5B">
        <w:trPr>
          <w:cantSplit/>
          <w:trHeight w:val="56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caps/>
                <w:sz w:val="24"/>
                <w:szCs w:val="24"/>
              </w:rPr>
              <w:t>4</w:t>
            </w:r>
            <w:r w:rsidRPr="000C156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Інформаційний обсяг програми навчальної дисципліни</w:t>
            </w:r>
          </w:p>
        </w:tc>
      </w:tr>
      <w:tr w:rsidR="002B4F92" w:rsidRPr="000C1567" w:rsidTr="00735D5B">
        <w:trPr>
          <w:cantSplit/>
          <w:trHeight w:val="13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№ заняття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textDirection w:val="btLr"/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4F92" w:rsidRPr="000C1567" w:rsidRDefault="002B4F92" w:rsidP="00735D5B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Тема навчального заняття, самостійної роботи чи консультації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4F92" w:rsidRPr="000C1567" w:rsidRDefault="002B4F92" w:rsidP="00735D5B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Зміст навчального заняття, самостійної роботи чи консультації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 заняття, форма та засоби контролю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B4F92" w:rsidRPr="000C1567" w:rsidTr="00735D5B">
        <w:trPr>
          <w:cantSplit/>
          <w:trHeight w:val="258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 КУРС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2B4F92" w:rsidRPr="000C1567" w:rsidTr="00735D5B">
        <w:trPr>
          <w:cantSplit/>
          <w:trHeight w:val="25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651B15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651B15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загальнорозвиваючих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вправ, спеціально розвиваючих вправ,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виконання низького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старту,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пробігання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швидкість, перемінний біг, виконання підготовчих вправ для стрибка у довжину способом 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3E383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фронтальний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2B4F92" w:rsidRPr="000C1567" w:rsidTr="00735D5B">
        <w:trPr>
          <w:cantSplit/>
          <w:trHeight w:val="120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Фізичні вправи як засіб формування елементів педагогічної майстерності. Фізичні вправи як засіб профілактики професійних захворювань. Самомасаж та можливості його використання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110-113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DD6114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pict>
                <v:shape id="Ліва фігурна дужка 4" o:spid="_x0000_s1027" type="#_x0000_t87" style="position:absolute;left:0;text-align:left;margin-left:-16.3pt;margin-top:1.7pt;width:7.65pt;height:189.8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"/>
              </w:pict>
            </w:r>
            <w:r w:rsidR="002B4F92"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загальнорозвиваючих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вправ,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вправ,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техніки бігу на короткі дистанції, с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трибкові підготовчі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стрибок у довжину з розбігу способом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: підбір розбігу, попадання на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брусок, відштовхування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4F92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:rsidR="002B4F92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оточний</w:t>
            </w:r>
          </w:p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2B4F92" w:rsidRPr="000C1567" w:rsidTr="00735D5B">
        <w:trPr>
          <w:cantSplit/>
          <w:trHeight w:val="106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Ознайомитись з технікою низького старту, навчитись вибігати з низького старту, 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пробігання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індивідуальна 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вибігання з низького старту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115 - 127</w:t>
            </w:r>
          </w:p>
        </w:tc>
      </w:tr>
      <w:tr w:rsidR="002B4F92" w:rsidRPr="000C1567" w:rsidTr="00735D5B">
        <w:trPr>
          <w:cantSplit/>
          <w:trHeight w:val="113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6710" w:type="dxa"/>
            <w:tcBorders>
              <w:bottom w:val="single" w:sz="8" w:space="0" w:color="auto"/>
            </w:tcBorders>
          </w:tcPr>
          <w:p w:rsidR="002B4F92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загальнорозвиваючих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вправ, виконання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впр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., вдосконалення техніки прийому-передачі естафетної палички у двадцяти-метровій зоні, біг зі зміною швидкості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.</w:t>
            </w:r>
          </w:p>
          <w:p w:rsidR="002B4F92" w:rsidRPr="002F57FE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4F92" w:rsidRPr="002F57FE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bottom w:val="single" w:sz="8" w:space="0" w:color="auto"/>
            </w:tcBorders>
          </w:tcPr>
          <w:p w:rsidR="002B4F92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4F92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:rsidR="002B4F92" w:rsidRPr="009A7ACD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прийо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 – передача естафетної палички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– передачі естафетної палички, входження в коридор. Техніка бігу з естафетною палицею по дистанції.</w:t>
            </w:r>
          </w:p>
          <w:p w:rsidR="002B4F92" w:rsidRPr="000C1567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еревірка виконання</w:t>
            </w:r>
            <w:r w:rsidRPr="00392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7, с. 120-122</w:t>
            </w:r>
          </w:p>
        </w:tc>
      </w:tr>
      <w:tr w:rsidR="002B4F92" w:rsidRPr="000C1567" w:rsidTr="00735D5B">
        <w:trPr>
          <w:cantSplit/>
          <w:trHeight w:val="16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Вибігання з низького старту під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команди,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пробігання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 (2*40; 2*60; 1*100), прийом-передача естафетної палички у двадцятиметровій зоні, вдосконалення т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ехніки стрибка у довжину з розбігу способом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: підбір розбігу, попадання на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брусок, відштовхування,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вправи для зміцнення м’язів ніг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2B4F92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:rsidR="002B4F92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2B4F92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6, 8,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11, </w:t>
            </w: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2B4F92" w:rsidRPr="000C1567" w:rsidTr="00735D5B">
        <w:trPr>
          <w:cantSplit/>
          <w:trHeight w:val="196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Оволодіння прикладними вміннями і навичками, які є елементами окремих видів спорту. Акцентоване виховання окремих фізичних і спеціальних якостей, особливо необхідних для високопродуктивної праці в певній професії. Придбання прикладних знань та вмінь застосування засобів ф/к і спорту в режимі праці та відпочинку з урахуванням мінливих умов праці, побуту та вікових особливостей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130-135</w:t>
            </w:r>
          </w:p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0C1567" w:rsidTr="00735D5B">
        <w:trPr>
          <w:cantSplit/>
          <w:trHeight w:val="6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стрибка в довжину способом 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розбігу, відштовхування, польоту і приземлення у стрибку способом  «прогнувшись».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2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-23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4F92" w:rsidRPr="000C1567" w:rsidTr="00735D5B">
        <w:trPr>
          <w:cantSplit/>
          <w:trHeight w:val="5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Стрибки у довжину способом «прогнувшись».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2B4F9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2B4F92" w:rsidRPr="000C1567" w:rsidTr="00735D5B">
        <w:trPr>
          <w:cantSplit/>
          <w:trHeight w:val="53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2B4F92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2B4F9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2B4F92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Біг на короткі дистанції (100).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2B4F9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651B15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E46DB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 w:rsidRPr="00E46D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735D5B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9292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62410D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Загальнорозвиваючі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, прийом-передача м'яча на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місці і в русі по парах, блокування, підготовчі вправи для нападаючого удару, нападаючий удар по зафіксованому м’ячу та з пасу,  п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одача м'яча, двостороння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гра.</w:t>
            </w:r>
          </w:p>
          <w:p w:rsidR="002B4F92" w:rsidRPr="000C1567" w:rsidRDefault="002B4F9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92929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2B4F92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поперемінний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2B4F92" w:rsidRPr="000C1567" w:rsidTr="00735D5B">
        <w:trPr>
          <w:cantSplit/>
          <w:trHeight w:val="115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гри в нападі. Передача м'яча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Ознайомитись з технікою виконання передачі, виконання передачі м’яча двома руками зверху в стінку на різну висоту і дальність.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</w:t>
            </w:r>
          </w:p>
        </w:tc>
      </w:tr>
      <w:tr w:rsidR="002B4F92" w:rsidRPr="000C1567" w:rsidTr="00735D5B">
        <w:trPr>
          <w:cantSplit/>
          <w:trHeight w:val="138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Загальнорозвиваючі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прийом-передача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трійках,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400A25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2B4F92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е, </w:t>
            </w:r>
          </w:p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2B4F92" w:rsidRPr="000C1567" w:rsidTr="00735D5B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A12766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735D5B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A12766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гри в захисті. Блокування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 м’яча зверху і знизу. Техніка гри в захисті. Техніка виставлення блоку.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170-176</w:t>
            </w:r>
          </w:p>
        </w:tc>
      </w:tr>
      <w:tr w:rsidR="002B4F92" w:rsidRPr="000C1567" w:rsidTr="00735D5B">
        <w:trPr>
          <w:cantSplit/>
          <w:trHeight w:val="55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Передача м’яча над собою.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9292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м’яча.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FB39EA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392929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2B4F92" w:rsidRPr="000C1567" w:rsidTr="00735D5B">
        <w:trPr>
          <w:cantSplit/>
          <w:trHeight w:val="166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прийому-передачі м'яча в парах,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блокування, нападаючий удар з пасу, подача , навчальна двостороння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Загальнорозвиваючі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вправи, 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прийом-передача м'яча в пара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FB39EA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FB39EA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навчальне, </w:t>
            </w:r>
          </w:p>
          <w:p w:rsidR="002B4F92" w:rsidRPr="000C1567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DBF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</w:tbl>
    <w:p w:rsidR="002B4F92" w:rsidRDefault="002B4F92">
      <w:pPr>
        <w:rPr>
          <w:lang w:val="uk-UA"/>
        </w:rPr>
      </w:pPr>
    </w:p>
    <w:p w:rsidR="002B4F92" w:rsidRDefault="002B4F92">
      <w:pPr>
        <w:rPr>
          <w:lang w:val="uk-UA"/>
        </w:rPr>
      </w:pPr>
    </w:p>
    <w:p w:rsidR="002B4F92" w:rsidRDefault="002B4F92">
      <w:pPr>
        <w:rPr>
          <w:lang w:val="uk-UA"/>
        </w:rPr>
      </w:pPr>
    </w:p>
    <w:p w:rsidR="002B4F92" w:rsidRDefault="002B4F92">
      <w:pPr>
        <w:rPr>
          <w:lang w:val="uk-UA"/>
        </w:rPr>
      </w:pPr>
    </w:p>
    <w:p w:rsidR="002B4F92" w:rsidRDefault="002B4F92">
      <w:pPr>
        <w:rPr>
          <w:lang w:val="uk-UA"/>
        </w:rPr>
      </w:pPr>
    </w:p>
    <w:p w:rsidR="002B4F92" w:rsidRDefault="002B4F92">
      <w:pPr>
        <w:rPr>
          <w:lang w:val="en-US"/>
        </w:rPr>
      </w:pPr>
    </w:p>
    <w:p w:rsidR="002B4F92" w:rsidRDefault="002B4F92">
      <w:pPr>
        <w:rPr>
          <w:lang w:val="en-US"/>
        </w:rPr>
      </w:pPr>
    </w:p>
    <w:p w:rsidR="002B4F92" w:rsidRDefault="002B4F92">
      <w:pPr>
        <w:rPr>
          <w:lang w:val="en-US"/>
        </w:rPr>
      </w:pPr>
    </w:p>
    <w:p w:rsidR="002B4F92" w:rsidRPr="00EC5F7E" w:rsidRDefault="002B4F92">
      <w:pPr>
        <w:rPr>
          <w:lang w:val="en-US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2B4F92" w:rsidRPr="000C1567" w:rsidTr="00095E4E">
        <w:trPr>
          <w:cantSplit/>
          <w:trHeight w:val="26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2B4F92" w:rsidRPr="000C1567" w:rsidRDefault="002B4F92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2B4F92" w:rsidRPr="000C1567" w:rsidRDefault="002B4F92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2B4F92" w:rsidRPr="000C1567" w:rsidRDefault="002B4F92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Гімнастика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2B4F92" w:rsidRPr="000C1567" w:rsidRDefault="002B4F92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2B4F92" w:rsidRPr="000C1567" w:rsidRDefault="002B4F92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2B4F92" w:rsidRPr="000C1567" w:rsidRDefault="002B4F92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0C1567" w:rsidTr="00095E4E">
        <w:trPr>
          <w:cantSplit/>
          <w:trHeight w:val="2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2B4F92" w:rsidRPr="000C1567" w:rsidRDefault="002B4F92" w:rsidP="00095E4E">
            <w:pPr>
              <w:shd w:val="clear" w:color="auto" w:fill="FFFFFF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Стройові прийоми, 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вдоско-налення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 на гімнастичних приладах, силова підготовка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2B4F92" w:rsidRDefault="002B4F92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 на місці та в русі,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фігурне марширування, вдосконалення техніки вільних вправ з елементами акробатики, 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виконання підготовчих вправ для опорного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стрибка через «козла», силова підготовка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.</w:t>
            </w:r>
          </w:p>
          <w:p w:rsidR="002B4F92" w:rsidRDefault="002B4F92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:rsidR="002B4F92" w:rsidRDefault="002B4F92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:rsidR="002B4F92" w:rsidRPr="00194A18" w:rsidRDefault="002B4F92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2B4F92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2B4F92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2B4F92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2B4F92" w:rsidRPr="000C1567" w:rsidRDefault="002B4F92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2B4F92" w:rsidRPr="00A12766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A12766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095E4E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F92" w:rsidRPr="00A12766" w:rsidRDefault="002B4F92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B4F92" w:rsidRPr="000C1567" w:rsidTr="00095E4E">
        <w:trPr>
          <w:cantSplit/>
          <w:trHeight w:val="90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прийоми, фігурне марширування,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 на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гімнастичних приладах: техніки вільних вправ 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елементами акробатики,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.),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опорний стрибок через «козла»,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FB39EA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2B4F92" w:rsidRPr="00FB39EA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2B4F92" w:rsidRPr="000C1567" w:rsidTr="00095E4E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 на місці та в русі, вдосконалення техніки виконання 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вільних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вправ з елементами акробатики, силових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вправ, опорного стрибка через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«козла»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FB39EA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2B4F92" w:rsidRPr="00FB39EA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2B4F92" w:rsidRPr="000C156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92929" w:rsidRDefault="002B4F92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Силові вправи (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піднімання тулуба в </w:t>
            </w:r>
            <w:proofErr w:type="spellStart"/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сід</w:t>
            </w:r>
            <w:proofErr w:type="spellEnd"/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60 с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дів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  підтягування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.)).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92929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2B4F92" w:rsidRPr="000C156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Техніка виконання вільних вправ з елементами акробатики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92929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2B4F92" w:rsidRPr="000C1567" w:rsidRDefault="002B4F92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</w:tbl>
    <w:p w:rsidR="002B4F92" w:rsidRDefault="002B4F92"/>
    <w:p w:rsidR="002B4F92" w:rsidRDefault="002B4F92"/>
    <w:p w:rsidR="002B4F92" w:rsidRDefault="002B4F92"/>
    <w:p w:rsidR="002B4F92" w:rsidRDefault="002B4F92"/>
    <w:p w:rsidR="002B4F92" w:rsidRDefault="002B4F92">
      <w:pPr>
        <w:rPr>
          <w:lang w:val="en-US"/>
        </w:rPr>
      </w:pPr>
    </w:p>
    <w:p w:rsidR="002B4F92" w:rsidRPr="00EC5F7E" w:rsidRDefault="002B4F92">
      <w:pPr>
        <w:rPr>
          <w:lang w:val="en-US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2B4F92" w:rsidRPr="000C156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6E2949" w:rsidRDefault="002B4F92" w:rsidP="00040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2</w:t>
            </w:r>
            <w:r w:rsidRPr="006E29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4F92" w:rsidRPr="00651B15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4F92" w:rsidRPr="00B433B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4F92" w:rsidRPr="00B433B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33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4F92" w:rsidRPr="00B433B8" w:rsidRDefault="002B4F92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4F92" w:rsidRPr="00B433B8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B433B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у захисній стійці;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  <w:p w:rsidR="002B4F92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4F92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4F92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переміщення у захисній стійці, в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FB39EA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FB39EA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A12766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735D5B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A12766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м'ячем що відскочив від щита чи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техніка переміщення у захисній стійці, техніка оволодіння м'ячем, способи протидії, вибивання та переймання м'яча в парах під час ведення, п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ресинг, двостороння навчальна гра (звертати увагу на правила гри, суддівство).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FB39EA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FB39EA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Створити правильне уявлення і розуміння техніки кидків м’яча у кошик різними способами. Навчитись кидкам в русі – це виконання двох кроків під час бігу і ловлі м’яча. Навчитись кидкам у кошик однією рукою зверху з-під щита, згодом до кидка після ловлі у русі під кутом до щита. Удосконалення усіх основних способів кидків. Навчитись кидкам у кошик у стрибку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поточна</w:t>
            </w:r>
          </w:p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перевірка</w:t>
            </w:r>
          </w:p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кидків різними способами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28 - 34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дії гравця з м'ячем,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ЗРВ, СРВ, техніка володіння м'ячем, при відскоку м'яча від щита, вибивання й переймання м'яча, способи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протидії (вибивання та переймання м'яча в парах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під час ведення), гра 3*3 на одне кільце, двостороння навчальна гра.</w:t>
            </w:r>
          </w:p>
          <w:p w:rsidR="002B4F92" w:rsidRPr="00D237EF" w:rsidRDefault="002B4F92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9A7ACD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4F9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Розміри площадки, розмітка на площадці, кількість гравців, переміщення гравців, форма, тривалість володіння м’ячем, заміна гравця, поведінка під час гри, рахунок, кількість перерв під час гри</w:t>
            </w:r>
          </w:p>
          <w:p w:rsidR="002B4F92" w:rsidRPr="00D237EF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 с. 34-140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651B15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  <w:p w:rsidR="002B4F92" w:rsidRPr="00D237EF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переміщення у захисній стійці, в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FB39EA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FB39EA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навчальне,</w:t>
            </w:r>
          </w:p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Default="002B4F92" w:rsidP="00735D5B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651B15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9A7ACD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Default="002B4F92" w:rsidP="00735D5B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A12766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735D5B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F92" w:rsidRPr="00A12766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651B15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Штрафні кидки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FB39EA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Default="002B4F92" w:rsidP="00735D5B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651B15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F92" w:rsidRPr="00D237EF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ЗРВ, СРВ, вибігання з низького старту під команду на прямій і на повороті (біг на повороті з виходом на пряму, біг по прямій з виходом на поворот),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пробігання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B415D3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ЗРВ, СРВ, </w:t>
            </w:r>
            <w:proofErr w:type="spellStart"/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пробігання</w:t>
            </w:r>
            <w:proofErr w:type="spellEnd"/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відрізків на швидкість, прийом-передача естафетної палички під час бігу на максимальній швидкості, перемінний біг, метання гранати з розбігу, вправи для зміцнення м'язів ніг.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B415D3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Вправи на тренажерах: згинання і розгинання ніг, присідання зі штангою, бігові і стрибкові вправи,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вправи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 протидією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індивідуальна перевірка фізичних якостей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24-32</w:t>
            </w:r>
          </w:p>
        </w:tc>
      </w:tr>
      <w:tr w:rsidR="002B4F92" w:rsidRPr="000C1567" w:rsidTr="00735D5B">
        <w:trPr>
          <w:cantSplit/>
          <w:trHeight w:val="152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ind w:hanging="1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Загальнорозвиваючі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вправи, спеціально розвиваючі вправи, вибігання з низького старту під команду на прямій і на повороті (біг на повороті з виходом на пряму, біг по прямій з виходом на поворот),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пробігання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B415D3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2B4F92" w:rsidRPr="000C1567" w:rsidTr="00735D5B">
        <w:trPr>
          <w:cantSplit/>
          <w:trHeight w:val="9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по темі «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Стрибки»в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довжину трьома способами: «зігнувши ноги», «прогнувшись», «ножиці»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76-93</w:t>
            </w:r>
          </w:p>
        </w:tc>
      </w:tr>
      <w:tr w:rsidR="002B4F92" w:rsidRPr="000C156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Біг на середні дистанції (дів.-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D237EF">
                <w:rPr>
                  <w:rFonts w:ascii="Times New Roman" w:hAnsi="Times New Roman"/>
                  <w:sz w:val="24"/>
                  <w:szCs w:val="24"/>
                  <w:lang w:val="uk-UA"/>
                </w:rPr>
                <w:t>1000 м</w:t>
              </w:r>
            </w:smartTag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., юн.-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D237EF">
                <w:rPr>
                  <w:rFonts w:ascii="Times New Roman" w:hAnsi="Times New Roman"/>
                  <w:sz w:val="24"/>
                  <w:szCs w:val="24"/>
                  <w:lang w:val="uk-UA"/>
                </w:rPr>
                <w:t>1500 м</w:t>
              </w:r>
            </w:smartTag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9A7ACD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2B4F92" w:rsidRPr="000C1567" w:rsidTr="00735D5B">
        <w:trPr>
          <w:cantSplit/>
          <w:trHeight w:val="84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на короткі, середні і довгі дистанції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63-76</w:t>
            </w:r>
          </w:p>
        </w:tc>
      </w:tr>
      <w:tr w:rsidR="002B4F92" w:rsidRPr="000C1567" w:rsidTr="00735D5B">
        <w:trPr>
          <w:cantSplit/>
          <w:trHeight w:val="25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361388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6138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61388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6138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6138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36138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B4F92" w:rsidRPr="000C1567" w:rsidTr="00735D5B">
        <w:trPr>
          <w:cantSplit/>
          <w:trHeight w:val="53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Стри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бки у довжину з місця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9A7ACD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</w:tbl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B4F92" w:rsidRPr="00EC5F7E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2B4F92" w:rsidRPr="000C1567" w:rsidTr="003E15A8">
        <w:trPr>
          <w:cantSplit/>
          <w:trHeight w:val="56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Інформаційний обсяг програми навчальної дисципліни</w:t>
            </w:r>
          </w:p>
        </w:tc>
      </w:tr>
      <w:tr w:rsidR="002B4F92" w:rsidRPr="000C1567" w:rsidTr="003E15A8">
        <w:trPr>
          <w:cantSplit/>
          <w:trHeight w:val="13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№ заняття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textDirection w:val="btLr"/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4F92" w:rsidRPr="000C1567" w:rsidRDefault="002B4F92" w:rsidP="003E15A8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Тема навчального заняття, самостійної роботи чи консультації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4F92" w:rsidRPr="000C1567" w:rsidRDefault="002B4F92" w:rsidP="003E15A8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Зміст навчального заняття, самостійної роботи чи консультації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 заняття, форма та засоби контролю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B4F92" w:rsidRPr="000C1567" w:rsidTr="003E15A8">
        <w:trPr>
          <w:cantSplit/>
          <w:trHeight w:val="258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КУРС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2B4F92" w:rsidRPr="000C1567" w:rsidTr="003E15A8">
        <w:trPr>
          <w:cantSplit/>
          <w:trHeight w:val="25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651B15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651B15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загальнорозвиваючих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вправ, спеціально розвиваючих вправ,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виконання низького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старту,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пробігання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швидкість, перемінний біг, виконання підготовчих вправ для стрибка у довжину способом 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3E383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фронтальний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5, 6, 8, 13</w:t>
            </w:r>
          </w:p>
        </w:tc>
      </w:tr>
      <w:tr w:rsidR="002B4F92" w:rsidRPr="000C1567" w:rsidTr="003E15A8">
        <w:trPr>
          <w:cantSplit/>
          <w:trHeight w:val="120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Фізичні вправи як засіб формування елементів педагогічної майстерності. Фізичні вправи як засіб профілактики професійних захворювань. Самомасаж та можливості його використання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110-113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DD6114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pict>
                <v:shape id="Ліва фігурна дужка 3" o:spid="_x0000_s1028" type="#_x0000_t87" style="position:absolute;left:0;text-align:left;margin-left:-16.3pt;margin-top:1.7pt;width:7.65pt;height:189.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"/>
              </w:pict>
            </w:r>
            <w:r w:rsidR="002B4F92"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загальнорозвиваючих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вправ,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вправ,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техніки бігу на короткі дистанції, с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трибкові підготовчі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стрибок у довжину з розбігу способом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: підбір розбігу, попадання на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брусок, відштовхування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оточний</w:t>
            </w:r>
          </w:p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2B4F92" w:rsidRPr="000C1567" w:rsidTr="003E15A8">
        <w:trPr>
          <w:cantSplit/>
          <w:trHeight w:val="106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Ознайомитись з технікою низького старту, навчитись вибігати з низького старту, 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пробігання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індивідуальна 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вибігання з низького старту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115 - 127</w:t>
            </w:r>
          </w:p>
        </w:tc>
      </w:tr>
      <w:tr w:rsidR="002B4F92" w:rsidRPr="000C1567" w:rsidTr="003E15A8">
        <w:trPr>
          <w:cantSplit/>
          <w:trHeight w:val="113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6710" w:type="dxa"/>
            <w:tcBorders>
              <w:bottom w:val="single" w:sz="8" w:space="0" w:color="auto"/>
            </w:tcBorders>
          </w:tcPr>
          <w:p w:rsidR="002B4F92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загальнорозвиваючих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вправ, виконання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впр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., вдосконалення техніки прийому-передачі естафетної палички у двадцяти-метровій зоні, біг зі зміною швидкості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.</w:t>
            </w:r>
          </w:p>
          <w:p w:rsidR="002B4F92" w:rsidRPr="002F57FE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4F92" w:rsidRPr="002F57FE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bottom w:val="single" w:sz="8" w:space="0" w:color="auto"/>
            </w:tcBorders>
          </w:tcPr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:rsidR="002B4F92" w:rsidRPr="009A7ACD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прийо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 – передача естафетної палички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– передачі естафетної палички, входження в коридор. Техніка бігу з естафетною палицею по дистанції.</w:t>
            </w:r>
          </w:p>
          <w:p w:rsidR="002B4F92" w:rsidRPr="000C1567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еревірка виконання</w:t>
            </w:r>
            <w:r w:rsidRPr="00392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7, с. 120-122</w:t>
            </w:r>
          </w:p>
        </w:tc>
      </w:tr>
      <w:tr w:rsidR="002B4F92" w:rsidRPr="000C1567" w:rsidTr="003E15A8">
        <w:trPr>
          <w:cantSplit/>
          <w:trHeight w:val="16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Вибігання з низького старту під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команди,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пробігання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 (2*40; 2*60; 1*100), прийом-передача естафетної палички у двадцятиметровій зоні, вдосконалення т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ехніки стрибка у довжину з розбігу способом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: підбір розбігу, попадання на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брусок, відштовхування,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вправи для зміцнення м’язів ніг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6, 8,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11, </w:t>
            </w: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2B4F92" w:rsidRPr="000C1567" w:rsidTr="003E15A8">
        <w:trPr>
          <w:cantSplit/>
          <w:trHeight w:val="196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Оволодіння прикладними вміннями і навичками, які є елементами окремих видів спорту. Акцентоване виховання окремих фізичних і спеціальних якостей, особливо необхідних для високопродуктивної праці в певній професії. Придбання прикладних знань та вмінь застосування засобів ф/к і спорту в режимі праці та відпочинку з урахуванням мінливих умов праці, побуту та вікових особливостей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130-135</w:t>
            </w:r>
          </w:p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0C1567" w:rsidTr="003E15A8">
        <w:trPr>
          <w:cantSplit/>
          <w:trHeight w:val="6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стрибка в довжину способом 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розбігу, відштовхування, польоту і приземлення у стрибку способом  «прогнувшись».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2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-23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4F92" w:rsidRPr="000C1567" w:rsidTr="003E15A8">
        <w:trPr>
          <w:cantSplit/>
          <w:trHeight w:val="5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Стрибки у довжину способом «прогнувшись».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2B4F92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2B4F92" w:rsidRPr="000C1567" w:rsidTr="003E15A8">
        <w:trPr>
          <w:cantSplit/>
          <w:trHeight w:val="53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2B4F92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2B4F92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Біг на короткі дистанції (100).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2B4F92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651B15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E46DB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 w:rsidRPr="00E46D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9292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62410D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Загальнорозвиваючі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, прийом-передача м'яча на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місці і в русі по парах, блокування, підготовчі вправи для нападаючого удару, нападаючий удар по зафіксованому м’ячу та з пасу,  п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одача м'яча, двостороння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гра.</w:t>
            </w:r>
          </w:p>
          <w:p w:rsidR="002B4F92" w:rsidRPr="000C1567" w:rsidRDefault="002B4F9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9292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поперемінний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2B4F92" w:rsidRPr="000C1567" w:rsidTr="003E15A8">
        <w:trPr>
          <w:cantSplit/>
          <w:trHeight w:val="115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гри в нападі. Передача м'яча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Ознайомитись з технікою виконання передачі, виконання передачі м’яча двома руками зверху в стінку на різну висоту і дальність.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</w:t>
            </w:r>
          </w:p>
        </w:tc>
      </w:tr>
      <w:tr w:rsidR="002B4F92" w:rsidRPr="000C1567" w:rsidTr="003E15A8">
        <w:trPr>
          <w:cantSplit/>
          <w:trHeight w:val="138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Загальнорозвиваючі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прийом-передача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трійках,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400A25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е, </w:t>
            </w:r>
          </w:p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2B4F92" w:rsidRPr="000C1567" w:rsidTr="003E15A8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A12766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гри в захисті. Блокування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 м’яча зверху і знизу. Техніка гри в захисті. Техніка виставлення блоку.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170-176</w:t>
            </w:r>
          </w:p>
        </w:tc>
      </w:tr>
      <w:tr w:rsidR="002B4F92" w:rsidRPr="000C1567" w:rsidTr="003E15A8">
        <w:trPr>
          <w:cantSplit/>
          <w:trHeight w:val="55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Передача м’яча над собою.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9292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м’яча.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FB39EA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39292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2B4F92" w:rsidRPr="000C1567" w:rsidTr="003E15A8">
        <w:trPr>
          <w:cantSplit/>
          <w:trHeight w:val="166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прийому-передачі м'яча в парах,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блокування, нападаючий удар з пасу, подача , навчальна двостороння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Загальнорозвиваючі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вправи, 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прийом-передача м'яча в пара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FB39EA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FB39EA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навчальне, </w:t>
            </w:r>
          </w:p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DBF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2B4F92" w:rsidRPr="000C1567" w:rsidTr="003E15A8">
        <w:trPr>
          <w:cantSplit/>
          <w:trHeight w:val="26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Гімнастика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0C1567" w:rsidTr="003E15A8">
        <w:trPr>
          <w:cantSplit/>
          <w:trHeight w:val="2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Стройові прийоми, 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вдоско-налення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 на гімнастичних приладах, силова підготовка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2B4F92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 на місці та в русі,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фігурне марширування, вдосконалення техніки вільних вправ з елементами акробатики, 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виконання підготовчих вправ для опорного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стрибка через «козла», силова підготовка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.</w:t>
            </w:r>
          </w:p>
          <w:p w:rsidR="002B4F92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:rsidR="002B4F92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:rsidR="002B4F92" w:rsidRPr="00194A18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2B4F92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2B4F92" w:rsidRPr="00A12766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F92" w:rsidRPr="00A12766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B4F92" w:rsidRPr="000C1567" w:rsidTr="003E15A8">
        <w:trPr>
          <w:cantSplit/>
          <w:trHeight w:val="90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прийоми, фігурне марширування,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 на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гімнастичних приладах: техніки вільних вправ 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елементами акробатики,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.),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опорний стрибок через «козла»,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FB39EA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2B4F92" w:rsidRPr="00FB39EA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2B4F92" w:rsidRPr="000C1567" w:rsidTr="003E15A8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 на місці та в русі, вдосконалення техніки виконання 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юн</w:t>
            </w:r>
            <w:proofErr w:type="spellEnd"/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вільних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вправ з елементами акробатики, силових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вправ, опорного стрибка через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«козла»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FB39EA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2B4F92" w:rsidRPr="00FB39EA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92929" w:rsidRDefault="002B4F92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Силові вправи (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піднімання тулуба в </w:t>
            </w:r>
            <w:proofErr w:type="spellStart"/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сід</w:t>
            </w:r>
            <w:proofErr w:type="spellEnd"/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60 с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дів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  підтягування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.)).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9292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0C1567" w:rsidRDefault="002B4F92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Техніка виконання вільних вправ з елементами акробатики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9292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:rsidR="002B4F92" w:rsidRPr="000C156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0C156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</w:tbl>
    <w:p w:rsidR="002B4F92" w:rsidRDefault="002B4F92" w:rsidP="00C92867"/>
    <w:p w:rsidR="002B4F92" w:rsidRDefault="002B4F92" w:rsidP="00C92867">
      <w:pPr>
        <w:rPr>
          <w:lang w:val="en-US"/>
        </w:rPr>
      </w:pPr>
    </w:p>
    <w:p w:rsidR="002B4F92" w:rsidRDefault="002B4F92" w:rsidP="00C92867">
      <w:pPr>
        <w:rPr>
          <w:lang w:val="en-US"/>
        </w:rPr>
      </w:pPr>
    </w:p>
    <w:p w:rsidR="002B4F92" w:rsidRDefault="002B4F92" w:rsidP="00C92867">
      <w:pPr>
        <w:rPr>
          <w:lang w:val="en-US"/>
        </w:rPr>
      </w:pPr>
    </w:p>
    <w:p w:rsidR="002B4F92" w:rsidRDefault="002B4F92" w:rsidP="00C92867">
      <w:pPr>
        <w:rPr>
          <w:lang w:val="en-US"/>
        </w:rPr>
      </w:pPr>
    </w:p>
    <w:p w:rsidR="002B4F92" w:rsidRDefault="002B4F92" w:rsidP="00C92867">
      <w:pPr>
        <w:rPr>
          <w:lang w:val="en-US"/>
        </w:rPr>
      </w:pPr>
    </w:p>
    <w:p w:rsidR="002B4F92" w:rsidRDefault="002B4F92" w:rsidP="00C92867">
      <w:pPr>
        <w:rPr>
          <w:lang w:val="en-US"/>
        </w:rPr>
      </w:pPr>
    </w:p>
    <w:p w:rsidR="002B4F92" w:rsidRDefault="002B4F92" w:rsidP="00C92867">
      <w:pPr>
        <w:rPr>
          <w:lang w:val="en-US"/>
        </w:rPr>
      </w:pPr>
    </w:p>
    <w:p w:rsidR="002B4F92" w:rsidRDefault="002B4F92" w:rsidP="00C92867">
      <w:pPr>
        <w:rPr>
          <w:lang w:val="en-US"/>
        </w:rPr>
      </w:pPr>
    </w:p>
    <w:p w:rsidR="002B4F92" w:rsidRDefault="002B4F92" w:rsidP="00C92867">
      <w:pPr>
        <w:rPr>
          <w:lang w:val="en-US"/>
        </w:rPr>
      </w:pPr>
    </w:p>
    <w:p w:rsidR="002B4F92" w:rsidRDefault="002B4F92" w:rsidP="00C92867">
      <w:pPr>
        <w:rPr>
          <w:lang w:val="en-US"/>
        </w:rPr>
      </w:pPr>
    </w:p>
    <w:p w:rsidR="002B4F92" w:rsidRDefault="002B4F92" w:rsidP="00C92867">
      <w:pPr>
        <w:rPr>
          <w:lang w:val="en-US"/>
        </w:rPr>
      </w:pPr>
    </w:p>
    <w:p w:rsidR="002B4F92" w:rsidRDefault="002B4F92" w:rsidP="00C92867">
      <w:pPr>
        <w:rPr>
          <w:lang w:val="en-US"/>
        </w:rPr>
      </w:pPr>
    </w:p>
    <w:p w:rsidR="002B4F92" w:rsidRDefault="002B4F92" w:rsidP="00C92867">
      <w:pPr>
        <w:rPr>
          <w:lang w:val="en-US"/>
        </w:rPr>
      </w:pPr>
    </w:p>
    <w:p w:rsidR="002B4F92" w:rsidRPr="00ED60E8" w:rsidRDefault="002B4F92" w:rsidP="00C92867">
      <w:pPr>
        <w:rPr>
          <w:lang w:val="en-US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2B4F92" w:rsidRPr="000C1567" w:rsidTr="003E15A8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6E294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4</w:t>
            </w:r>
            <w:r w:rsidRPr="006E29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4F92" w:rsidRPr="00651B15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4F92" w:rsidRPr="00B433B8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4F92" w:rsidRPr="00B433B8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33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4F92" w:rsidRPr="00B433B8" w:rsidRDefault="002B4F92" w:rsidP="003E15A8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B4F92" w:rsidRPr="00B433B8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B433B8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у захисній стійці;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  <w:p w:rsidR="002B4F92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4F92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4F92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переміщення у захисній стійці, в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FB39EA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FB39EA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913DBC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3, 4, 6, 7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A12766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м'ячем що відскочив від щита чи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техніка переміщення у захисній стійці, техніка оволодіння м'ячем, способи протидії, вибивання та переймання м'яча в парах під час ведення, п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ресинг, двостороння навчальна гра (звертати увагу на правила гри, суддівство).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FB39EA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FB39EA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Створити правильне уявлення і розуміння техніки кидків м’яча у кошик різними способами. Навчитись кидкам в русі – це виконання двох кроків під час бігу і ловлі м’яча. Навчитись кидкам у кошик однією рукою зверху з-під щита, згодом до кидка після ловлі у русі під кутом до щита. Удосконалення усіх основних способів кидків. Навчитись кидкам у кошик у стрибку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поточна</w:t>
            </w:r>
          </w:p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перевірка</w:t>
            </w:r>
          </w:p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кидків різними способами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28 - 34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дії гравця з м'ячем,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ЗРВ, СРВ, техніка володіння м'ячем, при відскоку м'яча від щита, вибивання й переймання м'яча, способи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протидії (вибивання та переймання м'яча в парах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під час ведення), гра 3*3 на одне кільце, двостороння навчальна гра.</w:t>
            </w:r>
          </w:p>
          <w:p w:rsidR="002B4F92" w:rsidRPr="00D237EF" w:rsidRDefault="002B4F92" w:rsidP="003E15A8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9A7ACD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4F92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Розміри площадки, розмітка на площадці, кількість гравців, переміщення гравців, форма, тривалість володіння м’ячем, заміна гравця, поведінка під час гри, рахунок, кількість перерв під час гри</w:t>
            </w:r>
          </w:p>
          <w:p w:rsidR="002B4F92" w:rsidRPr="00D237EF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 с. 34-140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651B15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  <w:p w:rsidR="002B4F92" w:rsidRPr="00D237EF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переміщення у захисній стійці, в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FB39EA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FB39EA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навчальне,</w:t>
            </w:r>
          </w:p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Default="002B4F92" w:rsidP="003E15A8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651B15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9A7ACD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Default="002B4F92" w:rsidP="003E15A8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A1276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F92" w:rsidRPr="00A12766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651B15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Штрафні кидки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FB39EA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Default="002B4F92" w:rsidP="003E15A8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651B15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F92" w:rsidRPr="00D237EF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ЗРВ, СРВ, вибігання з низького старту під команду на прямій і на повороті (біг на повороті з виходом на пряму, біг по прямій з виходом на поворот),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пробігання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B415D3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ЗРВ, СРВ, </w:t>
            </w:r>
            <w:proofErr w:type="spellStart"/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пробігання</w:t>
            </w:r>
            <w:proofErr w:type="spellEnd"/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відрізків на швидкість, прийом-передача естафетної палички під час бігу на максимальній швидкості, перемінний біг, метання гранати з розбігу, вправи для зміцнення м'язів ніг.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B415D3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Вправи на тренажерах: згинання і розгинання ніг, присідання зі штангою, бігові і стрибкові вправи,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вправи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 протидією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індивідуальна перевірка фізичних якостей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24-32</w:t>
            </w:r>
          </w:p>
        </w:tc>
      </w:tr>
      <w:tr w:rsidR="002B4F92" w:rsidRPr="000C1567" w:rsidTr="003E15A8">
        <w:trPr>
          <w:cantSplit/>
          <w:trHeight w:val="152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ind w:hanging="1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Загальнорозвиваючі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вправи, спеціально розвиваючі вправи, вибігання з низького старту під команду на прямій і на повороті (біг на повороті з виходом на пряму, біг по прямій з виходом на поворот),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пробігання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B415D3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2B4F92" w:rsidRPr="000C1567" w:rsidTr="003E15A8">
        <w:trPr>
          <w:cantSplit/>
          <w:trHeight w:val="9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по темі «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Стрибки»в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довжину трьома способами: «зігнувши ноги», «прогнувшись», «ножиці»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76-93</w:t>
            </w:r>
          </w:p>
        </w:tc>
      </w:tr>
      <w:tr w:rsidR="002B4F92" w:rsidRPr="000C156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Біг на середні дистанції (дів.-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D237EF">
                <w:rPr>
                  <w:rFonts w:ascii="Times New Roman" w:hAnsi="Times New Roman"/>
                  <w:sz w:val="24"/>
                  <w:szCs w:val="24"/>
                  <w:lang w:val="uk-UA"/>
                </w:rPr>
                <w:t>1000 м</w:t>
              </w:r>
            </w:smartTag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., юн.-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D237EF">
                <w:rPr>
                  <w:rFonts w:ascii="Times New Roman" w:hAnsi="Times New Roman"/>
                  <w:sz w:val="24"/>
                  <w:szCs w:val="24"/>
                  <w:lang w:val="uk-UA"/>
                </w:rPr>
                <w:t>1500 м</w:t>
              </w:r>
            </w:smartTag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9A7ACD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2B4F92" w:rsidRPr="000C1567" w:rsidTr="003E15A8">
        <w:trPr>
          <w:cantSplit/>
          <w:trHeight w:val="84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на короткі, середні і довгі дистанції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63-76</w:t>
            </w:r>
          </w:p>
        </w:tc>
      </w:tr>
      <w:tr w:rsidR="002B4F92" w:rsidRPr="000C1567" w:rsidTr="003E15A8">
        <w:trPr>
          <w:cantSplit/>
          <w:trHeight w:val="25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361388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61388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61388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61388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361388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361388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B4F92" w:rsidRPr="000C1567" w:rsidTr="003E15A8">
        <w:trPr>
          <w:cantSplit/>
          <w:trHeight w:val="53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D237EF" w:rsidRDefault="002B4F9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Стри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бки у довжину з місця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2B4F92" w:rsidRPr="009A7ACD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F92" w:rsidRPr="00D237EF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</w:tbl>
    <w:p w:rsidR="002B4F92" w:rsidRDefault="002B4F92" w:rsidP="00C92867">
      <w:pPr>
        <w:ind w:left="-142"/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B4F92" w:rsidRPr="00EC5F7E" w:rsidRDefault="002B4F92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2B4F92" w:rsidRPr="003922FB" w:rsidTr="003E15A8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lastRenderedPageBreak/>
              <w:t>2</w:t>
            </w: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Обсяг програми навчальної дисципліни</w:t>
            </w:r>
          </w:p>
        </w:tc>
      </w:tr>
      <w:tr w:rsidR="002B4F92" w:rsidRPr="003922FB" w:rsidTr="003E15A8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2B4F92" w:rsidRPr="003922FB" w:rsidTr="003E15A8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Семестрова та підсумкова оцінки 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2B4F92" w:rsidRPr="003922FB" w:rsidTr="003E15A8">
        <w:tc>
          <w:tcPr>
            <w:tcW w:w="559" w:type="dxa"/>
            <w:vMerge w:val="restart"/>
            <w:textDirection w:val="btLr"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2B4F92" w:rsidRPr="003922FB" w:rsidTr="003E15A8">
        <w:tc>
          <w:tcPr>
            <w:tcW w:w="559" w:type="dxa"/>
            <w:vMerge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2B4F92" w:rsidRPr="003922FB" w:rsidTr="003E15A8">
        <w:trPr>
          <w:cantSplit/>
          <w:trHeight w:val="70"/>
        </w:trPr>
        <w:tc>
          <w:tcPr>
            <w:tcW w:w="559" w:type="dxa"/>
            <w:vMerge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:rsidR="002B4F92" w:rsidRPr="003922FB" w:rsidRDefault="002B4F9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2B4F92" w:rsidRPr="003922FB" w:rsidTr="003E15A8">
        <w:trPr>
          <w:cantSplit/>
          <w:trHeight w:val="2079"/>
        </w:trPr>
        <w:tc>
          <w:tcPr>
            <w:tcW w:w="559" w:type="dxa"/>
            <w:vMerge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2B4F92" w:rsidRPr="003922FB" w:rsidRDefault="002B4F92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2B4F92" w:rsidRPr="003922FB" w:rsidTr="003E15A8">
        <w:trPr>
          <w:cantSplit/>
          <w:trHeight w:val="70"/>
        </w:trPr>
        <w:tc>
          <w:tcPr>
            <w:tcW w:w="559" w:type="dxa"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</w:tr>
      <w:tr w:rsidR="002B4F92" w:rsidRPr="003922FB" w:rsidTr="00ED5D53">
        <w:trPr>
          <w:cantSplit/>
          <w:trHeight w:val="401"/>
        </w:trPr>
        <w:tc>
          <w:tcPr>
            <w:tcW w:w="559" w:type="dxa"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2B4F92" w:rsidRPr="001D36B0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1D36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3922FB" w:rsidTr="003E15A8">
        <w:trPr>
          <w:cantSplit/>
          <w:trHeight w:val="277"/>
        </w:trPr>
        <w:tc>
          <w:tcPr>
            <w:tcW w:w="559" w:type="dxa"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2B4F92" w:rsidRPr="003B5E6E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B5E6E" w:rsidRDefault="002B4F92" w:rsidP="003B5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3922FB" w:rsidTr="003E15A8">
        <w:trPr>
          <w:cantSplit/>
          <w:trHeight w:val="267"/>
        </w:trPr>
        <w:tc>
          <w:tcPr>
            <w:tcW w:w="559" w:type="dxa"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1</w:t>
            </w:r>
            <w:r w:rsidRPr="00FB33E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1</w:t>
            </w:r>
            <w:r w:rsidRPr="00FB33E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C11763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E273B2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4F92" w:rsidRPr="003922FB" w:rsidTr="003E15A8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Волейбол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ED5D5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18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ED5D5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1</w:t>
            </w:r>
            <w:r w:rsidRPr="00FB33E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C11763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3922FB" w:rsidTr="003E15A8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2B4F92" w:rsidRPr="00E273B2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C11763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3922FB" w:rsidTr="003E15A8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proofErr w:type="spellStart"/>
            <w:r w:rsidRPr="00FB33E6">
              <w:rPr>
                <w:rFonts w:ascii="Times New Roman" w:hAnsi="Times New Roman"/>
                <w:b/>
                <w:szCs w:val="24"/>
                <w:lang w:val="ru-RU"/>
              </w:rPr>
              <w:t>Всього</w:t>
            </w:r>
            <w:proofErr w:type="spellEnd"/>
            <w:r w:rsidRPr="00FB33E6">
              <w:rPr>
                <w:rFonts w:ascii="Times New Roman" w:hAnsi="Times New Roman"/>
                <w:b/>
                <w:szCs w:val="24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3B5E6E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 xml:space="preserve">  40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B33E6">
              <w:rPr>
                <w:rFonts w:ascii="Times New Roman" w:hAnsi="Times New Roman"/>
                <w:b/>
                <w:szCs w:val="24"/>
              </w:rPr>
              <w:t>40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C11763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3922FB" w:rsidTr="003E15A8">
        <w:trPr>
          <w:cantSplit/>
          <w:trHeight w:val="30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>4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B33E6">
              <w:rPr>
                <w:rFonts w:ascii="Times New Roman" w:hAnsi="Times New Roman"/>
                <w:b/>
                <w:szCs w:val="24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3922FB" w:rsidTr="003E15A8">
        <w:trPr>
          <w:cantSplit/>
          <w:trHeight w:val="40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B33E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B33E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C11763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3922FB" w:rsidTr="003E15A8">
        <w:trPr>
          <w:cantSplit/>
          <w:trHeight w:val="26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B33E6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3E15A8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3E15A8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1</w:t>
            </w:r>
            <w:r w:rsidRPr="00FB33E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C11763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3922FB" w:rsidTr="003E15A8">
        <w:trPr>
          <w:cantSplit/>
          <w:trHeight w:val="28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 xml:space="preserve">Всього: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B33E6">
              <w:rPr>
                <w:rFonts w:ascii="Times New Roman" w:hAnsi="Times New Roman"/>
                <w:b/>
                <w:szCs w:val="24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B33E6">
              <w:rPr>
                <w:rFonts w:ascii="Times New Roman" w:hAnsi="Times New Roman"/>
                <w:b/>
                <w:szCs w:val="24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2B4F92" w:rsidRPr="00C11763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3922FB" w:rsidTr="003E15A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>Разом з дисципліни: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>74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B33E6">
              <w:rPr>
                <w:rFonts w:ascii="Times New Roman" w:hAnsi="Times New Roman"/>
                <w:b/>
                <w:szCs w:val="24"/>
              </w:rPr>
              <w:t>74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651BCE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2B4F92" w:rsidRPr="00C11763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2B4F92" w:rsidRPr="003922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B4F92" w:rsidRDefault="002B4F92" w:rsidP="00ED5D53">
      <w:pPr>
        <w:jc w:val="center"/>
        <w:rPr>
          <w:b/>
          <w:bCs/>
          <w:szCs w:val="28"/>
          <w:lang w:val="uk-UA"/>
        </w:rPr>
      </w:pPr>
    </w:p>
    <w:p w:rsidR="002B4F92" w:rsidRDefault="002B4F92" w:rsidP="00ED5D53">
      <w:pPr>
        <w:jc w:val="center"/>
        <w:rPr>
          <w:b/>
          <w:bCs/>
          <w:szCs w:val="28"/>
          <w:lang w:val="uk-UA"/>
        </w:rPr>
      </w:pPr>
    </w:p>
    <w:p w:rsidR="002B4F92" w:rsidRDefault="002B4F92" w:rsidP="00ED5D53">
      <w:pPr>
        <w:jc w:val="center"/>
        <w:rPr>
          <w:b/>
          <w:bCs/>
          <w:szCs w:val="28"/>
          <w:lang w:val="uk-UA"/>
        </w:rPr>
      </w:pPr>
    </w:p>
    <w:p w:rsidR="002B4F92" w:rsidRDefault="002B4F92" w:rsidP="00ED5D53">
      <w:pPr>
        <w:jc w:val="center"/>
        <w:rPr>
          <w:b/>
          <w:bCs/>
          <w:szCs w:val="28"/>
          <w:lang w:val="uk-UA"/>
        </w:rPr>
      </w:pPr>
    </w:p>
    <w:p w:rsidR="002B4F92" w:rsidRPr="00DB7025" w:rsidRDefault="002B4F92" w:rsidP="00ED5D53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2B4F92" w:rsidRPr="001621D9" w:rsidTr="003E15A8">
        <w:tc>
          <w:tcPr>
            <w:tcW w:w="15715" w:type="dxa"/>
            <w:gridSpan w:val="11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br w:type="page"/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3</w:t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Структура програми навчальної дисципліни</w:t>
            </w:r>
          </w:p>
        </w:tc>
      </w:tr>
      <w:tr w:rsidR="002B4F92" w:rsidRPr="001621D9" w:rsidTr="003E15A8">
        <w:tc>
          <w:tcPr>
            <w:tcW w:w="675" w:type="dxa"/>
            <w:vMerge w:val="restart"/>
            <w:textDirection w:val="btLr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№ модуля, заняття</w:t>
            </w:r>
          </w:p>
        </w:tc>
        <w:tc>
          <w:tcPr>
            <w:tcW w:w="7749" w:type="dxa"/>
            <w:vMerge w:val="restart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Назва модуля, теми, заняття, самостійної роботи чи консультації</w:t>
            </w:r>
          </w:p>
        </w:tc>
        <w:tc>
          <w:tcPr>
            <w:tcW w:w="774" w:type="dxa"/>
            <w:vMerge w:val="restart"/>
            <w:textDirection w:val="btLr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  <w:tc>
          <w:tcPr>
            <w:tcW w:w="5877" w:type="dxa"/>
            <w:gridSpan w:val="7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640" w:type="dxa"/>
            <w:vMerge w:val="restart"/>
            <w:textDirection w:val="btLr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</w:tr>
      <w:tr w:rsidR="002B4F92" w:rsidRPr="001621D9" w:rsidTr="003E15A8">
        <w:trPr>
          <w:trHeight w:val="183"/>
        </w:trPr>
        <w:tc>
          <w:tcPr>
            <w:tcW w:w="675" w:type="dxa"/>
            <w:vMerge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 w:val="restart"/>
            <w:textDirection w:val="btLr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  <w:tc>
          <w:tcPr>
            <w:tcW w:w="761" w:type="dxa"/>
            <w:vMerge w:val="restart"/>
            <w:textDirection w:val="btLr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</w:t>
            </w:r>
          </w:p>
        </w:tc>
        <w:tc>
          <w:tcPr>
            <w:tcW w:w="4362" w:type="dxa"/>
            <w:gridSpan w:val="5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40" w:type="dxa"/>
            <w:vMerge/>
          </w:tcPr>
          <w:p w:rsidR="002B4F92" w:rsidRPr="001621D9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rPr>
          <w:cantSplit/>
          <w:trHeight w:val="1846"/>
        </w:trPr>
        <w:tc>
          <w:tcPr>
            <w:tcW w:w="675" w:type="dxa"/>
            <w:vMerge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Merge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00" w:type="dxa"/>
            <w:textDirection w:val="btLr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07" w:type="dxa"/>
            <w:textDirection w:val="btLr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00" w:type="dxa"/>
            <w:textDirection w:val="btLr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1556" w:type="dxa"/>
            <w:textDirection w:val="btLr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Контрольні заняття</w:t>
            </w:r>
          </w:p>
        </w:tc>
        <w:tc>
          <w:tcPr>
            <w:tcW w:w="640" w:type="dxa"/>
            <w:vMerge/>
          </w:tcPr>
          <w:p w:rsidR="002B4F92" w:rsidRPr="001621D9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1621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rPr>
          <w:trHeight w:val="455"/>
        </w:trPr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b/>
                <w:szCs w:val="24"/>
                <w:lang w:val="uk-UA"/>
              </w:rPr>
              <w:t>12</w:t>
            </w:r>
          </w:p>
        </w:tc>
        <w:tc>
          <w:tcPr>
            <w:tcW w:w="75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B33E6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EB7306" w:rsidRDefault="002B4F92" w:rsidP="00EB7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rPr>
          <w:trHeight w:val="686"/>
        </w:trPr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EB7306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DD6114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noProof/>
                <w:lang w:val="en-US"/>
              </w:rPr>
              <w:pict>
                <v:shape id="Ліва фігурна дужка 1" o:spid="_x0000_s1029" type="#_x0000_t87" style="position:absolute;left:0;text-align:left;margin-left:-19.35pt;margin-top:-.1pt;width:13.7pt;height:66.5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"/>
              </w:pict>
            </w:r>
            <w:r w:rsidR="002B4F92"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B33E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5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B33E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rPr>
          <w:trHeight w:val="435"/>
        </w:trPr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B33E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5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стрибка у довжину способом «прогнувшись»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rPr>
          <w:trHeight w:val="700"/>
        </w:trPr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стрибки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FB33E6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FB33E6" w:rsidRDefault="002B4F92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EB7306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біг на короткі дистанції 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621D9">
                <w:rPr>
                  <w:rFonts w:ascii="Times New Roman" w:hAnsi="Times New Roman"/>
                  <w:sz w:val="24"/>
                  <w:szCs w:val="24"/>
                  <w:lang w:val="uk-UA"/>
                </w:rPr>
                <w:t>100 м</w:t>
              </w:r>
            </w:smartTag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774" w:type="dxa"/>
            <w:vAlign w:val="center"/>
          </w:tcPr>
          <w:p w:rsidR="002B4F92" w:rsidRPr="00343021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. Гімнастика</w:t>
            </w:r>
          </w:p>
        </w:tc>
        <w:tc>
          <w:tcPr>
            <w:tcW w:w="774" w:type="dxa"/>
            <w:vAlign w:val="center"/>
          </w:tcPr>
          <w:p w:rsidR="002B4F92" w:rsidRPr="00291D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54" w:type="dxa"/>
            <w:vAlign w:val="center"/>
          </w:tcPr>
          <w:p w:rsidR="002B4F92" w:rsidRPr="00291D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EB7306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95107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EB7306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прийоми, вдосконалення вправ на гімнастичних приладах, силова підготовка</w:t>
            </w:r>
          </w:p>
        </w:tc>
        <w:tc>
          <w:tcPr>
            <w:tcW w:w="774" w:type="dxa"/>
            <w:vAlign w:val="center"/>
          </w:tcPr>
          <w:p w:rsidR="002B4F92" w:rsidRPr="00291D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291D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95107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.), опорний стрибок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через «козла», силові вправи</w:t>
            </w:r>
          </w:p>
        </w:tc>
        <w:tc>
          <w:tcPr>
            <w:tcW w:w="774" w:type="dxa"/>
            <w:vAlign w:val="center"/>
          </w:tcPr>
          <w:p w:rsidR="002B4F92" w:rsidRPr="00291D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754" w:type="dxa"/>
            <w:vAlign w:val="center"/>
          </w:tcPr>
          <w:p w:rsidR="002B4F92" w:rsidRPr="00291DFB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95107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2F3C93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rPr>
          <w:trHeight w:val="542"/>
        </w:trPr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Виконання контрольного нормативу - силові вправи</w:t>
            </w:r>
          </w:p>
        </w:tc>
        <w:tc>
          <w:tcPr>
            <w:tcW w:w="774" w:type="dxa"/>
            <w:vAlign w:val="center"/>
          </w:tcPr>
          <w:p w:rsidR="002B4F92" w:rsidRPr="00291DFB" w:rsidRDefault="002B4F92" w:rsidP="003E15A8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2B4F92" w:rsidRPr="00291DFB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343021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95107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95107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техніка виконання вільних вправ з елементами акробатики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2B4F92" w:rsidRPr="006B5F1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0A3FCD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Волейбол</w:t>
            </w:r>
          </w:p>
        </w:tc>
        <w:tc>
          <w:tcPr>
            <w:tcW w:w="774" w:type="dxa"/>
            <w:vAlign w:val="center"/>
          </w:tcPr>
          <w:p w:rsidR="002B4F92" w:rsidRPr="00AA3261" w:rsidRDefault="002B4F92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18</w:t>
            </w:r>
          </w:p>
        </w:tc>
        <w:tc>
          <w:tcPr>
            <w:tcW w:w="754" w:type="dxa"/>
            <w:vAlign w:val="center"/>
          </w:tcPr>
          <w:p w:rsidR="002B4F92" w:rsidRPr="006B5F1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95107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95107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95107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4</w:t>
            </w:r>
          </w:p>
        </w:tc>
        <w:tc>
          <w:tcPr>
            <w:tcW w:w="754" w:type="dxa"/>
            <w:vAlign w:val="center"/>
          </w:tcPr>
          <w:p w:rsidR="002B4F92" w:rsidRPr="006B5F1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343021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95107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rPr>
          <w:trHeight w:val="335"/>
        </w:trPr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21D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Техніка гри в нападі. Передача м'яча</w:t>
            </w:r>
          </w:p>
        </w:tc>
        <w:tc>
          <w:tcPr>
            <w:tcW w:w="774" w:type="dxa"/>
            <w:vAlign w:val="center"/>
          </w:tcPr>
          <w:p w:rsidR="002B4F92" w:rsidRPr="00A5014C" w:rsidRDefault="002B4F92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2B4F92" w:rsidRPr="00A5014C" w:rsidRDefault="002B4F92" w:rsidP="003E15A8">
            <w:pPr>
              <w:shd w:val="clear" w:color="auto" w:fill="FFFFFF"/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4</w:t>
            </w:r>
          </w:p>
        </w:tc>
        <w:tc>
          <w:tcPr>
            <w:tcW w:w="754" w:type="dxa"/>
            <w:vAlign w:val="center"/>
          </w:tcPr>
          <w:p w:rsidR="002B4F92" w:rsidRPr="006B5F1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951077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rPr>
          <w:trHeight w:val="353"/>
        </w:trPr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гри в захисті. Блокування</w:t>
            </w:r>
          </w:p>
        </w:tc>
        <w:tc>
          <w:tcPr>
            <w:tcW w:w="774" w:type="dxa"/>
            <w:vAlign w:val="center"/>
          </w:tcPr>
          <w:p w:rsidR="002B4F92" w:rsidRPr="00A5014C" w:rsidRDefault="002B4F92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2B4F92" w:rsidRPr="00A5014C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1621D9" w:rsidTr="003E15A8">
        <w:trPr>
          <w:trHeight w:val="505"/>
        </w:trPr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передача м'яча над собою</w:t>
            </w:r>
          </w:p>
        </w:tc>
        <w:tc>
          <w:tcPr>
            <w:tcW w:w="774" w:type="dxa"/>
            <w:vAlign w:val="center"/>
          </w:tcPr>
          <w:p w:rsidR="002B4F92" w:rsidRPr="00533ECA" w:rsidRDefault="002B4F92" w:rsidP="003E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4</w:t>
            </w:r>
          </w:p>
        </w:tc>
        <w:tc>
          <w:tcPr>
            <w:tcW w:w="754" w:type="dxa"/>
            <w:vAlign w:val="center"/>
          </w:tcPr>
          <w:p w:rsidR="002B4F92" w:rsidRPr="006B5F1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95107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A5014C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95107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 у волейбол</w:t>
            </w:r>
          </w:p>
        </w:tc>
        <w:tc>
          <w:tcPr>
            <w:tcW w:w="774" w:type="dxa"/>
            <w:vAlign w:val="center"/>
          </w:tcPr>
          <w:p w:rsidR="002B4F92" w:rsidRPr="00A5014C" w:rsidRDefault="002B4F92" w:rsidP="003E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754" w:type="dxa"/>
            <w:vAlign w:val="center"/>
          </w:tcPr>
          <w:p w:rsidR="002B4F92" w:rsidRPr="00A5014C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F92" w:rsidRPr="001621D9" w:rsidTr="003E15A8">
        <w:trPr>
          <w:trHeight w:val="631"/>
        </w:trPr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подача м'яча</w:t>
            </w:r>
          </w:p>
        </w:tc>
        <w:tc>
          <w:tcPr>
            <w:tcW w:w="774" w:type="dxa"/>
            <w:vAlign w:val="center"/>
          </w:tcPr>
          <w:p w:rsidR="002B4F92" w:rsidRPr="006B5F1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B4F92" w:rsidRPr="006B5F1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0A3FCD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A5014C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по майданчику, вдосконалення техніки прийому-передачі м'яча в парах, блокування, нападаючий удар з пасу, подача, навчальна двостороння гра</w:t>
            </w:r>
          </w:p>
        </w:tc>
        <w:tc>
          <w:tcPr>
            <w:tcW w:w="774" w:type="dxa"/>
            <w:vAlign w:val="center"/>
          </w:tcPr>
          <w:p w:rsidR="002B4F92" w:rsidRPr="006B5F1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2B4F92" w:rsidRPr="00A5014C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6B5F1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F92" w:rsidRPr="001621D9" w:rsidTr="003E15A8">
        <w:trPr>
          <w:trHeight w:val="586"/>
        </w:trPr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:rsidR="002B4F92" w:rsidRPr="001621D9" w:rsidRDefault="002B4F92" w:rsidP="003E1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:rsidR="002B4F92" w:rsidRPr="006B5F1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</w:t>
            </w:r>
          </w:p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</w:tcPr>
          <w:p w:rsidR="002B4F92" w:rsidRPr="006B5F1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2B4F92" w:rsidRPr="0095107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2B4F92" w:rsidRPr="0095107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</w:p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2B4F92" w:rsidRPr="00951077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C80F70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774" w:type="dxa"/>
            <w:vAlign w:val="center"/>
          </w:tcPr>
          <w:p w:rsidR="002B4F92" w:rsidRPr="00B4145B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54" w:type="dxa"/>
            <w:vAlign w:val="center"/>
          </w:tcPr>
          <w:p w:rsidR="002B4F92" w:rsidRPr="00343021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2B4F92" w:rsidRPr="00343021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343021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343021" w:rsidRDefault="002B4F92" w:rsidP="00B4145B">
            <w:pPr>
              <w:shd w:val="clear" w:color="auto" w:fill="FFFFFF"/>
              <w:spacing w:after="0" w:line="240" w:lineRule="auto"/>
              <w:ind w:hanging="35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rPr>
          <w:trHeight w:val="887"/>
        </w:trPr>
        <w:tc>
          <w:tcPr>
            <w:tcW w:w="675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у захисній стійці;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</w:tc>
        <w:tc>
          <w:tcPr>
            <w:tcW w:w="774" w:type="dxa"/>
            <w:vAlign w:val="center"/>
          </w:tcPr>
          <w:p w:rsidR="002B4F92" w:rsidRPr="00343021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54" w:type="dxa"/>
            <w:vAlign w:val="center"/>
          </w:tcPr>
          <w:p w:rsidR="002B4F92" w:rsidRPr="00C80F70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411440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м'ячем що відскочив від щита чи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протидії кидкам в кошик, двостороння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навчальна гра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754" w:type="dxa"/>
            <w:vAlign w:val="center"/>
          </w:tcPr>
          <w:p w:rsidR="002B4F92" w:rsidRPr="00343021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2B4F92" w:rsidRPr="00343021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411440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2B4F92" w:rsidRPr="00411440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2B4F92" w:rsidRPr="00343021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дії гравця з м'ячем,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343021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774" w:type="dxa"/>
            <w:vAlign w:val="center"/>
          </w:tcPr>
          <w:p w:rsidR="002B4F92" w:rsidRPr="00567B64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2B4F92" w:rsidRPr="00567B64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651B15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2B4F92" w:rsidRPr="00343021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651B15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- техніка 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774" w:type="dxa"/>
            <w:vAlign w:val="center"/>
          </w:tcPr>
          <w:p w:rsidR="002B4F92" w:rsidRPr="00343021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343021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2B4F92" w:rsidRPr="00343021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411440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B4145B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651B15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 - штрафні кидки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343021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</w:tcPr>
          <w:p w:rsidR="002B4F92" w:rsidRPr="00411440" w:rsidRDefault="002B4F92" w:rsidP="003E15A8">
            <w:pPr>
              <w:shd w:val="clear" w:color="auto" w:fill="FFFFFF"/>
              <w:spacing w:after="0" w:line="240" w:lineRule="auto"/>
              <w:ind w:hanging="57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14</w:t>
            </w:r>
          </w:p>
        </w:tc>
        <w:tc>
          <w:tcPr>
            <w:tcW w:w="754" w:type="dxa"/>
          </w:tcPr>
          <w:p w:rsidR="002B4F92" w:rsidRPr="00C80F70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2B4F92" w:rsidRPr="00411440" w:rsidRDefault="002B4F92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9" w:type="dxa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2B4F92" w:rsidRPr="00411440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700" w:type="dxa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B4F92" w:rsidRPr="003E0006" w:rsidRDefault="002B4F92" w:rsidP="003E15A8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7F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411440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774" w:type="dxa"/>
            <w:vAlign w:val="center"/>
          </w:tcPr>
          <w:p w:rsidR="002B4F92" w:rsidRPr="00584386" w:rsidRDefault="002B4F92" w:rsidP="003E15A8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411440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58438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rPr>
          <w:trHeight w:val="618"/>
        </w:trPr>
        <w:tc>
          <w:tcPr>
            <w:tcW w:w="675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774" w:type="dxa"/>
            <w:vAlign w:val="center"/>
          </w:tcPr>
          <w:p w:rsidR="002B4F92" w:rsidRPr="00411440" w:rsidRDefault="002B4F92" w:rsidP="003E15A8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411440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58438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2B4F92" w:rsidRPr="00411440" w:rsidRDefault="002B4F92" w:rsidP="00584386">
            <w:pPr>
              <w:shd w:val="clear" w:color="auto" w:fill="FFFFFF"/>
              <w:spacing w:after="0" w:line="240" w:lineRule="auto"/>
              <w:ind w:right="-90" w:hanging="528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411440" w:rsidRDefault="002B4F92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58438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774" w:type="dxa"/>
            <w:vAlign w:val="center"/>
          </w:tcPr>
          <w:p w:rsidR="002B4F92" w:rsidRPr="00584386" w:rsidRDefault="002B4F92" w:rsidP="003E15A8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737B0C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58438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rPr>
          <w:trHeight w:val="366"/>
        </w:trPr>
        <w:tc>
          <w:tcPr>
            <w:tcW w:w="675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біг на середні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дистанції (дів.-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1621D9">
                <w:rPr>
                  <w:rFonts w:ascii="Times New Roman" w:hAnsi="Times New Roman"/>
                  <w:sz w:val="24"/>
                  <w:szCs w:val="24"/>
                  <w:lang w:val="uk-UA"/>
                </w:rPr>
                <w:t>1000 м</w:t>
              </w:r>
            </w:smartTag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., юн.-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1621D9">
                <w:rPr>
                  <w:rFonts w:ascii="Times New Roman" w:hAnsi="Times New Roman"/>
                  <w:sz w:val="24"/>
                  <w:szCs w:val="24"/>
                  <w:lang w:val="uk-UA"/>
                </w:rPr>
                <w:t>1500 м</w:t>
              </w:r>
            </w:smartTag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74" w:type="dxa"/>
            <w:vAlign w:val="center"/>
          </w:tcPr>
          <w:p w:rsidR="002B4F92" w:rsidRPr="00567B64" w:rsidRDefault="002B4F92" w:rsidP="003E15A8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567B64" w:rsidRDefault="002B4F92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567B64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567B64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774" w:type="dxa"/>
            <w:vAlign w:val="center"/>
          </w:tcPr>
          <w:p w:rsidR="002B4F92" w:rsidRPr="00584386" w:rsidRDefault="002B4F92" w:rsidP="003E15A8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C80F70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58438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F92" w:rsidRPr="001621D9" w:rsidTr="003E15A8">
        <w:tc>
          <w:tcPr>
            <w:tcW w:w="675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774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стрибки у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довжину з місця</w:t>
            </w:r>
          </w:p>
        </w:tc>
        <w:tc>
          <w:tcPr>
            <w:tcW w:w="774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2B4F92" w:rsidRPr="00411440" w:rsidRDefault="002B4F92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B4F92" w:rsidRPr="0058438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2B4F92" w:rsidRPr="001621D9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2B4F92" w:rsidRPr="003E0006" w:rsidRDefault="002B4F9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B4F92" w:rsidRDefault="002B4F92" w:rsidP="00ED5D53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2B4F92" w:rsidRPr="001621D9" w:rsidTr="003E15A8">
        <w:trPr>
          <w:trHeight w:val="586"/>
        </w:trPr>
        <w:tc>
          <w:tcPr>
            <w:tcW w:w="675" w:type="dxa"/>
            <w:vAlign w:val="center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:rsidR="002B4F92" w:rsidRPr="001621D9" w:rsidRDefault="002B4F92" w:rsidP="003E1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:rsidR="002B4F92" w:rsidRPr="00B45A4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</w:tcPr>
          <w:p w:rsidR="002B4F92" w:rsidRPr="00584386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</w:tcPr>
          <w:p w:rsidR="002B4F92" w:rsidRPr="00584386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2B4F92" w:rsidRPr="00584386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2B4F92" w:rsidRPr="003E0006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2B4F92" w:rsidRPr="001621D9" w:rsidRDefault="002B4F92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2B4F92" w:rsidRPr="001621D9" w:rsidRDefault="002B4F92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B4F92" w:rsidRDefault="002B4F92" w:rsidP="00ED5D53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p w:rsidR="002B4F92" w:rsidRDefault="002B4F92" w:rsidP="002E1C5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5</w:t>
      </w:r>
      <w:r w:rsidRPr="00A471C6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>, інструменти, обладнання та програмне забезпечення, використання яких передбачає навчальна дисципліна</w:t>
      </w:r>
    </w:p>
    <w:p w:rsidR="002B4F92" w:rsidRPr="005E254E" w:rsidRDefault="002B4F92" w:rsidP="002E1C5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b/>
          <w:i/>
          <w:sz w:val="24"/>
          <w:szCs w:val="24"/>
          <w:lang w:val="uk-UA" w:eastAsia="ru-RU"/>
        </w:rPr>
        <w:t>Оцінювання навчальних досягнень</w:t>
      </w:r>
    </w:p>
    <w:p w:rsidR="002B4F92" w:rsidRPr="005E254E" w:rsidRDefault="002B4F9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B4F92" w:rsidRPr="005E254E" w:rsidRDefault="002B4F9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Оцінювання навчальних досягнень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студентів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на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заняттях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фізичної культури може здійснюватися за такими видами діяльності:</w:t>
      </w:r>
    </w:p>
    <w:p w:rsidR="002B4F92" w:rsidRPr="005E254E" w:rsidRDefault="002B4F9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1. Засвоєння техніки виконання фізичної вправи.</w:t>
      </w:r>
    </w:p>
    <w:p w:rsidR="002B4F92" w:rsidRPr="005E254E" w:rsidRDefault="002B4F9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2. Виконання навчального нормативу (з урахуванням динаміки особистого результату).</w:t>
      </w:r>
    </w:p>
    <w:p w:rsidR="002B4F92" w:rsidRPr="005E254E" w:rsidRDefault="002B4F9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3. Виконання навчальних завдань під час проведення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2B4F92" w:rsidRPr="005E254E" w:rsidRDefault="002B4F9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4. Засвоєння </w:t>
      </w:r>
      <w:proofErr w:type="spellStart"/>
      <w:r w:rsidRPr="005E254E">
        <w:rPr>
          <w:rFonts w:ascii="Times New Roman" w:hAnsi="Times New Roman"/>
          <w:sz w:val="24"/>
          <w:szCs w:val="24"/>
          <w:lang w:val="uk-UA" w:eastAsia="ru-RU"/>
        </w:rPr>
        <w:t>теоретико-методичних</w:t>
      </w:r>
      <w:proofErr w:type="spellEnd"/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знань.</w:t>
      </w:r>
    </w:p>
    <w:p w:rsidR="002B4F92" w:rsidRPr="005E254E" w:rsidRDefault="002B4F9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При цьому оцінка за виконання нормативу не є домінуючою під час здійснення тематичного, семестрового чи річного оцінювання.</w:t>
      </w:r>
    </w:p>
    <w:p w:rsidR="002B4F92" w:rsidRPr="005E254E" w:rsidRDefault="002B4F9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Для оцінювання розвитку фізичних якостей використовуються навчальні нормативи, які розроблено для кожного року вивчення. Контрольні навчальні нормативи є орієнтовними. Порядок їх проведення визначає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викладач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>відповідно до календарно-тематичного планування.</w:t>
      </w:r>
    </w:p>
    <w:p w:rsidR="002B4F92" w:rsidRPr="005E254E" w:rsidRDefault="002B4F9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 Критерії оцінювання навчальних досягнень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студентів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із фізичної культури затверджені наказом МОН України від 05.05.08 № 371.</w:t>
      </w:r>
    </w:p>
    <w:p w:rsidR="002B4F92" w:rsidRPr="005E254E" w:rsidRDefault="002B4F92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Оцінюючи навчальні нормативи з фізичної підготовленості, потрібно дотримуватись таких вимог:</w:t>
      </w:r>
    </w:p>
    <w:p w:rsidR="002B4F92" w:rsidRPr="005E254E" w:rsidRDefault="002B4F92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1. Навчальні нормативи складають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студенти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основної медичної групи, які на момент прийняття нормативу не скаржаться на погане самопочуття та стан здоров’я.</w:t>
      </w:r>
    </w:p>
    <w:p w:rsidR="002B4F92" w:rsidRPr="005E254E" w:rsidRDefault="002B4F92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2. Кожній заліковій вправі передує спеціальна фізична підготовка (не менше як на двох заняттях).</w:t>
      </w:r>
    </w:p>
    <w:p w:rsidR="002B4F92" w:rsidRPr="005E254E" w:rsidRDefault="002B4F92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3. Перед складанням нормативу в</w:t>
      </w:r>
      <w:r>
        <w:rPr>
          <w:rFonts w:ascii="Times New Roman" w:hAnsi="Times New Roman"/>
          <w:sz w:val="24"/>
          <w:szCs w:val="24"/>
          <w:lang w:val="uk-UA" w:eastAsia="ru-RU"/>
        </w:rPr>
        <w:t>икладач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проводить розминку, а після — відновлювальні вправи.</w:t>
      </w:r>
    </w:p>
    <w:p w:rsidR="002B4F92" w:rsidRPr="005E254E" w:rsidRDefault="002B4F92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4.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Студенти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мають можливість перескласти норматив на визначеному </w:t>
      </w:r>
      <w:r>
        <w:rPr>
          <w:rFonts w:ascii="Times New Roman" w:hAnsi="Times New Roman"/>
          <w:sz w:val="24"/>
          <w:szCs w:val="24"/>
          <w:lang w:val="uk-UA" w:eastAsia="ru-RU"/>
        </w:rPr>
        <w:t>викладачем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занятті.</w:t>
      </w:r>
    </w:p>
    <w:p w:rsidR="002B4F92" w:rsidRPr="005E254E" w:rsidRDefault="002B4F9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5.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Викладач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зобов’язаний забезпечити безумовне дотримання правил і виконання вимог щодо безпеки під час здачі нормативів. </w:t>
      </w:r>
    </w:p>
    <w:p w:rsidR="002B4F92" w:rsidRPr="005E254E" w:rsidRDefault="002B4F9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При оцінюванні навчальних досягнень з фізичної культури також враховуються: особисті досягнення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в протягом навчального року; ступінь активності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ів на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х; залучення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в до занять фізичною культурою в позаурочний час; участь у спортивних змаганнях усіх рівнів. На основі зазначених показників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викладачі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>можуть застосовувати різноманітні системи нарахування «</w:t>
      </w:r>
      <w:proofErr w:type="spellStart"/>
      <w:r w:rsidRPr="005E254E">
        <w:rPr>
          <w:rFonts w:ascii="Times New Roman" w:hAnsi="Times New Roman"/>
          <w:sz w:val="24"/>
          <w:szCs w:val="24"/>
          <w:lang w:val="uk-UA" w:eastAsia="ru-RU"/>
        </w:rPr>
        <w:t>бонусних</w:t>
      </w:r>
      <w:proofErr w:type="spellEnd"/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» балів. Наприклад, якщо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 (студентка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) </w:t>
      </w:r>
      <w:proofErr w:type="spellStart"/>
      <w:r w:rsidRPr="005E254E">
        <w:rPr>
          <w:rFonts w:ascii="Times New Roman" w:hAnsi="Times New Roman"/>
          <w:sz w:val="24"/>
          <w:szCs w:val="24"/>
          <w:lang w:val="uk-UA" w:eastAsia="ru-RU"/>
        </w:rPr>
        <w:t>викона</w:t>
      </w:r>
      <w:proofErr w:type="spellEnd"/>
      <w:r w:rsidRPr="005E254E">
        <w:rPr>
          <w:rFonts w:ascii="Times New Roman" w:hAnsi="Times New Roman"/>
          <w:sz w:val="24"/>
          <w:szCs w:val="24"/>
          <w:lang w:val="uk-UA" w:eastAsia="ru-RU"/>
        </w:rPr>
        <w:t>(в/</w:t>
      </w:r>
      <w:proofErr w:type="spellStart"/>
      <w:r w:rsidRPr="005E254E">
        <w:rPr>
          <w:rFonts w:ascii="Times New Roman" w:hAnsi="Times New Roman"/>
          <w:sz w:val="24"/>
          <w:szCs w:val="24"/>
          <w:lang w:val="uk-UA" w:eastAsia="ru-RU"/>
        </w:rPr>
        <w:t>ла</w:t>
      </w:r>
      <w:proofErr w:type="spellEnd"/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) залікову вправу на певний рівень, але при цьому його (її) особистий результат виконання цієї вправи поліпшився порівняно з попереднім показником, </w:t>
      </w:r>
      <w:r>
        <w:rPr>
          <w:rFonts w:ascii="Times New Roman" w:hAnsi="Times New Roman"/>
          <w:sz w:val="24"/>
          <w:szCs w:val="24"/>
          <w:lang w:val="uk-UA" w:eastAsia="ru-RU"/>
        </w:rPr>
        <w:t>викладач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може виставити оцінку на 1–2 бали вищу за ту, яка передбачається навчальними нормативами.</w:t>
      </w:r>
    </w:p>
    <w:p w:rsidR="002B4F92" w:rsidRPr="005E254E" w:rsidRDefault="002B4F92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>Студенти</w:t>
      </w:r>
      <w:r w:rsidRPr="005E254E">
        <w:rPr>
          <w:rFonts w:ascii="Times New Roman" w:hAnsi="Times New Roman"/>
          <w:sz w:val="24"/>
          <w:szCs w:val="28"/>
          <w:lang w:val="uk-UA" w:eastAsia="ru-RU"/>
        </w:rPr>
        <w:t xml:space="preserve">, які за станом здоров’я віднесені до підготовчої медичної групи, оцінюються за </w:t>
      </w:r>
      <w:proofErr w:type="spellStart"/>
      <w:r w:rsidRPr="005E254E">
        <w:rPr>
          <w:rFonts w:ascii="Times New Roman" w:hAnsi="Times New Roman"/>
          <w:sz w:val="24"/>
          <w:szCs w:val="28"/>
          <w:lang w:val="uk-UA" w:eastAsia="ru-RU"/>
        </w:rPr>
        <w:t>теоретико-методичні</w:t>
      </w:r>
      <w:proofErr w:type="spellEnd"/>
      <w:r w:rsidRPr="005E254E">
        <w:rPr>
          <w:rFonts w:ascii="Times New Roman" w:hAnsi="Times New Roman"/>
          <w:sz w:val="24"/>
          <w:szCs w:val="28"/>
          <w:lang w:val="uk-UA" w:eastAsia="ru-RU"/>
        </w:rPr>
        <w:t xml:space="preserve"> знання, техніку виконання вправ, складання відповідних нормативів, які їм не протипоказані. </w:t>
      </w:r>
    </w:p>
    <w:p w:rsidR="002B4F92" w:rsidRPr="005E254E" w:rsidRDefault="002B4F92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У період з 01.09 до 01.10 кожного навчального року з метою адаптації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студентів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до навантажень на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заняттях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фізичної культури прийом навчальних нормативів не здійснюється, а заняття мають рекреаційно-оздоровчий характер з помірними навантаженнями.</w:t>
      </w:r>
    </w:p>
    <w:p w:rsidR="002B4F92" w:rsidRPr="005E254E" w:rsidRDefault="002B4F92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0B55C0">
        <w:rPr>
          <w:rFonts w:ascii="Times New Roman" w:hAnsi="Times New Roman"/>
          <w:b/>
          <w:sz w:val="24"/>
          <w:szCs w:val="24"/>
          <w:lang w:val="uk-UA" w:eastAsia="ru-RU"/>
        </w:rPr>
        <w:t xml:space="preserve"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з 2017 року проводиться щорічне оцінювання фізичної підготовленості студентів. </w:t>
      </w:r>
    </w:p>
    <w:p w:rsidR="002B4F92" w:rsidRPr="00E83821" w:rsidRDefault="002B4F92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1760"/>
        <w:gridCol w:w="1650"/>
        <w:gridCol w:w="1320"/>
        <w:gridCol w:w="1980"/>
        <w:gridCol w:w="5940"/>
      </w:tblGrid>
      <w:tr w:rsidR="002B4F92" w:rsidRPr="00C07BF8" w:rsidTr="0081231C">
        <w:tc>
          <w:tcPr>
            <w:tcW w:w="15838" w:type="dxa"/>
            <w:gridSpan w:val="7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7BF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6. Порядок та критерії оцінювання результатів навчання</w:t>
            </w:r>
          </w:p>
        </w:tc>
      </w:tr>
      <w:tr w:rsidR="002B4F92" w:rsidRPr="00C07BF8" w:rsidTr="0081231C">
        <w:tc>
          <w:tcPr>
            <w:tcW w:w="15838" w:type="dxa"/>
            <w:gridSpan w:val="7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2B4F92" w:rsidRPr="00C07BF8" w:rsidTr="0081231C">
        <w:tc>
          <w:tcPr>
            <w:tcW w:w="3188" w:type="dxa"/>
            <w:gridSpan w:val="2"/>
            <w:vAlign w:val="center"/>
          </w:tcPr>
          <w:p w:rsidR="002B4F92" w:rsidRPr="007F024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2650" w:type="dxa"/>
            <w:gridSpan w:val="5"/>
            <w:vAlign w:val="center"/>
          </w:tcPr>
          <w:p w:rsidR="002B4F92" w:rsidRPr="007F024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Порядок проведення контролю</w:t>
            </w:r>
          </w:p>
        </w:tc>
      </w:tr>
      <w:tr w:rsidR="002B4F92" w:rsidRPr="00C07BF8" w:rsidTr="0081231C">
        <w:trPr>
          <w:trHeight w:val="2514"/>
        </w:trPr>
        <w:tc>
          <w:tcPr>
            <w:tcW w:w="3188" w:type="dxa"/>
            <w:gridSpan w:val="2"/>
            <w:vAlign w:val="center"/>
          </w:tcPr>
          <w:p w:rsidR="002B4F92" w:rsidRPr="007F024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Поточний контроль</w:t>
            </w:r>
          </w:p>
          <w:p w:rsidR="002B4F92" w:rsidRPr="007F024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(усне опитування, виступ на семінарських заняттях, перевірка письмової роботи, домашнього завдання чи самостійної роботи, конспектування додаткової літератури)</w:t>
            </w:r>
          </w:p>
        </w:tc>
        <w:tc>
          <w:tcPr>
            <w:tcW w:w="12650" w:type="dxa"/>
            <w:gridSpan w:val="5"/>
          </w:tcPr>
          <w:p w:rsidR="002B4F92" w:rsidRPr="007F0242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оцінювання, має на меті перевірку рівня вмінь студента, здійснюється викладачем протягом семестру на практичних заняттях в межах змістового модуля. Поточне оцінювання включає в себе оцінки поточної роботи студента під час практичних занять. Оцінюються на другому курсі за дванадцятибальною шкалою, на третьому курсі - за чотирибальною шкалою.</w:t>
            </w:r>
          </w:p>
          <w:p w:rsidR="002B4F92" w:rsidRPr="007F0242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 враховується при виставленні оцінок в межах певного змістового модуля.</w:t>
            </w:r>
          </w:p>
        </w:tc>
      </w:tr>
      <w:tr w:rsidR="002B4F92" w:rsidRPr="00C07BF8" w:rsidTr="0081231C">
        <w:trPr>
          <w:trHeight w:val="1260"/>
        </w:trPr>
        <w:tc>
          <w:tcPr>
            <w:tcW w:w="3188" w:type="dxa"/>
            <w:gridSpan w:val="2"/>
            <w:vAlign w:val="center"/>
          </w:tcPr>
          <w:p w:rsidR="002B4F92" w:rsidRPr="007F024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Тестовий контроль</w:t>
            </w:r>
          </w:p>
          <w:p w:rsidR="002B4F92" w:rsidRPr="007F024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(тестування знань студентів з певного розділу, модуля, теми)</w:t>
            </w:r>
          </w:p>
        </w:tc>
        <w:tc>
          <w:tcPr>
            <w:tcW w:w="12650" w:type="dxa"/>
            <w:gridSpan w:val="5"/>
          </w:tcPr>
          <w:p w:rsidR="002B4F92" w:rsidRPr="007F0242" w:rsidRDefault="002B4F92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C07BF8" w:rsidTr="000529DB">
        <w:trPr>
          <w:trHeight w:val="1888"/>
        </w:trPr>
        <w:tc>
          <w:tcPr>
            <w:tcW w:w="3188" w:type="dxa"/>
            <w:gridSpan w:val="2"/>
            <w:vAlign w:val="center"/>
          </w:tcPr>
          <w:p w:rsidR="002B4F92" w:rsidRPr="007F024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Рубіжний контроль</w:t>
            </w:r>
          </w:p>
          <w:p w:rsidR="002B4F92" w:rsidRPr="007F024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(оцінювання результатів діяльності студентів з вивчення певного розділу, модуля чи теми)</w:t>
            </w:r>
          </w:p>
        </w:tc>
        <w:tc>
          <w:tcPr>
            <w:tcW w:w="12650" w:type="dxa"/>
            <w:gridSpan w:val="5"/>
          </w:tcPr>
          <w:p w:rsidR="002B4F92" w:rsidRPr="007F0242" w:rsidRDefault="002B4F92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0242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Модульний нормативний контроль </w:t>
            </w:r>
            <w:r w:rsidRPr="007F024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має на меті перевірку рівня вмінь студента під час виконання різного виду завдань, включає здачу контрольних нормативів в межах відповідного змістового модуля, а також участь студента у змаганнях з різних видів спорту на рівні коледжу, міста, області і т.д.</w:t>
            </w:r>
          </w:p>
          <w:p w:rsidR="002B4F92" w:rsidRPr="007F0242" w:rsidRDefault="002B4F92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2">
              <w:rPr>
                <w:rFonts w:ascii="Times New Roman" w:hAnsi="Times New Roman"/>
                <w:sz w:val="24"/>
                <w:szCs w:val="24"/>
              </w:rPr>
              <w:t xml:space="preserve">Частота 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цього</w:t>
            </w:r>
            <w:r w:rsidRPr="007F0242">
              <w:rPr>
                <w:rFonts w:ascii="Times New Roman" w:hAnsi="Times New Roman"/>
                <w:sz w:val="24"/>
                <w:szCs w:val="24"/>
              </w:rPr>
              <w:t xml:space="preserve"> виду контролю 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визначається кількістю змістових модулів протягом навчального</w:t>
            </w:r>
            <w:r w:rsidRPr="007F0242">
              <w:rPr>
                <w:rFonts w:ascii="Times New Roman" w:hAnsi="Times New Roman"/>
                <w:sz w:val="24"/>
                <w:szCs w:val="24"/>
              </w:rPr>
              <w:t xml:space="preserve"> семестру.</w:t>
            </w:r>
          </w:p>
          <w:p w:rsidR="002B4F92" w:rsidRPr="007F0242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Оцінка за модуль на другому курсі виставляється за дванадцятибальною шкалою, на третьому курсі - за чотирибальною шкалою з урахуванням оцінок за контрольні нормативи та поточних оцінок, і обчислюється як середня арифметична.</w:t>
            </w:r>
          </w:p>
        </w:tc>
      </w:tr>
      <w:tr w:rsidR="002B4F92" w:rsidRPr="00C00488" w:rsidTr="0081231C">
        <w:trPr>
          <w:trHeight w:val="2549"/>
        </w:trPr>
        <w:tc>
          <w:tcPr>
            <w:tcW w:w="3188" w:type="dxa"/>
            <w:gridSpan w:val="2"/>
            <w:vAlign w:val="center"/>
          </w:tcPr>
          <w:p w:rsidR="002B4F92" w:rsidRPr="007F024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</w:t>
            </w:r>
          </w:p>
          <w:p w:rsidR="002B4F92" w:rsidRPr="007F024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(семестрова та підсумкова оцінки, залік, диференційований залік, екзамен)</w:t>
            </w:r>
          </w:p>
        </w:tc>
        <w:tc>
          <w:tcPr>
            <w:tcW w:w="12650" w:type="dxa"/>
            <w:gridSpan w:val="5"/>
          </w:tcPr>
          <w:p w:rsidR="002B4F92" w:rsidRPr="007F0242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  <w:lang w:val="uk-UA"/>
              </w:rPr>
            </w:pPr>
            <w:r w:rsidRPr="007F0242">
              <w:rPr>
                <w:rFonts w:ascii="Times New Roman" w:hAnsi="Times New Roman"/>
                <w:bCs/>
                <w:color w:val="3C3C3C"/>
                <w:sz w:val="24"/>
                <w:szCs w:val="24"/>
                <w:shd w:val="clear" w:color="auto" w:fill="FFFFFF"/>
                <w:lang w:val="uk-UA"/>
              </w:rPr>
              <w:t>На другому курсі, залік</w:t>
            </w:r>
            <w:r w:rsidRPr="007F0242">
              <w:rPr>
                <w:rFonts w:ascii="Times New Roman" w:hAnsi="Times New Roman"/>
                <w:b/>
                <w:bCs/>
                <w:color w:val="3C3C3C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7F0242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  <w:lang w:val="uk-UA"/>
              </w:rPr>
              <w:t>– це вид підсумкового контролю, при якому засвоєння студентом навчального матеріалу з дисципліни оцінюється на підставі результатів поточного та рубіжного модульного контролю, оцінювання проводиться за 2-бальною шкалою</w:t>
            </w:r>
            <w:r w:rsidRPr="007F0242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</w:rPr>
              <w:t>.</w:t>
            </w:r>
          </w:p>
          <w:p w:rsidR="002B4F92" w:rsidRPr="007F0242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На третьому курсі, оцінка за диференційований залік виставляється як середня зважена з урахуванням усіх оцінок за модуль. Оцінювання проводиться за національною (4-бальною) шкалою та за шкалою ЕСТ</w:t>
            </w:r>
            <w:r w:rsidRPr="007F024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. Згідно п. 2.16. про порядок проведення заліків та екзаменів, диференційований залік не передбачає обов’язкової присутності студента.</w:t>
            </w:r>
          </w:p>
          <w:p w:rsidR="002B4F92" w:rsidRPr="007F0242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 реалізується через визначення середньозваженого балу результатів усіх модульних контролів з дисципліни, передбачених навчальним планом за всіма видами занять.</w:t>
            </w:r>
          </w:p>
          <w:p w:rsidR="002B4F92" w:rsidRPr="007F0242" w:rsidRDefault="002B4F92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проводиться щорічне оцінювання фізичної підготовленості студентів.</w:t>
            </w:r>
          </w:p>
        </w:tc>
      </w:tr>
      <w:tr w:rsidR="002B4F92" w:rsidRPr="00C07BF8" w:rsidTr="0081231C">
        <w:tc>
          <w:tcPr>
            <w:tcW w:w="15838" w:type="dxa"/>
            <w:gridSpan w:val="7"/>
            <w:vAlign w:val="center"/>
          </w:tcPr>
          <w:p w:rsidR="002B4F92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6.2. Критерії оцінювання результатів навчання</w:t>
            </w:r>
          </w:p>
        </w:tc>
      </w:tr>
      <w:tr w:rsidR="002B4F92" w:rsidRPr="00C07BF8" w:rsidTr="0081231C">
        <w:tc>
          <w:tcPr>
            <w:tcW w:w="6598" w:type="dxa"/>
            <w:gridSpan w:val="4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Оцінювання за національною шкалою:</w:t>
            </w:r>
          </w:p>
        </w:tc>
        <w:tc>
          <w:tcPr>
            <w:tcW w:w="3300" w:type="dxa"/>
            <w:gridSpan w:val="2"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  <w:lang w:val="uk-UA"/>
              </w:rPr>
            </w:pPr>
            <w:r w:rsidRPr="00C07B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  <w:lang w:val="uk-UA"/>
              </w:rPr>
              <w:t xml:space="preserve">Оцінювання за шкалою </w:t>
            </w:r>
            <w:r w:rsidRPr="00C07B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  <w:lang w:val="en-US"/>
              </w:rPr>
              <w:t>ECTS</w:t>
            </w:r>
            <w:r w:rsidRPr="00C07B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  <w:lang w:val="uk-UA"/>
              </w:rPr>
              <w:t>:</w:t>
            </w:r>
          </w:p>
        </w:tc>
        <w:tc>
          <w:tcPr>
            <w:tcW w:w="594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визначення оцінювання</w:t>
            </w:r>
          </w:p>
        </w:tc>
      </w:tr>
      <w:tr w:rsidR="002B4F92" w:rsidRPr="00C07BF8" w:rsidTr="0081231C">
        <w:tc>
          <w:tcPr>
            <w:tcW w:w="2308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рівень компетентності</w:t>
            </w:r>
          </w:p>
        </w:tc>
        <w:tc>
          <w:tcPr>
            <w:tcW w:w="4290" w:type="dxa"/>
            <w:gridSpan w:val="3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оцінка:</w:t>
            </w:r>
          </w:p>
        </w:tc>
        <w:tc>
          <w:tcPr>
            <w:tcW w:w="132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відсотки (бали) оцінки</w:t>
            </w:r>
          </w:p>
        </w:tc>
        <w:tc>
          <w:tcPr>
            <w:tcW w:w="198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</w:p>
        </w:tc>
        <w:tc>
          <w:tcPr>
            <w:tcW w:w="5940" w:type="dxa"/>
            <w:vMerge/>
          </w:tcPr>
          <w:p w:rsidR="002B4F92" w:rsidRPr="00C07BF8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C07BF8" w:rsidTr="0081231C">
        <w:tc>
          <w:tcPr>
            <w:tcW w:w="2308" w:type="dxa"/>
            <w:vMerge/>
          </w:tcPr>
          <w:p w:rsidR="002B4F92" w:rsidRPr="00C07BF8" w:rsidRDefault="002B4F92" w:rsidP="00735D5B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12-бальна</w:t>
            </w:r>
          </w:p>
        </w:tc>
        <w:tc>
          <w:tcPr>
            <w:tcW w:w="176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4-бальна</w:t>
            </w:r>
          </w:p>
        </w:tc>
        <w:tc>
          <w:tcPr>
            <w:tcW w:w="165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2-бальна</w:t>
            </w:r>
          </w:p>
        </w:tc>
        <w:tc>
          <w:tcPr>
            <w:tcW w:w="1320" w:type="dxa"/>
            <w:vMerge/>
          </w:tcPr>
          <w:p w:rsidR="002B4F92" w:rsidRPr="00C07BF8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</w:tcPr>
          <w:p w:rsidR="002B4F92" w:rsidRPr="00C07BF8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</w:tcPr>
          <w:p w:rsidR="002B4F92" w:rsidRPr="00C07BF8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C07BF8" w:rsidTr="0081231C">
        <w:tc>
          <w:tcPr>
            <w:tcW w:w="2308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65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32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9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94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2B4F92" w:rsidRPr="00C07BF8" w:rsidTr="0081231C">
        <w:tc>
          <w:tcPr>
            <w:tcW w:w="2308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Високий</w:t>
            </w:r>
          </w:p>
          <w:p w:rsidR="002B4F92" w:rsidRPr="00C07BF8" w:rsidRDefault="002B4F9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(творчий)</w:t>
            </w:r>
          </w:p>
        </w:tc>
        <w:tc>
          <w:tcPr>
            <w:tcW w:w="8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76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(відмінно)</w:t>
            </w:r>
          </w:p>
        </w:tc>
        <w:tc>
          <w:tcPr>
            <w:tcW w:w="165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132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198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(відмінно)</w:t>
            </w:r>
          </w:p>
        </w:tc>
        <w:tc>
          <w:tcPr>
            <w:tcW w:w="594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Студент (студентка) володіє узагальненими, міцними знаннями з предмета; має достатню тактичну підготовку для виконання навчальних завдань; має системні навички техніки виконання фізичних вправ, що відповідають встановленим вимогам</w:t>
            </w:r>
          </w:p>
        </w:tc>
      </w:tr>
      <w:tr w:rsidR="002B4F92" w:rsidRPr="00C07BF8" w:rsidTr="0081231C">
        <w:tc>
          <w:tcPr>
            <w:tcW w:w="2308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6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C07BF8" w:rsidTr="0081231C">
        <w:tc>
          <w:tcPr>
            <w:tcW w:w="2308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6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C00488" w:rsidTr="0081231C">
        <w:tc>
          <w:tcPr>
            <w:tcW w:w="2308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Достатній</w:t>
            </w:r>
          </w:p>
          <w:p w:rsidR="002B4F92" w:rsidRPr="00C07BF8" w:rsidRDefault="002B4F9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(конструктивно-варіативний)</w:t>
            </w:r>
          </w:p>
        </w:tc>
        <w:tc>
          <w:tcPr>
            <w:tcW w:w="8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6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(добре)</w:t>
            </w:r>
          </w:p>
        </w:tc>
        <w:tc>
          <w:tcPr>
            <w:tcW w:w="165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82-89</w:t>
            </w:r>
          </w:p>
        </w:tc>
        <w:tc>
          <w:tcPr>
            <w:tcW w:w="19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(дуже добре)</w:t>
            </w:r>
          </w:p>
        </w:tc>
        <w:tc>
          <w:tcPr>
            <w:tcW w:w="594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Студент (студентка) виявляє розуміння основних положень навчального матеріалу, наводить приклади; техніка виконання фізичних вправ має незначні відхилення від встановлених вимог, які аналізуються та виправляються з допомогою викладача</w:t>
            </w:r>
          </w:p>
        </w:tc>
      </w:tr>
      <w:tr w:rsidR="002B4F92" w:rsidRPr="00C07BF8" w:rsidTr="0081231C">
        <w:tc>
          <w:tcPr>
            <w:tcW w:w="2308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6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75-81</w:t>
            </w:r>
          </w:p>
        </w:tc>
        <w:tc>
          <w:tcPr>
            <w:tcW w:w="198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(добре)</w:t>
            </w:r>
          </w:p>
        </w:tc>
        <w:tc>
          <w:tcPr>
            <w:tcW w:w="594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C07BF8" w:rsidTr="0081231C">
        <w:tc>
          <w:tcPr>
            <w:tcW w:w="2308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6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C07BF8" w:rsidTr="0081231C">
        <w:tc>
          <w:tcPr>
            <w:tcW w:w="2308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Середній</w:t>
            </w:r>
          </w:p>
          <w:p w:rsidR="002B4F92" w:rsidRPr="00C07BF8" w:rsidRDefault="002B4F9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(репродуктивний)</w:t>
            </w:r>
          </w:p>
        </w:tc>
        <w:tc>
          <w:tcPr>
            <w:tcW w:w="8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6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(задовільно)</w:t>
            </w:r>
          </w:p>
        </w:tc>
        <w:tc>
          <w:tcPr>
            <w:tcW w:w="165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67-74</w:t>
            </w:r>
          </w:p>
        </w:tc>
        <w:tc>
          <w:tcPr>
            <w:tcW w:w="19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(задовільно)</w:t>
            </w:r>
          </w:p>
        </w:tc>
        <w:tc>
          <w:tcPr>
            <w:tcW w:w="594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Студент (студентка) має фрагментарні уявлення з предмета; розрізняє та виконує відповідно до вимог лише елементи фізичних вправ</w:t>
            </w:r>
          </w:p>
        </w:tc>
      </w:tr>
      <w:tr w:rsidR="002B4F92" w:rsidRPr="00C07BF8" w:rsidTr="0081231C">
        <w:tc>
          <w:tcPr>
            <w:tcW w:w="2308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6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60-66</w:t>
            </w:r>
          </w:p>
        </w:tc>
        <w:tc>
          <w:tcPr>
            <w:tcW w:w="198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(достатньо)</w:t>
            </w:r>
          </w:p>
        </w:tc>
        <w:tc>
          <w:tcPr>
            <w:tcW w:w="594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C07BF8" w:rsidTr="0081231C">
        <w:tc>
          <w:tcPr>
            <w:tcW w:w="2308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6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C07BF8" w:rsidTr="0081231C">
        <w:tc>
          <w:tcPr>
            <w:tcW w:w="2308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Початковий</w:t>
            </w:r>
          </w:p>
          <w:p w:rsidR="002B4F92" w:rsidRPr="00C07BF8" w:rsidRDefault="002B4F9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(рецептивно-продуктивний)</w:t>
            </w:r>
          </w:p>
        </w:tc>
        <w:tc>
          <w:tcPr>
            <w:tcW w:w="8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6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незадо-вільно</w:t>
            </w:r>
            <w:proofErr w:type="spellEnd"/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65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незарахо-вано</w:t>
            </w:r>
            <w:proofErr w:type="spellEnd"/>
          </w:p>
        </w:tc>
        <w:tc>
          <w:tcPr>
            <w:tcW w:w="132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35-59</w:t>
            </w:r>
          </w:p>
        </w:tc>
        <w:tc>
          <w:tcPr>
            <w:tcW w:w="19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FX</w:t>
            </w:r>
          </w:p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(незадовільно)</w:t>
            </w:r>
          </w:p>
        </w:tc>
        <w:tc>
          <w:tcPr>
            <w:tcW w:w="594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C07BF8" w:rsidTr="0081231C">
        <w:tc>
          <w:tcPr>
            <w:tcW w:w="2308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6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1-34</w:t>
            </w:r>
          </w:p>
        </w:tc>
        <w:tc>
          <w:tcPr>
            <w:tcW w:w="1980" w:type="dxa"/>
            <w:vMerge w:val="restart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(неприйнятно)</w:t>
            </w:r>
          </w:p>
        </w:tc>
        <w:tc>
          <w:tcPr>
            <w:tcW w:w="594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C07BF8" w:rsidTr="0081231C">
        <w:tc>
          <w:tcPr>
            <w:tcW w:w="2308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6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B4F92" w:rsidRPr="00C07BF8" w:rsidTr="0081231C">
        <w:tc>
          <w:tcPr>
            <w:tcW w:w="2308" w:type="dxa"/>
            <w:vAlign w:val="center"/>
          </w:tcPr>
          <w:p w:rsidR="002B4F92" w:rsidRPr="00AC79D8" w:rsidRDefault="002B4F92" w:rsidP="00AC79D8">
            <w:pPr>
              <w:spacing w:after="0" w:line="240" w:lineRule="auto"/>
              <w:ind w:right="-3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Align w:val="center"/>
          </w:tcPr>
          <w:p w:rsidR="002B4F92" w:rsidRPr="00C07BF8" w:rsidRDefault="002B4F92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-4355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2"/>
        <w:gridCol w:w="8"/>
        <w:gridCol w:w="14183"/>
      </w:tblGrid>
      <w:tr w:rsidR="002B4F92" w:rsidRPr="00ED2486" w:rsidTr="00AC79D8">
        <w:tc>
          <w:tcPr>
            <w:tcW w:w="15353" w:type="dxa"/>
            <w:gridSpan w:val="3"/>
          </w:tcPr>
          <w:p w:rsidR="002B4F92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:rsidR="002B4F92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:rsidR="002B4F92" w:rsidRPr="00ED2486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ED2486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7. Рекомендована література</w:t>
            </w:r>
          </w:p>
        </w:tc>
      </w:tr>
      <w:tr w:rsidR="002B4F92" w:rsidRPr="00ED2486" w:rsidTr="00AC79D8">
        <w:trPr>
          <w:trHeight w:val="70"/>
        </w:trPr>
        <w:tc>
          <w:tcPr>
            <w:tcW w:w="1162" w:type="dxa"/>
            <w:tcBorders>
              <w:right w:val="single" w:sz="4" w:space="0" w:color="auto"/>
            </w:tcBorders>
          </w:tcPr>
          <w:p w:rsidR="002B4F92" w:rsidRPr="00ED2486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ED2486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ED2486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91" w:type="dxa"/>
            <w:gridSpan w:val="2"/>
            <w:tcBorders>
              <w:left w:val="single" w:sz="4" w:space="0" w:color="auto"/>
            </w:tcBorders>
          </w:tcPr>
          <w:p w:rsidR="002B4F92" w:rsidRPr="00ED2486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2486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2B4F92" w:rsidRPr="00ED2486" w:rsidTr="00AC79D8">
        <w:tc>
          <w:tcPr>
            <w:tcW w:w="15353" w:type="dxa"/>
            <w:gridSpan w:val="3"/>
          </w:tcPr>
          <w:p w:rsidR="002B4F92" w:rsidRPr="00ED2486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ED248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2B4F92" w:rsidRPr="00ED2486" w:rsidTr="00AC79D8">
        <w:trPr>
          <w:trHeight w:val="396"/>
        </w:trPr>
        <w:tc>
          <w:tcPr>
            <w:tcW w:w="1170" w:type="dxa"/>
            <w:gridSpan w:val="2"/>
          </w:tcPr>
          <w:p w:rsidR="002B4F92" w:rsidRPr="00915257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221F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Закон України «Про фізичну культуру і спорт» від 24.12.1993 № 3808-XII - ВР, із змінами та доповненнями.</w:t>
            </w:r>
          </w:p>
        </w:tc>
      </w:tr>
      <w:tr w:rsidR="002B4F92" w:rsidRPr="00ED2486" w:rsidTr="00AC79D8">
        <w:trPr>
          <w:trHeight w:val="543"/>
        </w:trPr>
        <w:tc>
          <w:tcPr>
            <w:tcW w:w="1170" w:type="dxa"/>
            <w:gridSpan w:val="2"/>
          </w:tcPr>
          <w:p w:rsidR="002B4F92" w:rsidRPr="00ED2486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221F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A7221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Указ президента України «Про національну доктрину розвитку фізичної культури та спорту» від 28.09.2004 № 1148/2004, із змінами та доповненнями.</w:t>
            </w:r>
          </w:p>
        </w:tc>
      </w:tr>
      <w:tr w:rsidR="002B4F92" w:rsidRPr="00ED2486" w:rsidTr="00AC79D8">
        <w:trPr>
          <w:trHeight w:val="351"/>
        </w:trPr>
        <w:tc>
          <w:tcPr>
            <w:tcW w:w="1170" w:type="dxa"/>
            <w:gridSpan w:val="2"/>
          </w:tcPr>
          <w:p w:rsidR="002B4F92" w:rsidRPr="00A7221F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Ареф’єв В.Г. та ін. Фізична культура (підручник) Просвіта Наказ МОН від 02.02.2009 № 56</w:t>
            </w:r>
          </w:p>
        </w:tc>
      </w:tr>
      <w:tr w:rsidR="002B4F92" w:rsidRPr="00ED2486" w:rsidTr="00AC79D8">
        <w:trPr>
          <w:trHeight w:val="351"/>
        </w:trPr>
        <w:tc>
          <w:tcPr>
            <w:tcW w:w="1170" w:type="dxa"/>
            <w:gridSpan w:val="2"/>
          </w:tcPr>
          <w:p w:rsidR="002B4F92" w:rsidRPr="00A7221F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4183" w:type="dxa"/>
          </w:tcPr>
          <w:p w:rsidR="002B4F92" w:rsidRPr="00D26357" w:rsidRDefault="002B4F9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357">
              <w:rPr>
                <w:rFonts w:ascii="Times New Roman" w:hAnsi="Times New Roman"/>
                <w:sz w:val="24"/>
                <w:szCs w:val="24"/>
              </w:rPr>
              <w:t>Волков Л.М. Спортивная подготовка детей и подростков. К.: Вежа, 1998. – 190 с. 23.</w:t>
            </w:r>
          </w:p>
        </w:tc>
      </w:tr>
      <w:tr w:rsidR="002B4F92" w:rsidRPr="00ED2486" w:rsidTr="00AC79D8">
        <w:tc>
          <w:tcPr>
            <w:tcW w:w="1170" w:type="dxa"/>
            <w:gridSpan w:val="2"/>
          </w:tcPr>
          <w:p w:rsidR="002B4F92" w:rsidRPr="00A7221F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4183" w:type="dxa"/>
          </w:tcPr>
          <w:p w:rsidR="002B4F92" w:rsidRPr="00D26357" w:rsidRDefault="002B4F9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>Гоменский</w:t>
            </w:r>
            <w:proofErr w:type="spellEnd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А.Я. Управление командой в баскетболе. М., </w:t>
            </w:r>
            <w:proofErr w:type="spellStart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>ФиС</w:t>
            </w:r>
            <w:proofErr w:type="spellEnd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>, 2006.-211с.</w:t>
            </w:r>
          </w:p>
        </w:tc>
      </w:tr>
      <w:tr w:rsidR="002B4F92" w:rsidRPr="00ED2486" w:rsidTr="00AC79D8">
        <w:tc>
          <w:tcPr>
            <w:tcW w:w="1170" w:type="dxa"/>
            <w:gridSpan w:val="2"/>
          </w:tcPr>
          <w:p w:rsidR="002B4F92" w:rsidRPr="00A7221F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4183" w:type="dxa"/>
          </w:tcPr>
          <w:p w:rsidR="002B4F92" w:rsidRPr="00D26357" w:rsidRDefault="002B4F9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Гомельский А.Я. Тактика баскетбола. М., </w:t>
            </w:r>
            <w:proofErr w:type="spellStart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>ФиС</w:t>
            </w:r>
            <w:proofErr w:type="spellEnd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>, 2007.-256 с.</w:t>
            </w:r>
          </w:p>
        </w:tc>
      </w:tr>
      <w:tr w:rsidR="002B4F92" w:rsidRPr="00ED2486" w:rsidTr="00AC79D8">
        <w:tc>
          <w:tcPr>
            <w:tcW w:w="1170" w:type="dxa"/>
            <w:gridSpan w:val="2"/>
          </w:tcPr>
          <w:p w:rsidR="002B4F92" w:rsidRPr="00A7221F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4183" w:type="dxa"/>
          </w:tcPr>
          <w:p w:rsidR="002B4F92" w:rsidRPr="00D26357" w:rsidRDefault="002B4F9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>Грасис</w:t>
            </w:r>
            <w:proofErr w:type="spellEnd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А.М. Специальные упражнения в волейболе. М., </w:t>
            </w:r>
            <w:proofErr w:type="spellStart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>ФиС</w:t>
            </w:r>
            <w:proofErr w:type="spellEnd"/>
            <w:r w:rsidRPr="00D26357">
              <w:rPr>
                <w:rFonts w:ascii="Times New Roman" w:hAnsi="Times New Roman"/>
                <w:sz w:val="24"/>
                <w:szCs w:val="24"/>
                <w:lang w:eastAsia="ru-RU"/>
              </w:rPr>
              <w:t>, 2006.-251с</w:t>
            </w:r>
          </w:p>
        </w:tc>
      </w:tr>
      <w:tr w:rsidR="002B4F92" w:rsidRPr="00ED2486" w:rsidTr="00AC79D8">
        <w:tc>
          <w:tcPr>
            <w:tcW w:w="1170" w:type="dxa"/>
            <w:gridSpan w:val="2"/>
          </w:tcPr>
          <w:p w:rsidR="002B4F92" w:rsidRPr="00A7221F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Єрмолова В.М., Іванова Л.І. Фізична культура (підручник) ВД «Слово» Наказ МОН від 02.02.2009 № 56 61.</w:t>
            </w:r>
          </w:p>
        </w:tc>
      </w:tr>
      <w:tr w:rsidR="002B4F92" w:rsidRPr="00ED2486" w:rsidTr="00AC79D8">
        <w:tc>
          <w:tcPr>
            <w:tcW w:w="1170" w:type="dxa"/>
            <w:gridSpan w:val="2"/>
          </w:tcPr>
          <w:p w:rsidR="002B4F92" w:rsidRPr="00A7221F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7221F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Коробченко</w:t>
            </w:r>
            <w:proofErr w:type="spellEnd"/>
            <w:r w:rsidRPr="00A7221F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В.В. Легка атлетика. – К.: «Вища школа», 1979 – 127 с.</w:t>
            </w:r>
          </w:p>
        </w:tc>
      </w:tr>
      <w:tr w:rsidR="002B4F92" w:rsidRPr="00C00488" w:rsidTr="00AC79D8">
        <w:tc>
          <w:tcPr>
            <w:tcW w:w="1170" w:type="dxa"/>
            <w:gridSpan w:val="2"/>
          </w:tcPr>
          <w:p w:rsidR="002B4F92" w:rsidRPr="00A7221F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«Легка атлетика» для закладів освіти України (навчальний посібник) Квасниця О.М.,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Ребрина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А.А.,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Коломоєць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Г.А. Лист ІІТЗО від 01.07.2014 № 14.1/12 - Г - 1011</w:t>
            </w:r>
          </w:p>
        </w:tc>
      </w:tr>
      <w:tr w:rsidR="002B4F92" w:rsidRPr="00ED2486" w:rsidTr="00AC79D8">
        <w:tc>
          <w:tcPr>
            <w:tcW w:w="1170" w:type="dxa"/>
            <w:gridSpan w:val="2"/>
          </w:tcPr>
          <w:p w:rsidR="002B4F92" w:rsidRPr="00A7221F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Лікувальна фізична культура в загальноосвітніх навчальних закладах (методичний посібник)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Пустолякова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Л.М. Лист ІІТЗО від 02.07.2014 № 14.1/12-Г1042</w:t>
            </w:r>
          </w:p>
        </w:tc>
      </w:tr>
      <w:tr w:rsidR="002B4F92" w:rsidRPr="00C00488" w:rsidTr="00AC79D8">
        <w:tc>
          <w:tcPr>
            <w:tcW w:w="1170" w:type="dxa"/>
            <w:gridSpan w:val="2"/>
          </w:tcPr>
          <w:p w:rsidR="002B4F92" w:rsidRPr="00A7221F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Матвєєв Л.П. Теорія й методика фізичної культури. — М.: 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ФиС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1991.-155 с.</w:t>
            </w:r>
          </w:p>
        </w:tc>
      </w:tr>
      <w:tr w:rsidR="002B4F92" w:rsidRPr="00ED2486" w:rsidTr="00AC79D8">
        <w:tc>
          <w:tcPr>
            <w:tcW w:w="1170" w:type="dxa"/>
            <w:gridSpan w:val="2"/>
          </w:tcPr>
          <w:p w:rsidR="002B4F92" w:rsidRPr="00D26357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63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14183" w:type="dxa"/>
          </w:tcPr>
          <w:p w:rsidR="002B4F92" w:rsidRPr="00D26357" w:rsidRDefault="002B4F9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2635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Осінчук</w:t>
            </w:r>
            <w:proofErr w:type="spellEnd"/>
            <w:r w:rsidRPr="00D2635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В.Г. Визначення основних термінів фізичної культури і спорту. / </w:t>
            </w:r>
            <w:proofErr w:type="spellStart"/>
            <w:r w:rsidRPr="00D2635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Осінчук</w:t>
            </w:r>
            <w:proofErr w:type="spellEnd"/>
            <w:r w:rsidRPr="00D2635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В.Г. – К. 1995. – 127 с.</w:t>
            </w:r>
          </w:p>
        </w:tc>
      </w:tr>
      <w:tr w:rsidR="002B4F92" w:rsidRPr="00ED2486" w:rsidTr="00AC79D8">
        <w:tc>
          <w:tcPr>
            <w:tcW w:w="1170" w:type="dxa"/>
            <w:gridSpan w:val="2"/>
          </w:tcPr>
          <w:p w:rsidR="002B4F92" w:rsidRPr="00A7221F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Холодов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Ж.К., Кузнєцов В.С. Теорія і методика фізичного виховання і спорту: 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посібник для 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ВНЗ.-М.:  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Физкультура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и спорт, 2001.-110 с.</w:t>
            </w:r>
          </w:p>
        </w:tc>
      </w:tr>
      <w:tr w:rsidR="002B4F92" w:rsidRPr="00ED2486" w:rsidTr="00AC79D8">
        <w:tc>
          <w:tcPr>
            <w:tcW w:w="1170" w:type="dxa"/>
            <w:gridSpan w:val="2"/>
          </w:tcPr>
          <w:p w:rsidR="002B4F92" w:rsidRPr="00A7221F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Шиян Б.М. Теорія і методика фізичного виховання школярів. – Частина 1. – Тернопіль: Навчальна книга – Богдан, 2001. – 272 с. / Частина 2. – Тернопіль: Навчальна книга – Богдан, 2002. – 248 с.</w:t>
            </w:r>
          </w:p>
        </w:tc>
      </w:tr>
      <w:tr w:rsidR="002B4F92" w:rsidRPr="00ED2486" w:rsidTr="00AC79D8">
        <w:tc>
          <w:tcPr>
            <w:tcW w:w="15353" w:type="dxa"/>
            <w:gridSpan w:val="3"/>
          </w:tcPr>
          <w:p w:rsidR="002B4F92" w:rsidRPr="006B0100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010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7.2. Допоміжна література:</w:t>
            </w:r>
          </w:p>
        </w:tc>
      </w:tr>
      <w:tr w:rsidR="002B4F92" w:rsidRPr="00C00488" w:rsidTr="00AC79D8">
        <w:tc>
          <w:tcPr>
            <w:tcW w:w="1170" w:type="dxa"/>
            <w:gridSpan w:val="2"/>
          </w:tcPr>
          <w:p w:rsidR="002B4F92" w:rsidRPr="00ED2486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pStyle w:val="Default"/>
              <w:spacing w:after="27"/>
            </w:pPr>
            <w:proofErr w:type="spellStart"/>
            <w:r w:rsidRPr="00CA1CA2">
              <w:t>Вацеба</w:t>
            </w:r>
            <w:proofErr w:type="spellEnd"/>
            <w:r w:rsidRPr="00CA1CA2">
              <w:t xml:space="preserve"> О.М. Нариси з історії Західноукраїнського спортивного руху. / </w:t>
            </w:r>
            <w:proofErr w:type="spellStart"/>
            <w:r w:rsidRPr="00CA1CA2">
              <w:t>Вацеба</w:t>
            </w:r>
            <w:proofErr w:type="spellEnd"/>
            <w:r w:rsidRPr="00CA1CA2">
              <w:t xml:space="preserve"> О.М. - Івано-Франківськ, 2017. – 312 с.</w:t>
            </w:r>
          </w:p>
        </w:tc>
      </w:tr>
      <w:tr w:rsidR="002B4F92" w:rsidRPr="00ED2486" w:rsidTr="00AC79D8">
        <w:tc>
          <w:tcPr>
            <w:tcW w:w="1170" w:type="dxa"/>
            <w:gridSpan w:val="2"/>
          </w:tcPr>
          <w:p w:rsidR="002B4F92" w:rsidRPr="00ED2486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Иващенко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Л.Я.,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Круцевич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Т.Ю. Методика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физкультурно-оздоровительных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занятий. - К.: УГУФВС, 2014. — 126 с.</w:t>
            </w:r>
          </w:p>
        </w:tc>
      </w:tr>
      <w:tr w:rsidR="002B4F92" w:rsidRPr="00ED2486" w:rsidTr="00AC79D8">
        <w:tc>
          <w:tcPr>
            <w:tcW w:w="1170" w:type="dxa"/>
            <w:gridSpan w:val="2"/>
          </w:tcPr>
          <w:p w:rsidR="002B4F92" w:rsidRPr="00ED2486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4183" w:type="dxa"/>
          </w:tcPr>
          <w:p w:rsidR="002B4F92" w:rsidRPr="00CA1CA2" w:rsidRDefault="002B4F92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1CA2">
              <w:rPr>
                <w:rFonts w:ascii="Times New Roman" w:hAnsi="Times New Roman"/>
                <w:sz w:val="24"/>
                <w:szCs w:val="24"/>
                <w:lang w:val="uk-UA"/>
              </w:rPr>
              <w:t>Кулик Я.Л. Історія виникнення й розвитку фізичної культури та спорту в Україні./ Кулик Я.Л. Вінниця, 1997.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201 с.</w:t>
            </w:r>
          </w:p>
        </w:tc>
      </w:tr>
      <w:tr w:rsidR="002B4F92" w:rsidRPr="00ED2486" w:rsidTr="00AC79D8">
        <w:tc>
          <w:tcPr>
            <w:tcW w:w="1170" w:type="dxa"/>
            <w:gridSpan w:val="2"/>
          </w:tcPr>
          <w:p w:rsidR="002B4F92" w:rsidRPr="00ED2486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Минаев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В.Н., Шиян Е.М.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методики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физического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воспитания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школьников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— М.: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Просвещение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, 1989. — 222 с.</w:t>
            </w:r>
          </w:p>
        </w:tc>
      </w:tr>
      <w:tr w:rsidR="002B4F92" w:rsidRPr="00ED2486" w:rsidTr="00AC79D8">
        <w:tc>
          <w:tcPr>
            <w:tcW w:w="1170" w:type="dxa"/>
            <w:gridSpan w:val="2"/>
          </w:tcPr>
          <w:p w:rsidR="002B4F92" w:rsidRPr="00ED2486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Настольная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книга учителя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физической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культуры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Л. Б.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Кофмана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— М.: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Физкультура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спорт, 1998. — 496 с.</w:t>
            </w:r>
          </w:p>
        </w:tc>
      </w:tr>
      <w:tr w:rsidR="002B4F92" w:rsidRPr="00ED2486" w:rsidTr="00AC79D8">
        <w:tc>
          <w:tcPr>
            <w:tcW w:w="1170" w:type="dxa"/>
            <w:gridSpan w:val="2"/>
          </w:tcPr>
          <w:p w:rsidR="002B4F92" w:rsidRPr="005B1E47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Платонов В.М.,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Булатова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М.М. Фізична підготовка спортсмена. – К.: Олімпійська література, 2015. – 320 с. </w:t>
            </w:r>
          </w:p>
        </w:tc>
      </w:tr>
      <w:tr w:rsidR="002B4F92" w:rsidRPr="00C00488" w:rsidTr="00AC79D8">
        <w:trPr>
          <w:trHeight w:val="320"/>
        </w:trPr>
        <w:tc>
          <w:tcPr>
            <w:tcW w:w="1170" w:type="dxa"/>
            <w:gridSpan w:val="2"/>
          </w:tcPr>
          <w:p w:rsidR="002B4F92" w:rsidRPr="005B1E47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pStyle w:val="Default"/>
            </w:pPr>
            <w:proofErr w:type="spellStart"/>
            <w:r w:rsidRPr="00CA1CA2">
              <w:t>Приступа</w:t>
            </w:r>
            <w:proofErr w:type="spellEnd"/>
            <w:r w:rsidRPr="00CA1CA2">
              <w:t xml:space="preserve"> Є.Н. Традиції української національної фізичної культури. / </w:t>
            </w:r>
            <w:proofErr w:type="spellStart"/>
            <w:r w:rsidRPr="00CA1CA2">
              <w:t>Приступа</w:t>
            </w:r>
            <w:proofErr w:type="spellEnd"/>
            <w:r w:rsidRPr="00CA1CA2">
              <w:t xml:space="preserve"> Є.Н., </w:t>
            </w:r>
            <w:proofErr w:type="spellStart"/>
            <w:r w:rsidRPr="00CA1CA2">
              <w:t>Пилат</w:t>
            </w:r>
            <w:proofErr w:type="spellEnd"/>
            <w:r w:rsidRPr="00CA1CA2">
              <w:t xml:space="preserve"> B.C. – Львів, 2016. - 24с.</w:t>
            </w:r>
          </w:p>
        </w:tc>
      </w:tr>
      <w:tr w:rsidR="002B4F92" w:rsidRPr="00ED2486" w:rsidTr="00AC79D8">
        <w:tc>
          <w:tcPr>
            <w:tcW w:w="15353" w:type="dxa"/>
            <w:gridSpan w:val="3"/>
          </w:tcPr>
          <w:p w:rsidR="002B4F92" w:rsidRPr="00A7221F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722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7.3. Інформаційні ресурси в Інтернеті</w:t>
            </w:r>
          </w:p>
        </w:tc>
      </w:tr>
      <w:tr w:rsidR="002B4F92" w:rsidRPr="00C00488" w:rsidTr="00AC79D8">
        <w:tc>
          <w:tcPr>
            <w:tcW w:w="1170" w:type="dxa"/>
            <w:gridSpan w:val="2"/>
          </w:tcPr>
          <w:p w:rsidR="002B4F92" w:rsidRPr="005B1E47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www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gov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ua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сайт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Міністерства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освіти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і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науки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України</w:t>
            </w:r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2B4F92" w:rsidRPr="005B1E47" w:rsidTr="00AC79D8">
        <w:tc>
          <w:tcPr>
            <w:tcW w:w="1170" w:type="dxa"/>
            <w:gridSpan w:val="2"/>
          </w:tcPr>
          <w:p w:rsidR="002B4F92" w:rsidRPr="005B1E47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www.vdu.edu.ua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сайт Східноєвропейського національного університету імені Лесі Українки.</w:t>
            </w:r>
          </w:p>
        </w:tc>
      </w:tr>
      <w:tr w:rsidR="002B4F92" w:rsidRPr="005B1E47" w:rsidTr="00AC79D8">
        <w:tc>
          <w:tcPr>
            <w:tcW w:w="1170" w:type="dxa"/>
            <w:gridSpan w:val="2"/>
          </w:tcPr>
          <w:p w:rsidR="002B4F92" w:rsidRPr="005B1E47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www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nbuv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gov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ua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сайт Національної бібліотеки ім. В. Вернадського.</w:t>
            </w:r>
          </w:p>
        </w:tc>
      </w:tr>
      <w:tr w:rsidR="002B4F92" w:rsidRPr="00C00488" w:rsidTr="00AC79D8">
        <w:tc>
          <w:tcPr>
            <w:tcW w:w="1170" w:type="dxa"/>
            <w:gridSpan w:val="2"/>
          </w:tcPr>
          <w:p w:rsidR="002B4F92" w:rsidRPr="005B1E47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4183" w:type="dxa"/>
          </w:tcPr>
          <w:p w:rsidR="002B4F92" w:rsidRPr="002E1C5C" w:rsidRDefault="002B4F9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http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://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www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uazakon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com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document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spart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71/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inx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71134.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eastAsia="ru-RU"/>
              </w:rPr>
              <w:t>htm</w:t>
            </w:r>
            <w:proofErr w:type="spellEnd"/>
          </w:p>
        </w:tc>
      </w:tr>
      <w:tr w:rsidR="002B4F92" w:rsidRPr="00C00488" w:rsidTr="00AC79D8">
        <w:tc>
          <w:tcPr>
            <w:tcW w:w="1170" w:type="dxa"/>
            <w:gridSpan w:val="2"/>
          </w:tcPr>
          <w:p w:rsidR="002B4F92" w:rsidRPr="005B1E47" w:rsidRDefault="002B4F92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4183" w:type="dxa"/>
          </w:tcPr>
          <w:p w:rsidR="002B4F92" w:rsidRPr="006B0100" w:rsidRDefault="002B4F92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http://zakon4.rada.gov.ua/laws/show/1724-17/page3</w:t>
            </w:r>
          </w:p>
        </w:tc>
      </w:tr>
    </w:tbl>
    <w:p w:rsidR="002B4F92" w:rsidRDefault="002B4F92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4F92" w:rsidRPr="00737B0C" w:rsidRDefault="002B4F92" w:rsidP="00BB03C1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sectPr w:rsidR="002B4F92" w:rsidRPr="00737B0C" w:rsidSect="00DF082C">
      <w:footerReference w:type="first" r:id="rId8"/>
      <w:pgSz w:w="16838" w:h="11906" w:orient="landscape"/>
      <w:pgMar w:top="568" w:right="1134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F92" w:rsidRDefault="002B4F92" w:rsidP="00DF082C">
      <w:pPr>
        <w:spacing w:after="0" w:line="240" w:lineRule="auto"/>
      </w:pPr>
      <w:r>
        <w:separator/>
      </w:r>
    </w:p>
  </w:endnote>
  <w:endnote w:type="continuationSeparator" w:id="0">
    <w:p w:rsidR="002B4F92" w:rsidRDefault="002B4F92" w:rsidP="00DF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92" w:rsidRPr="006A4B0A" w:rsidRDefault="002B4F92" w:rsidP="00B722A8">
    <w:pPr>
      <w:pStyle w:val="a7"/>
      <w:jc w:val="center"/>
      <w:rPr>
        <w:rFonts w:ascii="Times New Roman" w:hAnsi="Times New Roman"/>
        <w:b/>
        <w:sz w:val="28"/>
        <w:lang w:val="uk-UA"/>
      </w:rPr>
    </w:pPr>
    <w:r>
      <w:rPr>
        <w:rFonts w:ascii="Times New Roman" w:hAnsi="Times New Roman"/>
        <w:b/>
        <w:sz w:val="28"/>
        <w:lang w:val="uk-UA"/>
      </w:rPr>
      <w:t>2022-20</w:t>
    </w:r>
    <w:r>
      <w:rPr>
        <w:rFonts w:ascii="Times New Roman" w:hAnsi="Times New Roman"/>
        <w:b/>
        <w:sz w:val="28"/>
        <w:lang w:val="en-US"/>
      </w:rPr>
      <w:t>2</w:t>
    </w:r>
    <w:r>
      <w:rPr>
        <w:rFonts w:ascii="Times New Roman" w:hAnsi="Times New Roman"/>
        <w:b/>
        <w:sz w:val="28"/>
        <w:lang w:val="uk-UA"/>
      </w:rPr>
      <w:t xml:space="preserve">3 </w:t>
    </w:r>
    <w:proofErr w:type="spellStart"/>
    <w:r>
      <w:rPr>
        <w:rFonts w:ascii="Times New Roman" w:hAnsi="Times New Roman"/>
        <w:b/>
        <w:sz w:val="28"/>
        <w:lang w:val="uk-UA"/>
      </w:rPr>
      <w:t>н.р</w:t>
    </w:r>
    <w:proofErr w:type="spellEnd"/>
    <w:r>
      <w:rPr>
        <w:rFonts w:ascii="Times New Roman" w:hAnsi="Times New Roman"/>
        <w:b/>
        <w:sz w:val="28"/>
        <w:lang w:val="uk-UA"/>
      </w:rPr>
      <w:t>.</w:t>
    </w:r>
  </w:p>
  <w:p w:rsidR="002B4F92" w:rsidRDefault="002B4F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F92" w:rsidRDefault="002B4F92" w:rsidP="00DF082C">
      <w:pPr>
        <w:spacing w:after="0" w:line="240" w:lineRule="auto"/>
      </w:pPr>
      <w:r>
        <w:separator/>
      </w:r>
    </w:p>
  </w:footnote>
  <w:footnote w:type="continuationSeparator" w:id="0">
    <w:p w:rsidR="002B4F92" w:rsidRDefault="002B4F92" w:rsidP="00DF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BD8"/>
    <w:multiLevelType w:val="hybridMultilevel"/>
    <w:tmpl w:val="10D29606"/>
    <w:lvl w:ilvl="0" w:tplc="1A162E14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6B4850"/>
    <w:multiLevelType w:val="hybridMultilevel"/>
    <w:tmpl w:val="9D9CF204"/>
    <w:lvl w:ilvl="0" w:tplc="0FD6CD7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">
    <w:nsid w:val="21E1692B"/>
    <w:multiLevelType w:val="hybridMultilevel"/>
    <w:tmpl w:val="66C8736E"/>
    <w:lvl w:ilvl="0" w:tplc="33EC645A">
      <w:start w:val="1"/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6D8"/>
    <w:rsid w:val="00005B79"/>
    <w:rsid w:val="00020316"/>
    <w:rsid w:val="000401B1"/>
    <w:rsid w:val="000529DB"/>
    <w:rsid w:val="00095E4E"/>
    <w:rsid w:val="000A3FCD"/>
    <w:rsid w:val="000A64F1"/>
    <w:rsid w:val="000B55C0"/>
    <w:rsid w:val="000C1567"/>
    <w:rsid w:val="000C3FBF"/>
    <w:rsid w:val="000D6892"/>
    <w:rsid w:val="000E6666"/>
    <w:rsid w:val="00134273"/>
    <w:rsid w:val="00141237"/>
    <w:rsid w:val="001621D9"/>
    <w:rsid w:val="001772D3"/>
    <w:rsid w:val="00194A18"/>
    <w:rsid w:val="001D36B0"/>
    <w:rsid w:val="001E3E74"/>
    <w:rsid w:val="001E5984"/>
    <w:rsid w:val="002141EA"/>
    <w:rsid w:val="0022605D"/>
    <w:rsid w:val="00226EA0"/>
    <w:rsid w:val="0023061B"/>
    <w:rsid w:val="002373B7"/>
    <w:rsid w:val="00266337"/>
    <w:rsid w:val="002801F2"/>
    <w:rsid w:val="00291DFB"/>
    <w:rsid w:val="002B4F92"/>
    <w:rsid w:val="002B6282"/>
    <w:rsid w:val="002C1A78"/>
    <w:rsid w:val="002D6A1A"/>
    <w:rsid w:val="002E1C5C"/>
    <w:rsid w:val="002F2461"/>
    <w:rsid w:val="002F3C93"/>
    <w:rsid w:val="002F57FE"/>
    <w:rsid w:val="00300F33"/>
    <w:rsid w:val="0031028C"/>
    <w:rsid w:val="00320447"/>
    <w:rsid w:val="00343021"/>
    <w:rsid w:val="003439B3"/>
    <w:rsid w:val="00343A80"/>
    <w:rsid w:val="00361388"/>
    <w:rsid w:val="00364B57"/>
    <w:rsid w:val="00371660"/>
    <w:rsid w:val="00372C65"/>
    <w:rsid w:val="003922FB"/>
    <w:rsid w:val="00392929"/>
    <w:rsid w:val="003B5E6E"/>
    <w:rsid w:val="003C1A3D"/>
    <w:rsid w:val="003C2732"/>
    <w:rsid w:val="003D0117"/>
    <w:rsid w:val="003E0006"/>
    <w:rsid w:val="003E0D82"/>
    <w:rsid w:val="003E15A8"/>
    <w:rsid w:val="003E3839"/>
    <w:rsid w:val="003F6700"/>
    <w:rsid w:val="00400A25"/>
    <w:rsid w:val="00404EF5"/>
    <w:rsid w:val="00411440"/>
    <w:rsid w:val="004162A9"/>
    <w:rsid w:val="00431D4D"/>
    <w:rsid w:val="00454ADE"/>
    <w:rsid w:val="00471647"/>
    <w:rsid w:val="0048733C"/>
    <w:rsid w:val="00490DE4"/>
    <w:rsid w:val="004F3867"/>
    <w:rsid w:val="00505FC3"/>
    <w:rsid w:val="00533ECA"/>
    <w:rsid w:val="005348FA"/>
    <w:rsid w:val="00536AC7"/>
    <w:rsid w:val="00567B64"/>
    <w:rsid w:val="005746D8"/>
    <w:rsid w:val="00584386"/>
    <w:rsid w:val="005A7CBB"/>
    <w:rsid w:val="005B1E47"/>
    <w:rsid w:val="005C6396"/>
    <w:rsid w:val="005E254E"/>
    <w:rsid w:val="005F401F"/>
    <w:rsid w:val="00617333"/>
    <w:rsid w:val="0062410D"/>
    <w:rsid w:val="00631439"/>
    <w:rsid w:val="00651726"/>
    <w:rsid w:val="00651B15"/>
    <w:rsid w:val="00651BCE"/>
    <w:rsid w:val="00664CCE"/>
    <w:rsid w:val="006A4B0A"/>
    <w:rsid w:val="006B0100"/>
    <w:rsid w:val="006B418B"/>
    <w:rsid w:val="006B5F17"/>
    <w:rsid w:val="006C76C3"/>
    <w:rsid w:val="006E2949"/>
    <w:rsid w:val="006F7196"/>
    <w:rsid w:val="00710FDA"/>
    <w:rsid w:val="00734FF2"/>
    <w:rsid w:val="00735D5B"/>
    <w:rsid w:val="00737B0C"/>
    <w:rsid w:val="00747DCA"/>
    <w:rsid w:val="00753C3A"/>
    <w:rsid w:val="007A3632"/>
    <w:rsid w:val="007A5330"/>
    <w:rsid w:val="007E70F2"/>
    <w:rsid w:val="007F0242"/>
    <w:rsid w:val="007F141F"/>
    <w:rsid w:val="0081231C"/>
    <w:rsid w:val="00834743"/>
    <w:rsid w:val="00837028"/>
    <w:rsid w:val="0083767F"/>
    <w:rsid w:val="00840C8E"/>
    <w:rsid w:val="00893DD2"/>
    <w:rsid w:val="008E4BE7"/>
    <w:rsid w:val="008F6BFD"/>
    <w:rsid w:val="00904B74"/>
    <w:rsid w:val="009061F0"/>
    <w:rsid w:val="00913DBC"/>
    <w:rsid w:val="00915257"/>
    <w:rsid w:val="00926BCD"/>
    <w:rsid w:val="00933C0D"/>
    <w:rsid w:val="00943753"/>
    <w:rsid w:val="00951077"/>
    <w:rsid w:val="00952371"/>
    <w:rsid w:val="009A7ACD"/>
    <w:rsid w:val="009B6EFA"/>
    <w:rsid w:val="009D38F4"/>
    <w:rsid w:val="009D3EA5"/>
    <w:rsid w:val="009F7B43"/>
    <w:rsid w:val="00A12766"/>
    <w:rsid w:val="00A2480D"/>
    <w:rsid w:val="00A37E1C"/>
    <w:rsid w:val="00A471C6"/>
    <w:rsid w:val="00A5014C"/>
    <w:rsid w:val="00A50364"/>
    <w:rsid w:val="00A53C90"/>
    <w:rsid w:val="00A55FC0"/>
    <w:rsid w:val="00A71E95"/>
    <w:rsid w:val="00A7221F"/>
    <w:rsid w:val="00A737C4"/>
    <w:rsid w:val="00A752B6"/>
    <w:rsid w:val="00A806A9"/>
    <w:rsid w:val="00A9187B"/>
    <w:rsid w:val="00A92976"/>
    <w:rsid w:val="00AA08A8"/>
    <w:rsid w:val="00AA3261"/>
    <w:rsid w:val="00AA51EB"/>
    <w:rsid w:val="00AC79D8"/>
    <w:rsid w:val="00AD72C6"/>
    <w:rsid w:val="00B20F60"/>
    <w:rsid w:val="00B4145B"/>
    <w:rsid w:val="00B415D3"/>
    <w:rsid w:val="00B421CE"/>
    <w:rsid w:val="00B433B8"/>
    <w:rsid w:val="00B45A49"/>
    <w:rsid w:val="00B641C7"/>
    <w:rsid w:val="00B722A8"/>
    <w:rsid w:val="00B97997"/>
    <w:rsid w:val="00BA67C9"/>
    <w:rsid w:val="00BB03C1"/>
    <w:rsid w:val="00BB7ECB"/>
    <w:rsid w:val="00BD5D38"/>
    <w:rsid w:val="00BE6E4D"/>
    <w:rsid w:val="00BF0141"/>
    <w:rsid w:val="00C00488"/>
    <w:rsid w:val="00C07BF8"/>
    <w:rsid w:val="00C11763"/>
    <w:rsid w:val="00C379DA"/>
    <w:rsid w:val="00C54AE2"/>
    <w:rsid w:val="00C54EAE"/>
    <w:rsid w:val="00C60B4C"/>
    <w:rsid w:val="00C70BCF"/>
    <w:rsid w:val="00C80F70"/>
    <w:rsid w:val="00C836C4"/>
    <w:rsid w:val="00C92867"/>
    <w:rsid w:val="00CA1CA2"/>
    <w:rsid w:val="00CC4BA6"/>
    <w:rsid w:val="00CE4B87"/>
    <w:rsid w:val="00D07626"/>
    <w:rsid w:val="00D237EF"/>
    <w:rsid w:val="00D26357"/>
    <w:rsid w:val="00D43A34"/>
    <w:rsid w:val="00D506E2"/>
    <w:rsid w:val="00D53B47"/>
    <w:rsid w:val="00D5591B"/>
    <w:rsid w:val="00D77282"/>
    <w:rsid w:val="00DA18AB"/>
    <w:rsid w:val="00DB7025"/>
    <w:rsid w:val="00DC6C80"/>
    <w:rsid w:val="00DD6114"/>
    <w:rsid w:val="00DE13DB"/>
    <w:rsid w:val="00DE1A7E"/>
    <w:rsid w:val="00DF082C"/>
    <w:rsid w:val="00DF227B"/>
    <w:rsid w:val="00E170D2"/>
    <w:rsid w:val="00E273B2"/>
    <w:rsid w:val="00E46DBF"/>
    <w:rsid w:val="00E55BB8"/>
    <w:rsid w:val="00E83821"/>
    <w:rsid w:val="00E908BF"/>
    <w:rsid w:val="00EB041A"/>
    <w:rsid w:val="00EB7306"/>
    <w:rsid w:val="00EB7BAD"/>
    <w:rsid w:val="00EC0521"/>
    <w:rsid w:val="00EC5F7E"/>
    <w:rsid w:val="00EC66D5"/>
    <w:rsid w:val="00ED2486"/>
    <w:rsid w:val="00ED5D53"/>
    <w:rsid w:val="00ED60E8"/>
    <w:rsid w:val="00EF20DD"/>
    <w:rsid w:val="00F05638"/>
    <w:rsid w:val="00F42B46"/>
    <w:rsid w:val="00F72FF4"/>
    <w:rsid w:val="00F84479"/>
    <w:rsid w:val="00F85C11"/>
    <w:rsid w:val="00F92950"/>
    <w:rsid w:val="00F94FD2"/>
    <w:rsid w:val="00F95A26"/>
    <w:rsid w:val="00FB33E6"/>
    <w:rsid w:val="00FB39EA"/>
    <w:rsid w:val="00FB6F4B"/>
    <w:rsid w:val="00FC04A1"/>
    <w:rsid w:val="00FC24C2"/>
    <w:rsid w:val="00FF5677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8C"/>
    <w:pPr>
      <w:spacing w:after="200" w:line="276" w:lineRule="auto"/>
    </w:pPr>
    <w:rPr>
      <w:rFonts w:eastAsia="Times New Roman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E1C5C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IndentChar">
    <w:name w:val="Body Text Indent Char"/>
    <w:uiPriority w:val="99"/>
    <w:locked/>
    <w:rsid w:val="002E1C5C"/>
    <w:rPr>
      <w:sz w:val="24"/>
      <w:lang w:eastAsia="ru-RU"/>
    </w:rPr>
  </w:style>
  <w:style w:type="paragraph" w:styleId="a3">
    <w:name w:val="Body Text Indent"/>
    <w:basedOn w:val="a"/>
    <w:link w:val="a4"/>
    <w:uiPriority w:val="99"/>
    <w:rsid w:val="002E1C5C"/>
    <w:pPr>
      <w:spacing w:after="120" w:line="240" w:lineRule="auto"/>
      <w:ind w:left="283"/>
    </w:pPr>
    <w:rPr>
      <w:rFonts w:eastAsia="Calibri"/>
      <w:sz w:val="24"/>
      <w:szCs w:val="20"/>
      <w:lang w:val="en-US"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locked/>
    <w:rPr>
      <w:rFonts w:eastAsia="Times New Roman" w:cs="Times New Roman"/>
      <w:lang w:val="ru-RU"/>
    </w:rPr>
  </w:style>
  <w:style w:type="character" w:customStyle="1" w:styleId="1">
    <w:name w:val="Основний текст з відступом Знак1"/>
    <w:basedOn w:val="a0"/>
    <w:uiPriority w:val="99"/>
    <w:semiHidden/>
    <w:rsid w:val="002E1C5C"/>
    <w:rPr>
      <w:rFonts w:ascii="Calibri" w:hAnsi="Calibri" w:cs="Times New Roman"/>
    </w:rPr>
  </w:style>
  <w:style w:type="paragraph" w:customStyle="1" w:styleId="Default">
    <w:name w:val="Default"/>
    <w:uiPriority w:val="99"/>
    <w:rsid w:val="002E1C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customStyle="1" w:styleId="tl">
    <w:name w:val="tl"/>
    <w:basedOn w:val="a"/>
    <w:uiPriority w:val="99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DF082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DF082C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F7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F72F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43</Pages>
  <Words>10355</Words>
  <Characters>59028</Characters>
  <Application>Microsoft Office Word</Application>
  <DocSecurity>0</DocSecurity>
  <Lines>491</Lines>
  <Paragraphs>138</Paragraphs>
  <ScaleCrop>false</ScaleCrop>
  <Company/>
  <LinksUpToDate>false</LinksUpToDate>
  <CharactersWithSpaces>69245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2021-03-12T12:12:00Z</cp:lastPrinted>
  <dcterms:created xsi:type="dcterms:W3CDTF">2021-03-09T07:54:00Z</dcterms:created>
  <dcterms:modified xsi:type="dcterms:W3CDTF">2022-09-08T07:54:00Z</dcterms:modified>
</cp:coreProperties>
</file>